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8128C" w14:textId="77777777" w:rsidR="003571C3" w:rsidRPr="007A59D2" w:rsidRDefault="003571C3" w:rsidP="003571C3">
      <w:pPr>
        <w:ind w:firstLine="0"/>
        <w:jc w:val="center"/>
        <w:rPr>
          <w:rFonts w:eastAsia="Times New Roman"/>
          <w:lang w:eastAsia="lt-LT"/>
        </w:rPr>
      </w:pPr>
      <w:r w:rsidRPr="007A59D2">
        <w:rPr>
          <w:rFonts w:eastAsia="Times New Roman"/>
        </w:rPr>
        <w:object w:dxaOrig="945" w:dyaOrig="975" w14:anchorId="480DA1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8.75pt" o:ole="" fillcolor="window">
            <v:imagedata r:id="rId7" o:title=""/>
          </v:shape>
          <o:OLEObject Type="Embed" ProgID="Word.Document.8" ShapeID="_x0000_i1025" DrawAspect="Content" ObjectID="_1680502841" r:id="rId8"/>
        </w:object>
      </w:r>
    </w:p>
    <w:p w14:paraId="6302994A" w14:textId="77777777" w:rsidR="007032A1" w:rsidRPr="007A59D2" w:rsidRDefault="007032A1" w:rsidP="00B7773E">
      <w:pPr>
        <w:ind w:firstLine="0"/>
        <w:jc w:val="center"/>
        <w:rPr>
          <w:b/>
          <w:bCs/>
        </w:rPr>
      </w:pPr>
      <w:r w:rsidRPr="007A59D2">
        <w:rPr>
          <w:b/>
          <w:bCs/>
        </w:rPr>
        <w:t>PALANGOS MIESTO SAVIVALDYBĖS TARYBA</w:t>
      </w:r>
    </w:p>
    <w:p w14:paraId="75BF9D3F" w14:textId="77777777" w:rsidR="007032A1" w:rsidRPr="007A59D2" w:rsidRDefault="007032A1" w:rsidP="00B7773E">
      <w:pPr>
        <w:ind w:firstLine="0"/>
        <w:rPr>
          <w:b/>
          <w:bCs/>
        </w:rPr>
      </w:pPr>
    </w:p>
    <w:p w14:paraId="535301CC" w14:textId="25C3792A" w:rsidR="007032A1" w:rsidRPr="007A59D2" w:rsidRDefault="007032A1" w:rsidP="00B7773E">
      <w:pPr>
        <w:ind w:firstLine="0"/>
        <w:jc w:val="center"/>
        <w:rPr>
          <w:b/>
          <w:bCs/>
        </w:rPr>
      </w:pPr>
      <w:r w:rsidRPr="007A59D2">
        <w:rPr>
          <w:b/>
          <w:bCs/>
        </w:rPr>
        <w:t>SPRENDIMAS</w:t>
      </w:r>
    </w:p>
    <w:p w14:paraId="4C885B6C" w14:textId="25540013" w:rsidR="007032A1" w:rsidRPr="007A59D2" w:rsidRDefault="007032A1" w:rsidP="00B7773E">
      <w:pPr>
        <w:ind w:firstLine="0"/>
        <w:jc w:val="center"/>
        <w:rPr>
          <w:b/>
          <w:bCs/>
        </w:rPr>
      </w:pPr>
      <w:bookmarkStart w:id="0" w:name="_Hlk65760163"/>
      <w:r w:rsidRPr="007A59D2">
        <w:rPr>
          <w:b/>
          <w:bCs/>
        </w:rPr>
        <w:t xml:space="preserve">DĖL PALANGOS </w:t>
      </w:r>
      <w:r w:rsidR="006B58B6" w:rsidRPr="007A59D2">
        <w:rPr>
          <w:b/>
          <w:bCs/>
        </w:rPr>
        <w:t xml:space="preserve">MIESTO SAVIVALDYBĖS </w:t>
      </w:r>
      <w:r w:rsidRPr="007A59D2">
        <w:rPr>
          <w:b/>
          <w:bCs/>
        </w:rPr>
        <w:t>BE</w:t>
      </w:r>
      <w:r w:rsidR="006B58B6" w:rsidRPr="007A59D2">
        <w:rPr>
          <w:b/>
          <w:bCs/>
        </w:rPr>
        <w:t>N</w:t>
      </w:r>
      <w:r w:rsidRPr="007A59D2">
        <w:rPr>
          <w:b/>
          <w:bCs/>
        </w:rPr>
        <w:t>DROJO UGDYMO MOKYKLŲ TINKLO PERTVARKOS 2021</w:t>
      </w:r>
      <w:r w:rsidR="00AB3218" w:rsidRPr="007A59D2">
        <w:rPr>
          <w:b/>
          <w:bCs/>
        </w:rPr>
        <w:t>–</w:t>
      </w:r>
      <w:r w:rsidRPr="007A59D2">
        <w:rPr>
          <w:b/>
          <w:bCs/>
        </w:rPr>
        <w:t xml:space="preserve">2025 METŲ BENDROJO PLANO PATVIRTINIMO </w:t>
      </w:r>
      <w:bookmarkEnd w:id="0"/>
    </w:p>
    <w:p w14:paraId="3E063B2A" w14:textId="77777777" w:rsidR="007032A1" w:rsidRPr="007A59D2" w:rsidRDefault="007032A1" w:rsidP="00B7773E">
      <w:pPr>
        <w:ind w:firstLine="0"/>
        <w:jc w:val="center"/>
        <w:rPr>
          <w:b/>
          <w:bCs/>
        </w:rPr>
      </w:pPr>
    </w:p>
    <w:p w14:paraId="3278BFE2" w14:textId="4723A719" w:rsidR="007032A1" w:rsidRPr="007A59D2" w:rsidRDefault="007032A1" w:rsidP="00B7773E">
      <w:pPr>
        <w:ind w:firstLine="0"/>
        <w:jc w:val="center"/>
      </w:pPr>
      <w:r w:rsidRPr="007A59D2">
        <w:t>202</w:t>
      </w:r>
      <w:r w:rsidR="00C8442A" w:rsidRPr="007A59D2">
        <w:t>1</w:t>
      </w:r>
      <w:r w:rsidRPr="007A59D2">
        <w:t xml:space="preserve"> m. </w:t>
      </w:r>
      <w:r w:rsidR="003571C3" w:rsidRPr="007A59D2">
        <w:t>balandžio 1</w:t>
      </w:r>
      <w:r w:rsidRPr="007A59D2">
        <w:t xml:space="preserve"> d. Nr. T2-</w:t>
      </w:r>
      <w:r w:rsidR="009578B3" w:rsidRPr="007A59D2">
        <w:t>81</w:t>
      </w:r>
    </w:p>
    <w:p w14:paraId="5D661399" w14:textId="77777777" w:rsidR="007032A1" w:rsidRPr="007A59D2" w:rsidRDefault="007032A1" w:rsidP="00B7773E">
      <w:pPr>
        <w:ind w:firstLine="0"/>
        <w:jc w:val="center"/>
      </w:pPr>
      <w:r w:rsidRPr="007A59D2">
        <w:t>Palanga</w:t>
      </w:r>
    </w:p>
    <w:p w14:paraId="24BE17D0" w14:textId="54B56CBF" w:rsidR="007032A1" w:rsidRPr="007A59D2" w:rsidRDefault="007032A1" w:rsidP="003571C3">
      <w:pPr>
        <w:ind w:firstLine="0"/>
        <w:rPr>
          <w:b/>
        </w:rPr>
      </w:pPr>
    </w:p>
    <w:p w14:paraId="4F19C93B" w14:textId="77777777" w:rsidR="006B58B6" w:rsidRPr="007A59D2" w:rsidRDefault="006B58B6" w:rsidP="00B7773E">
      <w:pPr>
        <w:ind w:firstLine="0"/>
        <w:rPr>
          <w:i/>
          <w:iCs/>
        </w:rPr>
      </w:pPr>
    </w:p>
    <w:p w14:paraId="2BA45670" w14:textId="5308AB60" w:rsidR="007032A1" w:rsidRPr="007A59D2" w:rsidRDefault="007032A1" w:rsidP="003571C3">
      <w:pPr>
        <w:ind w:firstLine="1247"/>
        <w:rPr>
          <w:rFonts w:eastAsia="SimSun"/>
          <w:lang w:eastAsia="zh-CN"/>
        </w:rPr>
      </w:pPr>
      <w:r w:rsidRPr="007A59D2">
        <w:rPr>
          <w:rFonts w:eastAsia="SimSun"/>
          <w:lang w:eastAsia="zh-CN"/>
        </w:rPr>
        <w:t xml:space="preserve">Vadovaudamasi Lietuvos Respublikos vietos savivaldos įstatymo 16 straipsnio 4 dalimi, </w:t>
      </w:r>
      <w:r w:rsidRPr="007A59D2">
        <w:rPr>
          <w:rFonts w:eastAsia="SimSun"/>
          <w:color w:val="010101"/>
          <w:lang w:eastAsia="zh-CN"/>
        </w:rPr>
        <w:t xml:space="preserve">Lietuvos Respublikos švietimo įstatymo 28 straipsnio 3 dalies 3 punktu ir </w:t>
      </w:r>
      <w:r w:rsidR="00C8442A" w:rsidRPr="007A59D2">
        <w:rPr>
          <w:rFonts w:eastAsia="SimSun"/>
          <w:color w:val="010101"/>
          <w:lang w:eastAsia="zh-CN"/>
        </w:rPr>
        <w:t>8</w:t>
      </w:r>
      <w:r w:rsidRPr="007A59D2">
        <w:rPr>
          <w:rFonts w:eastAsia="SimSun"/>
          <w:color w:val="010101"/>
          <w:lang w:eastAsia="zh-CN"/>
        </w:rPr>
        <w:t xml:space="preserve"> dalimi, 44 straipsnio 4 dalimi, 58 straipsnio 1 dalies 3 punktu</w:t>
      </w:r>
      <w:r w:rsidRPr="007A59D2">
        <w:rPr>
          <w:rFonts w:eastAsia="SimSun"/>
          <w:i/>
          <w:iCs/>
          <w:color w:val="010101"/>
          <w:lang w:eastAsia="zh-CN"/>
        </w:rPr>
        <w:t>,</w:t>
      </w:r>
      <w:r w:rsidRPr="007A59D2">
        <w:rPr>
          <w:rFonts w:eastAsia="SimSun"/>
          <w:lang w:eastAsia="zh-CN"/>
        </w:rPr>
        <w:t xml:space="preserve"> Mokyklų, vykdančių formaliojo švietimo programas, tinklo kūrimo taisyklių, patvirtintų Lietuvos Respublikos Vyriausybės </w:t>
      </w:r>
      <w:smartTag w:uri="urn:schemas-microsoft-com:office:smarttags" w:element="metricconverter">
        <w:smartTagPr>
          <w:attr w:name="ProductID" w:val="2011 m"/>
        </w:smartTagPr>
        <w:r w:rsidRPr="007A59D2">
          <w:rPr>
            <w:rFonts w:eastAsia="SimSun"/>
            <w:lang w:eastAsia="zh-CN"/>
          </w:rPr>
          <w:t>2011 m</w:t>
        </w:r>
      </w:smartTag>
      <w:r w:rsidRPr="007A59D2">
        <w:rPr>
          <w:rFonts w:eastAsia="SimSun"/>
          <w:lang w:eastAsia="zh-CN"/>
        </w:rPr>
        <w:t xml:space="preserve">. birželio 29 d. sprendimo Nr. 768 „Dėl </w:t>
      </w:r>
      <w:r w:rsidR="00602687" w:rsidRPr="007A59D2">
        <w:rPr>
          <w:rFonts w:eastAsia="SimSun"/>
          <w:lang w:eastAsia="zh-CN"/>
        </w:rPr>
        <w:t>Mokyklų</w:t>
      </w:r>
      <w:r w:rsidRPr="007A59D2">
        <w:rPr>
          <w:rFonts w:eastAsia="SimSun"/>
          <w:lang w:eastAsia="zh-CN"/>
        </w:rPr>
        <w:t xml:space="preserve">, vykdančių formaliojo švietimo programas, tinklo kūrimo taisyklių patvirtinimo“ 1 punktu, </w:t>
      </w:r>
      <w:r w:rsidR="00A84CFC" w:rsidRPr="007A59D2">
        <w:rPr>
          <w:rFonts w:eastAsia="SimSun"/>
          <w:lang w:eastAsia="zh-CN"/>
        </w:rPr>
        <w:t xml:space="preserve">33 punktu, </w:t>
      </w:r>
      <w:r w:rsidRPr="007A59D2">
        <w:rPr>
          <w:rFonts w:eastAsia="SimSun"/>
          <w:lang w:eastAsia="zh-CN"/>
        </w:rPr>
        <w:t xml:space="preserve">Palangos miesto savivaldybės taryba </w:t>
      </w:r>
      <w:r w:rsidRPr="007A59D2">
        <w:rPr>
          <w:rFonts w:eastAsia="SimSun"/>
          <w:spacing w:val="60"/>
          <w:lang w:eastAsia="zh-CN"/>
        </w:rPr>
        <w:t>nusprendži</w:t>
      </w:r>
      <w:r w:rsidRPr="007A59D2">
        <w:rPr>
          <w:rFonts w:eastAsia="SimSun"/>
          <w:lang w:eastAsia="zh-CN"/>
        </w:rPr>
        <w:t>a:</w:t>
      </w:r>
    </w:p>
    <w:p w14:paraId="1D458129" w14:textId="0EA37292" w:rsidR="0058575A" w:rsidRPr="007A59D2" w:rsidRDefault="00936563" w:rsidP="003571C3">
      <w:pPr>
        <w:ind w:firstLine="1247"/>
      </w:pPr>
      <w:r w:rsidRPr="007A59D2">
        <w:t xml:space="preserve">1. </w:t>
      </w:r>
      <w:r w:rsidR="00602687" w:rsidRPr="007A59D2">
        <w:t>Pa</w:t>
      </w:r>
      <w:r w:rsidR="002A2DBC" w:rsidRPr="007A59D2">
        <w:t>virtinti</w:t>
      </w:r>
      <w:r w:rsidRPr="007A59D2">
        <w:t xml:space="preserve"> Palangos miesto </w:t>
      </w:r>
      <w:r w:rsidR="006B58B6" w:rsidRPr="007A59D2">
        <w:t xml:space="preserve">savivaldybės </w:t>
      </w:r>
      <w:r w:rsidRPr="007A59D2">
        <w:t>bendrojo ugdymo mokyklų tinklo pertvarkos 2021–2025 metų bendrąjį planą (toliau – Bendrasis planas) (pridedama).</w:t>
      </w:r>
    </w:p>
    <w:p w14:paraId="59ED18D1" w14:textId="1124DF40" w:rsidR="0058575A" w:rsidRPr="007A59D2" w:rsidRDefault="0058575A" w:rsidP="003571C3">
      <w:pPr>
        <w:ind w:firstLine="1247"/>
        <w:rPr>
          <w:rFonts w:eastAsia="SimSun"/>
          <w:lang w:eastAsia="zh-CN"/>
        </w:rPr>
      </w:pPr>
      <w:r w:rsidRPr="007A59D2">
        <w:rPr>
          <w:rFonts w:eastAsia="SimSun"/>
          <w:lang w:eastAsia="zh-CN"/>
        </w:rPr>
        <w:t xml:space="preserve">2. </w:t>
      </w:r>
      <w:r w:rsidR="002A2DBC" w:rsidRPr="007A59D2">
        <w:rPr>
          <w:rFonts w:eastAsia="SimSun"/>
          <w:lang w:eastAsia="zh-CN"/>
        </w:rPr>
        <w:t>Pavesti</w:t>
      </w:r>
      <w:r w:rsidRPr="007A59D2">
        <w:rPr>
          <w:rFonts w:eastAsia="SimSun"/>
          <w:lang w:eastAsia="zh-CN"/>
        </w:rPr>
        <w:t xml:space="preserve"> Palangos miesto savivaldybės administracijos Švietimo skyriui kasmet vykdyti Bendrojo plano stebėseną ir, esant būtinybei, teikti Palangos miesto savivaldybės tarybai pasiūlymus dėl Bendrojo plano koregavimo.</w:t>
      </w:r>
    </w:p>
    <w:p w14:paraId="1A54454A" w14:textId="2F6F05B6" w:rsidR="007032A1" w:rsidRPr="007A59D2" w:rsidRDefault="007032A1" w:rsidP="003571C3">
      <w:pPr>
        <w:ind w:firstLine="1247"/>
        <w:rPr>
          <w:rFonts w:eastAsia="SimSun"/>
          <w:color w:val="000000"/>
          <w:lang w:eastAsia="zh-CN"/>
        </w:rPr>
      </w:pPr>
      <w:r w:rsidRPr="007A59D2">
        <w:rPr>
          <w:rFonts w:eastAsia="SimSun"/>
          <w:color w:val="000000"/>
          <w:lang w:eastAsia="zh-CN"/>
        </w:rPr>
        <w:t xml:space="preserve">Šis sprendimas gali būti skundžiamas Regionų apygardos administracinio teismo Klaipėdos rūmams (Galinio Pylimo g. 9, LT-91230 Klaipėda) Lietuvos Respublikos administracinių bylų teisenos įstatymo nustatyta tvarka per 1 (vieną) mėnesį </w:t>
      </w:r>
      <w:r w:rsidRPr="007A59D2">
        <w:rPr>
          <w:rFonts w:eastAsia="SimSun"/>
          <w:lang w:eastAsia="zh-CN"/>
        </w:rPr>
        <w:t xml:space="preserve">nuo sprendimo </w:t>
      </w:r>
      <w:r w:rsidR="00F328F8" w:rsidRPr="007A59D2">
        <w:rPr>
          <w:color w:val="000000"/>
          <w:shd w:val="clear" w:color="auto" w:fill="FFFFFF"/>
        </w:rPr>
        <w:t>paskelbimo</w:t>
      </w:r>
      <w:r w:rsidRPr="007A59D2">
        <w:rPr>
          <w:rFonts w:eastAsia="SimSun"/>
          <w:lang w:eastAsia="zh-CN"/>
        </w:rPr>
        <w:t xml:space="preserve"> dienos. </w:t>
      </w:r>
    </w:p>
    <w:p w14:paraId="2DF2EAA5" w14:textId="77777777" w:rsidR="007032A1" w:rsidRPr="007A59D2" w:rsidRDefault="007032A1" w:rsidP="003571C3">
      <w:pPr>
        <w:ind w:firstLine="0"/>
        <w:rPr>
          <w:rFonts w:eastAsia="Times New Roman"/>
          <w:bCs/>
        </w:rPr>
      </w:pPr>
    </w:p>
    <w:p w14:paraId="5B208FB6" w14:textId="77777777" w:rsidR="007032A1" w:rsidRPr="007A59D2" w:rsidRDefault="007032A1" w:rsidP="003571C3">
      <w:pPr>
        <w:ind w:firstLine="0"/>
        <w:rPr>
          <w:rFonts w:eastAsia="Batang"/>
          <w:lang w:eastAsia="lt-LT"/>
        </w:rPr>
      </w:pPr>
    </w:p>
    <w:p w14:paraId="5B870815" w14:textId="77777777" w:rsidR="007032A1" w:rsidRPr="007A59D2" w:rsidRDefault="007032A1" w:rsidP="00B7773E">
      <w:pPr>
        <w:ind w:firstLine="0"/>
        <w:rPr>
          <w:rFonts w:eastAsia="Batang"/>
          <w:b/>
          <w:bCs/>
          <w:lang w:eastAsia="lt-LT"/>
        </w:rPr>
      </w:pPr>
    </w:p>
    <w:p w14:paraId="664DEA17" w14:textId="1DB4C2B4" w:rsidR="007032A1" w:rsidRPr="007A59D2" w:rsidRDefault="007032A1" w:rsidP="00B7773E">
      <w:pPr>
        <w:tabs>
          <w:tab w:val="left" w:pos="567"/>
        </w:tabs>
        <w:ind w:firstLine="0"/>
        <w:rPr>
          <w:rFonts w:eastAsia="Times New Roman"/>
          <w:lang w:eastAsia="lt-LT"/>
        </w:rPr>
      </w:pPr>
      <w:r w:rsidRPr="007A59D2">
        <w:rPr>
          <w:rFonts w:eastAsia="Times New Roman"/>
          <w:lang w:eastAsia="lt-LT"/>
        </w:rPr>
        <w:t>Meras</w:t>
      </w:r>
      <w:r w:rsidRPr="007A59D2">
        <w:rPr>
          <w:rFonts w:eastAsia="Times New Roman"/>
          <w:lang w:eastAsia="lt-LT"/>
        </w:rPr>
        <w:tab/>
      </w:r>
      <w:r w:rsidRPr="007A59D2">
        <w:rPr>
          <w:rFonts w:eastAsia="Times New Roman"/>
          <w:lang w:eastAsia="lt-LT"/>
        </w:rPr>
        <w:tab/>
      </w:r>
      <w:r w:rsidRPr="007A59D2">
        <w:rPr>
          <w:rFonts w:eastAsia="Times New Roman"/>
          <w:lang w:eastAsia="lt-LT"/>
        </w:rPr>
        <w:tab/>
      </w:r>
      <w:r w:rsidRPr="007A59D2">
        <w:rPr>
          <w:rFonts w:eastAsia="Times New Roman"/>
          <w:lang w:eastAsia="lt-LT"/>
        </w:rPr>
        <w:tab/>
      </w:r>
      <w:r w:rsidRPr="007A59D2">
        <w:rPr>
          <w:rFonts w:eastAsia="Times New Roman"/>
          <w:lang w:eastAsia="lt-LT"/>
        </w:rPr>
        <w:tab/>
      </w:r>
      <w:r w:rsidR="003571C3" w:rsidRPr="007A59D2">
        <w:rPr>
          <w:rFonts w:eastAsia="Times New Roman"/>
          <w:lang w:eastAsia="lt-LT"/>
        </w:rPr>
        <w:tab/>
      </w:r>
      <w:r w:rsidRPr="007A59D2">
        <w:rPr>
          <w:rFonts w:eastAsia="Times New Roman"/>
          <w:lang w:eastAsia="lt-LT"/>
        </w:rPr>
        <w:t>Šarūnas Vaitkus</w:t>
      </w:r>
    </w:p>
    <w:p w14:paraId="561A53BD" w14:textId="77777777" w:rsidR="007032A1" w:rsidRPr="007A59D2" w:rsidRDefault="007032A1" w:rsidP="00B7773E">
      <w:pPr>
        <w:tabs>
          <w:tab w:val="left" w:pos="567"/>
        </w:tabs>
        <w:ind w:firstLine="0"/>
        <w:rPr>
          <w:rFonts w:eastAsia="Times New Roman"/>
          <w:lang w:eastAsia="lt-LT"/>
        </w:rPr>
      </w:pPr>
    </w:p>
    <w:p w14:paraId="05DA03DF" w14:textId="77777777" w:rsidR="003571C3" w:rsidRPr="007A59D2" w:rsidRDefault="003571C3" w:rsidP="00B7773E">
      <w:pPr>
        <w:tabs>
          <w:tab w:val="left" w:pos="567"/>
        </w:tabs>
        <w:ind w:firstLine="0"/>
        <w:rPr>
          <w:rFonts w:eastAsia="Times New Roman"/>
          <w:lang w:eastAsia="lt-LT"/>
        </w:rPr>
        <w:sectPr w:rsidR="003571C3" w:rsidRPr="007A59D2" w:rsidSect="00881DD1">
          <w:headerReference w:type="default" r:id="rId9"/>
          <w:footerReference w:type="even" r:id="rId10"/>
          <w:footerReference w:type="default" r:id="rId11"/>
          <w:pgSz w:w="11906" w:h="16838"/>
          <w:pgMar w:top="1134" w:right="567" w:bottom="851" w:left="1701" w:header="567" w:footer="567" w:gutter="0"/>
          <w:pgNumType w:start="1"/>
          <w:cols w:space="1296"/>
          <w:titlePg/>
          <w:docGrid w:linePitch="360"/>
        </w:sectPr>
      </w:pPr>
    </w:p>
    <w:p w14:paraId="54819B75" w14:textId="1BDD33E8" w:rsidR="007032A1" w:rsidRPr="007A59D2" w:rsidRDefault="007032A1" w:rsidP="004948D5">
      <w:pPr>
        <w:shd w:val="clear" w:color="auto" w:fill="FFFFFF"/>
        <w:ind w:firstLine="5245"/>
        <w:rPr>
          <w:rFonts w:eastAsia="SimSun"/>
          <w:bCs/>
          <w:color w:val="000000"/>
          <w:lang w:eastAsia="zh-CN"/>
        </w:rPr>
      </w:pPr>
      <w:r w:rsidRPr="007A59D2">
        <w:rPr>
          <w:rFonts w:eastAsia="SimSun"/>
          <w:bCs/>
          <w:color w:val="000000"/>
          <w:lang w:eastAsia="zh-CN"/>
        </w:rPr>
        <w:lastRenderedPageBreak/>
        <w:t>PATVIRTINTA</w:t>
      </w:r>
    </w:p>
    <w:p w14:paraId="0B35BD09" w14:textId="435FFAD1" w:rsidR="007032A1" w:rsidRPr="007A59D2" w:rsidRDefault="007032A1" w:rsidP="004948D5">
      <w:pPr>
        <w:shd w:val="clear" w:color="auto" w:fill="FFFFFF"/>
        <w:ind w:firstLine="5245"/>
        <w:rPr>
          <w:rFonts w:eastAsia="SimSun"/>
          <w:bCs/>
          <w:color w:val="000000"/>
          <w:lang w:eastAsia="zh-CN"/>
        </w:rPr>
      </w:pPr>
      <w:r w:rsidRPr="007A59D2">
        <w:rPr>
          <w:rFonts w:eastAsia="SimSun"/>
          <w:bCs/>
          <w:color w:val="000000"/>
          <w:lang w:eastAsia="zh-CN"/>
        </w:rPr>
        <w:t xml:space="preserve">Palangos miesto savivaldybės tarybos </w:t>
      </w:r>
    </w:p>
    <w:p w14:paraId="27A1BA78" w14:textId="2F83051D" w:rsidR="007032A1" w:rsidRPr="007A59D2" w:rsidRDefault="007032A1" w:rsidP="004948D5">
      <w:pPr>
        <w:shd w:val="clear" w:color="auto" w:fill="FFFFFF"/>
        <w:ind w:firstLine="5245"/>
        <w:rPr>
          <w:rFonts w:eastAsia="SimSun"/>
          <w:bCs/>
          <w:color w:val="000000"/>
          <w:lang w:eastAsia="zh-CN"/>
        </w:rPr>
      </w:pPr>
      <w:r w:rsidRPr="007A59D2">
        <w:rPr>
          <w:rFonts w:eastAsia="SimSun"/>
          <w:bCs/>
          <w:color w:val="000000"/>
          <w:lang w:eastAsia="zh-CN"/>
        </w:rPr>
        <w:t>20</w:t>
      </w:r>
      <w:r w:rsidR="0064164D" w:rsidRPr="007A59D2">
        <w:rPr>
          <w:rFonts w:eastAsia="SimSun"/>
          <w:bCs/>
          <w:color w:val="000000"/>
          <w:lang w:eastAsia="zh-CN"/>
        </w:rPr>
        <w:t>21</w:t>
      </w:r>
      <w:r w:rsidRPr="007A59D2">
        <w:rPr>
          <w:rFonts w:eastAsia="SimSun"/>
          <w:bCs/>
          <w:color w:val="000000"/>
          <w:lang w:eastAsia="zh-CN"/>
        </w:rPr>
        <w:t xml:space="preserve"> m. </w:t>
      </w:r>
      <w:r w:rsidR="003571C3" w:rsidRPr="007A59D2">
        <w:rPr>
          <w:rFonts w:eastAsia="SimSun"/>
          <w:bCs/>
          <w:color w:val="000000"/>
          <w:lang w:eastAsia="zh-CN"/>
        </w:rPr>
        <w:t>balandžio 1</w:t>
      </w:r>
      <w:r w:rsidR="0064164D" w:rsidRPr="007A59D2">
        <w:rPr>
          <w:rFonts w:eastAsia="SimSun"/>
          <w:bCs/>
          <w:color w:val="000000"/>
          <w:lang w:eastAsia="zh-CN"/>
        </w:rPr>
        <w:t xml:space="preserve"> </w:t>
      </w:r>
      <w:r w:rsidRPr="007A59D2">
        <w:rPr>
          <w:rFonts w:eastAsia="SimSun"/>
          <w:bCs/>
          <w:color w:val="000000"/>
          <w:lang w:eastAsia="zh-CN"/>
        </w:rPr>
        <w:t xml:space="preserve">d. </w:t>
      </w:r>
      <w:r w:rsidR="00602687" w:rsidRPr="007A59D2">
        <w:rPr>
          <w:rFonts w:eastAsia="SimSun"/>
          <w:bCs/>
          <w:color w:val="000000"/>
          <w:lang w:eastAsia="zh-CN"/>
        </w:rPr>
        <w:t xml:space="preserve">sprendimo </w:t>
      </w:r>
      <w:r w:rsidRPr="007A59D2">
        <w:rPr>
          <w:rFonts w:eastAsia="SimSun"/>
          <w:bCs/>
          <w:color w:val="000000"/>
          <w:lang w:eastAsia="zh-CN"/>
        </w:rPr>
        <w:t>Nr. T2-</w:t>
      </w:r>
      <w:r w:rsidR="004948D5" w:rsidRPr="007A59D2">
        <w:rPr>
          <w:rFonts w:eastAsia="SimSun"/>
          <w:bCs/>
          <w:color w:val="000000"/>
          <w:lang w:eastAsia="zh-CN"/>
        </w:rPr>
        <w:t>81</w:t>
      </w:r>
    </w:p>
    <w:p w14:paraId="027B49EA" w14:textId="4F79C5E7" w:rsidR="007032A1" w:rsidRPr="007A59D2" w:rsidRDefault="007032A1" w:rsidP="004948D5">
      <w:pPr>
        <w:shd w:val="clear" w:color="auto" w:fill="FFFFFF"/>
        <w:ind w:firstLine="5245"/>
        <w:rPr>
          <w:rFonts w:eastAsia="SimSun"/>
          <w:bCs/>
          <w:color w:val="000000"/>
          <w:lang w:eastAsia="zh-CN"/>
        </w:rPr>
      </w:pPr>
      <w:r w:rsidRPr="007A59D2">
        <w:rPr>
          <w:rFonts w:eastAsia="SimSun"/>
          <w:bCs/>
          <w:color w:val="000000"/>
          <w:lang w:eastAsia="zh-CN"/>
        </w:rPr>
        <w:t>1 punktu</w:t>
      </w:r>
    </w:p>
    <w:p w14:paraId="7134EF6B" w14:textId="16D1D3C2" w:rsidR="0064164D" w:rsidRPr="007A59D2" w:rsidRDefault="0064164D" w:rsidP="00B7773E">
      <w:pPr>
        <w:ind w:firstLine="0"/>
        <w:rPr>
          <w:rFonts w:eastAsia="Batang"/>
          <w:b/>
          <w:bCs/>
          <w:lang w:eastAsia="lt-LT"/>
        </w:rPr>
      </w:pPr>
    </w:p>
    <w:p w14:paraId="15C79978" w14:textId="25573D54" w:rsidR="0064164D" w:rsidRPr="007A59D2" w:rsidRDefault="0064164D" w:rsidP="003571C3">
      <w:pPr>
        <w:ind w:firstLine="0"/>
        <w:rPr>
          <w:rFonts w:eastAsia="Batang"/>
          <w:b/>
          <w:bCs/>
          <w:lang w:eastAsia="lt-LT"/>
        </w:rPr>
      </w:pPr>
    </w:p>
    <w:p w14:paraId="020C4F54" w14:textId="58EA5A4A" w:rsidR="00265588" w:rsidRPr="007A59D2" w:rsidRDefault="0064164D" w:rsidP="00B7773E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 xml:space="preserve">PALANGOS MIESTO </w:t>
      </w:r>
      <w:r w:rsidR="006B58B6" w:rsidRPr="007A59D2">
        <w:rPr>
          <w:rFonts w:eastAsia="Batang"/>
          <w:b/>
          <w:bCs/>
          <w:lang w:eastAsia="lt-LT"/>
        </w:rPr>
        <w:t xml:space="preserve">SAVIVALDYBĖS BENDROJO UGDYMO MOKYKLŲ </w:t>
      </w:r>
    </w:p>
    <w:p w14:paraId="66302635" w14:textId="0FE1B342" w:rsidR="0064164D" w:rsidRPr="007A59D2" w:rsidRDefault="00265588" w:rsidP="00B7773E">
      <w:pPr>
        <w:ind w:firstLine="0"/>
        <w:jc w:val="center"/>
        <w:rPr>
          <w:b/>
          <w:bCs/>
        </w:rPr>
      </w:pPr>
      <w:r w:rsidRPr="007A59D2">
        <w:rPr>
          <w:b/>
          <w:bCs/>
        </w:rPr>
        <w:t>TINKLO PERTVARKOS 2021</w:t>
      </w:r>
      <w:r w:rsidR="0058575A" w:rsidRPr="007A59D2">
        <w:rPr>
          <w:b/>
          <w:bCs/>
        </w:rPr>
        <w:t>–</w:t>
      </w:r>
      <w:r w:rsidRPr="007A59D2">
        <w:rPr>
          <w:b/>
          <w:bCs/>
        </w:rPr>
        <w:t>2025 METŲ BENDRASIS PLANAS</w:t>
      </w:r>
    </w:p>
    <w:p w14:paraId="53B7F03A" w14:textId="77777777" w:rsidR="00881DD1" w:rsidRPr="007A59D2" w:rsidRDefault="00881DD1" w:rsidP="00B7773E">
      <w:pPr>
        <w:ind w:firstLine="0"/>
        <w:rPr>
          <w:rFonts w:eastAsia="Batang"/>
          <w:b/>
          <w:bCs/>
          <w:lang w:eastAsia="lt-LT"/>
        </w:rPr>
      </w:pPr>
    </w:p>
    <w:p w14:paraId="05D3A29A" w14:textId="10AB366A" w:rsidR="00AB3218" w:rsidRPr="007A59D2" w:rsidRDefault="00AB3218" w:rsidP="003571C3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>I SKYRIUS</w:t>
      </w:r>
    </w:p>
    <w:p w14:paraId="23119655" w14:textId="77777777" w:rsidR="00AB3218" w:rsidRPr="007A59D2" w:rsidRDefault="00AB3218" w:rsidP="003571C3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>ĮVADAS</w:t>
      </w:r>
    </w:p>
    <w:p w14:paraId="74C1110B" w14:textId="77777777" w:rsidR="00AB3218" w:rsidRPr="007A59D2" w:rsidRDefault="00AB3218" w:rsidP="003571C3">
      <w:pPr>
        <w:ind w:firstLine="0"/>
        <w:rPr>
          <w:rFonts w:eastAsia="Batang"/>
          <w:b/>
          <w:bCs/>
          <w:lang w:eastAsia="lt-LT"/>
        </w:rPr>
      </w:pPr>
    </w:p>
    <w:p w14:paraId="2DB7CEDB" w14:textId="2D9967A5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1. Palangos miesto savivaldybė</w:t>
      </w:r>
      <w:r w:rsidR="0058575A" w:rsidRPr="007A59D2">
        <w:rPr>
          <w:rFonts w:eastAsia="Batang"/>
          <w:lang w:eastAsia="lt-LT"/>
        </w:rPr>
        <w:t xml:space="preserve"> (toliau tekste – Savivaldybė)</w:t>
      </w:r>
      <w:r w:rsidRPr="007A59D2">
        <w:rPr>
          <w:rFonts w:eastAsia="Batang"/>
          <w:lang w:eastAsia="lt-LT"/>
        </w:rPr>
        <w:t xml:space="preserve"> savininko pareigas ir teises įgyvendina 6 bendrojo ugdymo mokyklose, 6 ikimokyklinio ugdymo mokyklose, 3 neformaliojo vaikų švietimo mokyklose ir 1 </w:t>
      </w:r>
      <w:r w:rsidR="00791513" w:rsidRPr="007A59D2">
        <w:rPr>
          <w:rFonts w:eastAsia="Batang"/>
          <w:lang w:eastAsia="lt-LT"/>
        </w:rPr>
        <w:t xml:space="preserve">pagalbą </w:t>
      </w:r>
      <w:r w:rsidRPr="007A59D2">
        <w:rPr>
          <w:rFonts w:eastAsia="Batang"/>
          <w:lang w:eastAsia="lt-LT"/>
        </w:rPr>
        <w:t xml:space="preserve">mokiniui, mokytojui ir mokyklai teikiančioje įstaigoje. </w:t>
      </w:r>
    </w:p>
    <w:p w14:paraId="7F8764C5" w14:textId="72179C39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2. </w:t>
      </w:r>
      <w:r w:rsidR="0058575A" w:rsidRPr="007A59D2">
        <w:rPr>
          <w:rFonts w:eastAsia="Batang"/>
          <w:lang w:eastAsia="lt-LT"/>
        </w:rPr>
        <w:t>Bendrojo ugdymo mokyklų tinklo pertvarkos 2021–2025 metų b</w:t>
      </w:r>
      <w:r w:rsidRPr="007A59D2">
        <w:rPr>
          <w:rFonts w:eastAsia="Batang"/>
          <w:lang w:eastAsia="lt-LT"/>
        </w:rPr>
        <w:t>endrasis planas</w:t>
      </w:r>
      <w:r w:rsidR="0058575A" w:rsidRPr="007A59D2">
        <w:rPr>
          <w:rFonts w:eastAsia="Batang"/>
          <w:lang w:eastAsia="lt-LT"/>
        </w:rPr>
        <w:t xml:space="preserve"> (toliau tekste – Bendrasis planas)</w:t>
      </w:r>
      <w:r w:rsidRPr="007A59D2">
        <w:rPr>
          <w:rFonts w:eastAsia="Batang"/>
          <w:lang w:eastAsia="lt-LT"/>
        </w:rPr>
        <w:t xml:space="preserve"> apima 6 bendrojo ugdymo mokyklas, iš kurių viena mokykla (Sanatorinė mokykla) yra skirta šalies mokiniams, besigydantiems Palangos vaikų reabilitacijos sanatorijoje „Palangos </w:t>
      </w:r>
      <w:r w:rsidR="006F7D21" w:rsidRPr="007A59D2">
        <w:rPr>
          <w:rFonts w:eastAsia="Batang"/>
          <w:lang w:eastAsia="lt-LT"/>
        </w:rPr>
        <w:t>g</w:t>
      </w:r>
      <w:r w:rsidRPr="007A59D2">
        <w:rPr>
          <w:rFonts w:eastAsia="Batang"/>
          <w:lang w:eastAsia="lt-LT"/>
        </w:rPr>
        <w:t>intaras“.</w:t>
      </w:r>
    </w:p>
    <w:p w14:paraId="0831E922" w14:textId="338310FE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3. </w:t>
      </w:r>
      <w:r w:rsidR="00E87142" w:rsidRPr="007A59D2">
        <w:t>Įvertinus</w:t>
      </w:r>
      <w:r w:rsidRPr="007A59D2">
        <w:t xml:space="preserve"> 2016–2020 metų švietimo būkl</w:t>
      </w:r>
      <w:r w:rsidR="00E87142" w:rsidRPr="007A59D2">
        <w:t>ę</w:t>
      </w:r>
      <w:r w:rsidRPr="007A59D2">
        <w:t xml:space="preserve">, darbo grupė, sudaryta Palangos miesto savivaldybės administracijos direktoriaus 2019 m. spalio 28 d. įsakymu Nr. A1-1467 </w:t>
      </w:r>
      <w:r w:rsidR="007C2F30" w:rsidRPr="007A59D2">
        <w:t>„</w:t>
      </w:r>
      <w:r w:rsidRPr="007A59D2">
        <w:t xml:space="preserve">Dėl darbo grupės sudarymo“, parengė Palangos miesto savivaldybės bendrojo ugdymo mokyklų tinklo pertvarkos 2021–2025 metams bendrojo plano </w:t>
      </w:r>
      <w:r w:rsidR="00E87142" w:rsidRPr="007A59D2">
        <w:t>pasiūlymus</w:t>
      </w:r>
      <w:r w:rsidRPr="007A59D2">
        <w:t>.</w:t>
      </w:r>
    </w:p>
    <w:p w14:paraId="419791EA" w14:textId="405C0AAA" w:rsidR="00AB3218" w:rsidRPr="007A59D2" w:rsidRDefault="00AB3218" w:rsidP="003571C3">
      <w:r w:rsidRPr="007A59D2">
        <w:t>4. Bendrojo plano kūrimo tikslas ir esminės nuostatos išlieka tokios pa</w:t>
      </w:r>
      <w:r w:rsidR="00E87142" w:rsidRPr="007A59D2">
        <w:t>čios</w:t>
      </w:r>
      <w:r w:rsidRPr="007A59D2">
        <w:t xml:space="preserve">, kaip ir įgyvendinant 2016–2020 m. </w:t>
      </w:r>
      <w:r w:rsidR="006F7D21" w:rsidRPr="007A59D2">
        <w:t xml:space="preserve">bendrojo ugdymo mokyklų tinklo pertvarkos </w:t>
      </w:r>
      <w:r w:rsidRPr="007A59D2">
        <w:t>bendr</w:t>
      </w:r>
      <w:r w:rsidR="006F7D21" w:rsidRPr="007A59D2">
        <w:t>ąjį</w:t>
      </w:r>
      <w:r w:rsidRPr="007A59D2">
        <w:t xml:space="preserve"> plan</w:t>
      </w:r>
      <w:r w:rsidR="006F7D21" w:rsidRPr="007A59D2">
        <w:t>ą</w:t>
      </w:r>
      <w:r w:rsidR="00E87142" w:rsidRPr="007A59D2">
        <w:t>, t. y.</w:t>
      </w:r>
      <w:r w:rsidR="00204560" w:rsidRPr="007A59D2">
        <w:t>:</w:t>
      </w:r>
      <w:r w:rsidR="00E87142" w:rsidRPr="007A59D2">
        <w:t xml:space="preserve"> </w:t>
      </w:r>
      <w:r w:rsidRPr="007A59D2">
        <w:t>sudaryti sąlygas plėtoti geros kokybės privalomąjį ir visuotinį švietimą</w:t>
      </w:r>
      <w:r w:rsidR="00E87142" w:rsidRPr="007A59D2">
        <w:t xml:space="preserve">, </w:t>
      </w:r>
      <w:r w:rsidRPr="007A59D2">
        <w:t>didinti jo prieinamumą</w:t>
      </w:r>
      <w:r w:rsidR="00E87142" w:rsidRPr="007A59D2">
        <w:t xml:space="preserve">, </w:t>
      </w:r>
      <w:r w:rsidRPr="007A59D2">
        <w:t xml:space="preserve">turėti optimalų pradinio, pagrindinio, vidurinio ir neformaliojo vaikų ir suaugusiųjų švietimo programų teikėjų ir pagalbą mokiniui, mokytojui ir mokyklai teikiančių įstaigų tinklą, užtikrinantį asmenų ugdymąsi. </w:t>
      </w:r>
    </w:p>
    <w:p w14:paraId="2F30DC8E" w14:textId="39D01E1C" w:rsidR="00AB3218" w:rsidRPr="007A59D2" w:rsidRDefault="00AB3218" w:rsidP="00B7773E">
      <w:pPr>
        <w:keepNext/>
        <w:ind w:firstLine="0"/>
        <w:jc w:val="left"/>
        <w:outlineLvl w:val="0"/>
        <w:rPr>
          <w:rFonts w:eastAsia="Batang"/>
          <w:lang w:eastAsia="lt-LT"/>
        </w:rPr>
      </w:pPr>
    </w:p>
    <w:p w14:paraId="0089FD8B" w14:textId="77777777" w:rsidR="00AB3218" w:rsidRPr="007A59D2" w:rsidRDefault="00AB3218" w:rsidP="00B7773E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>II SKYRIUS</w:t>
      </w:r>
    </w:p>
    <w:p w14:paraId="48D07BB0" w14:textId="241E52E3" w:rsidR="00AB3218" w:rsidRPr="007A59D2" w:rsidRDefault="00AB3218" w:rsidP="00B7773E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 xml:space="preserve">DABARTINĖS </w:t>
      </w:r>
      <w:r w:rsidR="0058575A" w:rsidRPr="007A59D2">
        <w:rPr>
          <w:rFonts w:eastAsia="Batang"/>
          <w:b/>
          <w:bCs/>
          <w:lang w:eastAsia="lt-LT"/>
        </w:rPr>
        <w:t xml:space="preserve">BENDROJO UGDYMO </w:t>
      </w:r>
      <w:r w:rsidRPr="007A59D2">
        <w:rPr>
          <w:rFonts w:eastAsia="Batang"/>
          <w:b/>
          <w:bCs/>
          <w:lang w:eastAsia="lt-LT"/>
        </w:rPr>
        <w:t>MOKYKLŲ TINKLO BŪKLĖS ANALIZĖ IR RAIDOS PROGNOZĖS</w:t>
      </w:r>
    </w:p>
    <w:p w14:paraId="25014735" w14:textId="77777777" w:rsidR="00AB3218" w:rsidRPr="007A59D2" w:rsidRDefault="00AB3218" w:rsidP="00B7773E">
      <w:pPr>
        <w:ind w:firstLine="0"/>
        <w:rPr>
          <w:rFonts w:eastAsia="Batang"/>
          <w:b/>
          <w:bCs/>
          <w:lang w:eastAsia="lt-LT"/>
        </w:rPr>
      </w:pPr>
    </w:p>
    <w:p w14:paraId="3D1591AD" w14:textId="71FA26BE" w:rsidR="00AB3218" w:rsidRPr="007A59D2" w:rsidRDefault="00AB3218" w:rsidP="003571C3">
      <w:pPr>
        <w:rPr>
          <w:rFonts w:eastAsia="Batang"/>
          <w:b/>
          <w:bCs/>
          <w:lang w:eastAsia="lt-LT"/>
        </w:rPr>
      </w:pPr>
      <w:r w:rsidRPr="007A59D2">
        <w:rPr>
          <w:rFonts w:eastAsia="Batang"/>
          <w:lang w:eastAsia="lt-LT"/>
        </w:rPr>
        <w:t>5.</w:t>
      </w:r>
      <w:r w:rsidRPr="007A59D2">
        <w:rPr>
          <w:rFonts w:eastAsia="Batang"/>
          <w:b/>
          <w:bCs/>
          <w:lang w:eastAsia="lt-LT"/>
        </w:rPr>
        <w:t xml:space="preserve"> Savivaldybės švietimo įstaigų tinklas 202</w:t>
      </w:r>
      <w:r w:rsidR="0058575A" w:rsidRPr="007A59D2">
        <w:rPr>
          <w:rFonts w:eastAsia="Batang"/>
          <w:b/>
          <w:bCs/>
          <w:lang w:eastAsia="lt-LT"/>
        </w:rPr>
        <w:t>1</w:t>
      </w:r>
      <w:r w:rsidRPr="007A59D2">
        <w:rPr>
          <w:rFonts w:eastAsia="Batang"/>
          <w:b/>
          <w:bCs/>
          <w:lang w:eastAsia="lt-LT"/>
        </w:rPr>
        <w:t xml:space="preserve"> m. </w:t>
      </w:r>
    </w:p>
    <w:p w14:paraId="7F825B85" w14:textId="05FAA1C1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Savivaldybė turi optimalų pradinio, pagrindinio, vidurinio ir neformaliojo vaikų švietimo ir suaugusiųjų programų teikėjų tinklą, kuris užtikrina asmenų ugdymąsi, pagalbą mokiniui, mokytojui ir mokyklai, suaugusių įtraukimą į Trečiojo amžiaus universitetą. </w:t>
      </w:r>
    </w:p>
    <w:p w14:paraId="46FDF25B" w14:textId="0A7C62AC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Savivaldybėje veikia 16 Savivaldybės tarybai pavaldžių švietimo įstaigų, iš jų: dvi gimnazijos – Senoji gimnazija ir Sanatorinė mokykla (regioninė mokykla); dvi pagrindinės mokyklos – „Baltijos“ ir Šventosios pagrindinės mokyklos; viena progimnazija – Vlado Jurgučio progimnazija; viena </w:t>
      </w:r>
      <w:r w:rsidR="00204560" w:rsidRPr="007A59D2">
        <w:rPr>
          <w:rFonts w:eastAsia="Batang"/>
          <w:lang w:eastAsia="lt-LT"/>
        </w:rPr>
        <w:t xml:space="preserve">pradinė </w:t>
      </w:r>
      <w:r w:rsidRPr="007A59D2">
        <w:rPr>
          <w:rFonts w:eastAsia="Batang"/>
          <w:lang w:eastAsia="lt-LT"/>
        </w:rPr>
        <w:t>mokykla, šešios ikimokyklinio ugdymo įstaigos: lopšeliai-darželiai „Ąžuoliukas“, „Gintarėlis“, „Nykštukas“, „Sigutė“</w:t>
      </w:r>
      <w:r w:rsidR="0009524A" w:rsidRPr="007A59D2">
        <w:rPr>
          <w:rFonts w:eastAsia="Batang"/>
          <w:lang w:eastAsia="lt-LT"/>
        </w:rPr>
        <w:t xml:space="preserve">, </w:t>
      </w:r>
      <w:r w:rsidRPr="007A59D2">
        <w:rPr>
          <w:rFonts w:eastAsia="Batang"/>
          <w:lang w:eastAsia="lt-LT"/>
        </w:rPr>
        <w:t>„Pasaka“, „Žilvinas“; trys neformaliojo vaikų švietimo mokyklos: Stasio Vainiūno meno mokykla, Sporto centras bei Moksleivių klubas</w:t>
      </w:r>
      <w:r w:rsidR="008F55BC" w:rsidRPr="007A59D2">
        <w:rPr>
          <w:rFonts w:eastAsia="Batang"/>
          <w:lang w:eastAsia="lt-LT"/>
        </w:rPr>
        <w:t xml:space="preserve"> ir</w:t>
      </w:r>
      <w:r w:rsidRPr="007A59D2">
        <w:rPr>
          <w:rFonts w:eastAsia="Batang"/>
          <w:lang w:eastAsia="lt-LT"/>
        </w:rPr>
        <w:t xml:space="preserve"> Švietimo pagalbos tarnyba.</w:t>
      </w:r>
    </w:p>
    <w:p w14:paraId="17475C69" w14:textId="60E215AF" w:rsidR="00AB3218" w:rsidRPr="007A59D2" w:rsidRDefault="008F55BC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„Baltijos“ pagrindinėje mokykloje</w:t>
      </w:r>
      <w:r w:rsidR="00AB3218" w:rsidRPr="007A59D2">
        <w:rPr>
          <w:rFonts w:eastAsia="Batang"/>
          <w:lang w:eastAsia="lt-LT"/>
        </w:rPr>
        <w:t xml:space="preserve"> </w:t>
      </w:r>
      <w:r w:rsidRPr="007A59D2">
        <w:rPr>
          <w:rFonts w:eastAsia="Batang"/>
          <w:lang w:eastAsia="lt-LT"/>
        </w:rPr>
        <w:t>komplektuojamos specialiosios, lavinamosios klasės specialiųjų ugdymosi poreikių mokiniams, turintiems didelių ir labai didelių specialiųjų ugdymosi poreikių, vykdoma socialinių įgūdžių programa mokiniams iki 21 m. amžiaus.</w:t>
      </w:r>
    </w:p>
    <w:p w14:paraId="61869C66" w14:textId="6AF05A81" w:rsidR="003E1151" w:rsidRPr="007A59D2" w:rsidRDefault="00AB3218" w:rsidP="003571C3">
      <w:pPr>
        <w:rPr>
          <w:rFonts w:eastAsia="Batang"/>
          <w:i/>
          <w:iCs/>
          <w:lang w:eastAsia="lt-LT"/>
        </w:rPr>
      </w:pPr>
      <w:r w:rsidRPr="007A59D2">
        <w:rPr>
          <w:rFonts w:eastAsia="Batang"/>
          <w:lang w:eastAsia="lt-LT"/>
        </w:rPr>
        <w:t xml:space="preserve">Palangos miesto savivaldybės bendrojo ugdymo mokyklų tinklas atitinka Savivaldybės gyventojų poreikius, visiems asmenims sudarytos lygios galimybės ugdytis ir būti ugdomam: dalyvavimas </w:t>
      </w:r>
      <w:r w:rsidR="00791513" w:rsidRPr="007A59D2">
        <w:rPr>
          <w:rFonts w:eastAsia="Batang"/>
          <w:lang w:eastAsia="lt-LT"/>
        </w:rPr>
        <w:t xml:space="preserve">ikimokykliniame </w:t>
      </w:r>
      <w:r w:rsidRPr="007A59D2">
        <w:rPr>
          <w:rFonts w:eastAsia="Batang"/>
          <w:lang w:eastAsia="lt-LT"/>
        </w:rPr>
        <w:t>ir priešmokyklini</w:t>
      </w:r>
      <w:r w:rsidR="00523D27" w:rsidRPr="007A59D2">
        <w:rPr>
          <w:rFonts w:eastAsia="Batang"/>
          <w:lang w:eastAsia="lt-LT"/>
        </w:rPr>
        <w:t>ame</w:t>
      </w:r>
      <w:r w:rsidRPr="007A59D2">
        <w:rPr>
          <w:rFonts w:eastAsia="Batang"/>
          <w:lang w:eastAsia="lt-LT"/>
        </w:rPr>
        <w:t xml:space="preserve"> ugdyme sudaro 100,8</w:t>
      </w:r>
      <w:r w:rsidR="007C2F30" w:rsidRPr="007A59D2">
        <w:rPr>
          <w:rFonts w:eastAsia="Batang"/>
          <w:lang w:eastAsia="lt-LT"/>
        </w:rPr>
        <w:t xml:space="preserve"> </w:t>
      </w:r>
      <w:r w:rsidRPr="007A59D2">
        <w:rPr>
          <w:rFonts w:eastAsia="Batang"/>
          <w:lang w:eastAsia="lt-LT"/>
        </w:rPr>
        <w:t xml:space="preserve">% (priimami ir tėvų, negyvenančių Palangoje, bet dirbančių Palangos miesto savivaldybės teritorijoje, vaikai), ypatingas dėmesys skiriamas specialiųjų ugdymosi poreikių mokiniams. </w:t>
      </w:r>
      <w:r w:rsidR="0009524A" w:rsidRPr="007A59D2">
        <w:rPr>
          <w:rFonts w:eastAsia="Batang"/>
          <w:lang w:eastAsia="lt-LT"/>
        </w:rPr>
        <w:t>Didinamas švietimo paslaugų prieinamumas ir kompleksinė švietimo pagalba mokiniams, turintiems specialiųjų ugdymosi poreikių</w:t>
      </w:r>
      <w:r w:rsidR="00ED2D68" w:rsidRPr="007A59D2">
        <w:rPr>
          <w:rFonts w:eastAsia="Batang"/>
          <w:lang w:eastAsia="lt-LT"/>
        </w:rPr>
        <w:t xml:space="preserve">. </w:t>
      </w:r>
    </w:p>
    <w:p w14:paraId="53047218" w14:textId="369E9465" w:rsidR="006C4635" w:rsidRPr="007A59D2" w:rsidRDefault="00AB3218" w:rsidP="003571C3">
      <w:pPr>
        <w:rPr>
          <w:rFonts w:eastAsia="Times New Roman"/>
          <w:lang w:eastAsia="lt-LT"/>
        </w:rPr>
      </w:pPr>
      <w:r w:rsidRPr="007A59D2">
        <w:rPr>
          <w:rFonts w:eastAsia="Batang"/>
          <w:lang w:eastAsia="lt-LT"/>
        </w:rPr>
        <w:lastRenderedPageBreak/>
        <w:t>6.</w:t>
      </w:r>
      <w:r w:rsidRPr="007A59D2">
        <w:rPr>
          <w:rFonts w:eastAsia="Batang"/>
          <w:b/>
          <w:bCs/>
          <w:lang w:eastAsia="lt-LT"/>
        </w:rPr>
        <w:t xml:space="preserve"> Mokyklų pastatai, jų būklė ir panaudojimas.</w:t>
      </w:r>
      <w:r w:rsidR="00881DD1" w:rsidRPr="007A59D2">
        <w:rPr>
          <w:rFonts w:eastAsia="Batang"/>
          <w:b/>
          <w:bCs/>
          <w:lang w:eastAsia="lt-LT"/>
        </w:rPr>
        <w:t xml:space="preserve"> </w:t>
      </w:r>
      <w:r w:rsidR="006C4635" w:rsidRPr="007A59D2">
        <w:rPr>
          <w:rFonts w:eastAsia="Times New Roman"/>
          <w:lang w:eastAsia="lt-LT"/>
        </w:rPr>
        <w:t>Lyginant su 2016 m. ženkliai pagerėjo</w:t>
      </w:r>
      <w:r w:rsidR="006F7D21" w:rsidRPr="007A59D2">
        <w:rPr>
          <w:rFonts w:eastAsia="Times New Roman"/>
          <w:lang w:eastAsia="lt-LT"/>
        </w:rPr>
        <w:t xml:space="preserve"> mokyklų</w:t>
      </w:r>
      <w:r w:rsidR="006C4635" w:rsidRPr="007A59D2">
        <w:rPr>
          <w:rFonts w:eastAsia="Times New Roman"/>
          <w:lang w:eastAsia="lt-LT"/>
        </w:rPr>
        <w:t xml:space="preserve"> pastatų būklė, mokyklų aprūpinimas ir mokymosi aplinka. 202</w:t>
      </w:r>
      <w:r w:rsidR="006F7D21" w:rsidRPr="007A59D2">
        <w:rPr>
          <w:rFonts w:eastAsia="Times New Roman"/>
          <w:lang w:eastAsia="lt-LT"/>
        </w:rPr>
        <w:t>1</w:t>
      </w:r>
      <w:r w:rsidR="006C4635" w:rsidRPr="007A59D2">
        <w:rPr>
          <w:rFonts w:eastAsia="Times New Roman"/>
          <w:lang w:eastAsia="lt-LT"/>
        </w:rPr>
        <w:t xml:space="preserve"> m. iš </w:t>
      </w:r>
      <w:r w:rsidR="006F7D21" w:rsidRPr="007A59D2">
        <w:rPr>
          <w:rFonts w:eastAsia="Times New Roman"/>
          <w:lang w:eastAsia="lt-LT"/>
        </w:rPr>
        <w:t>5</w:t>
      </w:r>
      <w:r w:rsidR="006C4635" w:rsidRPr="007A59D2">
        <w:rPr>
          <w:rFonts w:eastAsia="Times New Roman"/>
          <w:lang w:eastAsia="lt-LT"/>
        </w:rPr>
        <w:t xml:space="preserve"> bendrojo ugdymo mokyklų </w:t>
      </w:r>
      <w:r w:rsidR="00077B4F" w:rsidRPr="007A59D2">
        <w:rPr>
          <w:rFonts w:eastAsia="Times New Roman"/>
          <w:bCs/>
          <w:lang w:eastAsia="lt-LT"/>
        </w:rPr>
        <w:t>2</w:t>
      </w:r>
      <w:r w:rsidR="006C4635" w:rsidRPr="007A59D2">
        <w:rPr>
          <w:rFonts w:eastAsia="Times New Roman"/>
          <w:bCs/>
          <w:lang w:eastAsia="lt-LT"/>
        </w:rPr>
        <w:t xml:space="preserve"> mokyklų teritorijos ir aikštynai sutvarkyti pagal higienos normas</w:t>
      </w:r>
      <w:r w:rsidR="00077B4F" w:rsidRPr="007A59D2">
        <w:rPr>
          <w:rFonts w:eastAsia="Times New Roman"/>
          <w:bCs/>
          <w:lang w:eastAsia="lt-LT"/>
        </w:rPr>
        <w:t xml:space="preserve"> (Vlado Jurgučio progimnazijos aikštynais naudojasi ir </w:t>
      </w:r>
      <w:r w:rsidR="00204560" w:rsidRPr="007A59D2">
        <w:rPr>
          <w:rFonts w:eastAsia="Times New Roman"/>
          <w:bCs/>
          <w:lang w:eastAsia="lt-LT"/>
        </w:rPr>
        <w:t>p</w:t>
      </w:r>
      <w:r w:rsidR="00077B4F" w:rsidRPr="007A59D2">
        <w:rPr>
          <w:rFonts w:eastAsia="Times New Roman"/>
          <w:bCs/>
          <w:lang w:eastAsia="lt-LT"/>
        </w:rPr>
        <w:t xml:space="preserve">radinė mokykla). </w:t>
      </w:r>
      <w:r w:rsidR="006C4635" w:rsidRPr="007A59D2">
        <w:rPr>
          <w:rFonts w:eastAsia="Times New Roman"/>
          <w:bCs/>
          <w:lang w:eastAsia="lt-LT"/>
        </w:rPr>
        <w:t xml:space="preserve">Mokyklos iš dalies aprūpintos naujais baldais, naujais kompiuteriais, </w:t>
      </w:r>
      <w:r w:rsidR="007C2F30" w:rsidRPr="007A59D2">
        <w:rPr>
          <w:rFonts w:eastAsia="Times New Roman"/>
          <w:bCs/>
          <w:lang w:eastAsia="lt-LT"/>
        </w:rPr>
        <w:t xml:space="preserve">mokinių </w:t>
      </w:r>
      <w:r w:rsidR="006C4635" w:rsidRPr="007A59D2">
        <w:rPr>
          <w:rFonts w:eastAsia="Times New Roman"/>
          <w:lang w:eastAsia="lt-LT"/>
        </w:rPr>
        <w:t>saugumui užtikrinti mokyklų teritorijos</w:t>
      </w:r>
      <w:r w:rsidR="00816090" w:rsidRPr="007A59D2">
        <w:rPr>
          <w:rFonts w:eastAsia="Times New Roman"/>
          <w:lang w:eastAsia="lt-LT"/>
        </w:rPr>
        <w:t>e</w:t>
      </w:r>
      <w:r w:rsidR="006C4635" w:rsidRPr="007A59D2">
        <w:rPr>
          <w:rFonts w:eastAsia="Times New Roman"/>
          <w:lang w:eastAsia="lt-LT"/>
        </w:rPr>
        <w:t xml:space="preserve"> įrengtos vaizdo stebėjimo kameros. </w:t>
      </w:r>
    </w:p>
    <w:p w14:paraId="4E2C61D9" w14:textId="33599405" w:rsidR="00044AF8" w:rsidRPr="007A59D2" w:rsidRDefault="006C4635" w:rsidP="003571C3">
      <w:pPr>
        <w:rPr>
          <w:rFonts w:eastAsia="Batang"/>
          <w:lang w:eastAsia="lt-LT"/>
        </w:rPr>
      </w:pPr>
      <w:r w:rsidRPr="007A59D2">
        <w:rPr>
          <w:rFonts w:eastAsia="Times New Roman"/>
          <w:lang w:eastAsia="lt-LT"/>
        </w:rPr>
        <w:t>202</w:t>
      </w:r>
      <w:r w:rsidR="006F7D21" w:rsidRPr="007A59D2">
        <w:rPr>
          <w:rFonts w:eastAsia="Times New Roman"/>
          <w:lang w:eastAsia="lt-LT"/>
        </w:rPr>
        <w:t>1</w:t>
      </w:r>
      <w:r w:rsidRPr="007A59D2">
        <w:rPr>
          <w:rFonts w:eastAsia="Times New Roman"/>
          <w:lang w:eastAsia="lt-LT"/>
        </w:rPr>
        <w:t xml:space="preserve"> m. savivaldybėje </w:t>
      </w:r>
      <w:r w:rsidR="00077B4F" w:rsidRPr="007A59D2">
        <w:rPr>
          <w:rFonts w:eastAsia="Times New Roman"/>
          <w:lang w:eastAsia="lt-LT"/>
        </w:rPr>
        <w:t xml:space="preserve">renovuotos </w:t>
      </w:r>
      <w:r w:rsidRPr="007A59D2">
        <w:rPr>
          <w:rFonts w:eastAsia="Times New Roman"/>
          <w:lang w:eastAsia="lt-LT"/>
        </w:rPr>
        <w:t>4 (iš 6) bendrojo ugdymo ir 5 (iš 6)  ikimokyklinio ugdymo mokyklos (t. y.</w:t>
      </w:r>
      <w:r w:rsidR="00204560" w:rsidRPr="007A59D2">
        <w:rPr>
          <w:rFonts w:eastAsia="Times New Roman"/>
          <w:lang w:eastAsia="lt-LT"/>
        </w:rPr>
        <w:t>:</w:t>
      </w:r>
      <w:r w:rsidRPr="007A59D2">
        <w:rPr>
          <w:rFonts w:eastAsia="Times New Roman"/>
          <w:lang w:eastAsia="lt-LT"/>
        </w:rPr>
        <w:t xml:space="preserve"> pakeisti langai, apšiltinti fasadai, suremontuoti šilumos punktai ir kt.). 5 iš 6 bendrojo ugdymo mokyklų turi higienos pasus. Avarinės būklės švietimo įstaigoms priklausančių pastatų nėra. </w:t>
      </w:r>
      <w:r w:rsidRPr="007A59D2">
        <w:rPr>
          <w:rFonts w:eastAsia="Batang"/>
          <w:lang w:eastAsia="lt-LT"/>
        </w:rPr>
        <w:t>„Baltijos“</w:t>
      </w:r>
      <w:r w:rsidR="007C2F30" w:rsidRPr="007A59D2">
        <w:rPr>
          <w:rFonts w:eastAsia="Batang"/>
          <w:lang w:eastAsia="lt-LT"/>
        </w:rPr>
        <w:t xml:space="preserve">, </w:t>
      </w:r>
      <w:r w:rsidR="00044AF8" w:rsidRPr="007A59D2">
        <w:rPr>
          <w:rFonts w:eastAsia="Batang"/>
          <w:lang w:eastAsia="lt-LT"/>
        </w:rPr>
        <w:t xml:space="preserve">Šventosios </w:t>
      </w:r>
      <w:r w:rsidR="00523D27" w:rsidRPr="007A59D2">
        <w:rPr>
          <w:rFonts w:eastAsia="Batang"/>
          <w:lang w:eastAsia="lt-LT"/>
        </w:rPr>
        <w:t xml:space="preserve">pagrindinių </w:t>
      </w:r>
      <w:r w:rsidR="00044AF8" w:rsidRPr="007A59D2">
        <w:rPr>
          <w:rFonts w:eastAsia="Batang"/>
          <w:lang w:eastAsia="lt-LT"/>
        </w:rPr>
        <w:t xml:space="preserve">mokyklų ir </w:t>
      </w:r>
      <w:r w:rsidR="00077B4F" w:rsidRPr="007A59D2">
        <w:rPr>
          <w:rFonts w:eastAsia="Batang"/>
          <w:lang w:eastAsia="lt-LT"/>
        </w:rPr>
        <w:t xml:space="preserve">Vlado Jurgučio progimnazijos </w:t>
      </w:r>
      <w:r w:rsidR="00044AF8" w:rsidRPr="007A59D2">
        <w:rPr>
          <w:rFonts w:eastAsia="Batang"/>
          <w:lang w:eastAsia="lt-LT"/>
        </w:rPr>
        <w:t>pastatai</w:t>
      </w:r>
      <w:r w:rsidRPr="007A59D2">
        <w:rPr>
          <w:rFonts w:eastAsia="Batang"/>
          <w:lang w:eastAsia="lt-LT"/>
        </w:rPr>
        <w:t xml:space="preserve">  pritaikyt</w:t>
      </w:r>
      <w:r w:rsidR="00044AF8" w:rsidRPr="007A59D2">
        <w:rPr>
          <w:rFonts w:eastAsia="Batang"/>
          <w:lang w:eastAsia="lt-LT"/>
        </w:rPr>
        <w:t>i</w:t>
      </w:r>
      <w:r w:rsidRPr="007A59D2">
        <w:rPr>
          <w:rFonts w:eastAsia="Batang"/>
          <w:lang w:eastAsia="lt-LT"/>
        </w:rPr>
        <w:t xml:space="preserve"> </w:t>
      </w:r>
      <w:r w:rsidR="00816090" w:rsidRPr="007A59D2">
        <w:rPr>
          <w:rFonts w:eastAsia="Batang"/>
          <w:lang w:eastAsia="lt-LT"/>
        </w:rPr>
        <w:t xml:space="preserve">neįgaliųjų asmenų </w:t>
      </w:r>
      <w:r w:rsidRPr="007A59D2">
        <w:rPr>
          <w:rFonts w:eastAsia="Batang"/>
          <w:lang w:eastAsia="lt-LT"/>
        </w:rPr>
        <w:t>ugdymui.</w:t>
      </w:r>
      <w:r w:rsidR="00881DD1" w:rsidRPr="007A59D2">
        <w:rPr>
          <w:rFonts w:eastAsia="Batang"/>
          <w:lang w:eastAsia="lt-LT"/>
        </w:rPr>
        <w:t xml:space="preserve"> </w:t>
      </w:r>
    </w:p>
    <w:p w14:paraId="7E5BA23D" w14:textId="03E73B36" w:rsidR="006C4635" w:rsidRPr="007A59D2" w:rsidRDefault="006C4635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2021 m. bus baigta Senosios gimnazijos pastato </w:t>
      </w:r>
      <w:r w:rsidR="00044AF8" w:rsidRPr="007A59D2">
        <w:rPr>
          <w:rFonts w:eastAsia="Batang"/>
          <w:lang w:eastAsia="lt-LT"/>
        </w:rPr>
        <w:t>modernizacija</w:t>
      </w:r>
      <w:r w:rsidRPr="007A59D2">
        <w:rPr>
          <w:rFonts w:eastAsia="Batang"/>
          <w:lang w:eastAsia="lt-LT"/>
        </w:rPr>
        <w:t>.</w:t>
      </w:r>
      <w:r w:rsidR="00BE50B9" w:rsidRPr="007A59D2">
        <w:rPr>
          <w:rFonts w:eastAsia="Batang"/>
          <w:lang w:eastAsia="lt-LT"/>
        </w:rPr>
        <w:t xml:space="preserve"> </w:t>
      </w:r>
      <w:r w:rsidRPr="007A59D2">
        <w:rPr>
          <w:rFonts w:eastAsia="Batang"/>
          <w:lang w:eastAsia="lt-LT"/>
        </w:rPr>
        <w:t>Pradinės mokyklos pastatas  priskiriamas II</w:t>
      </w:r>
      <w:r w:rsidR="00BE50B9" w:rsidRPr="007A59D2">
        <w:rPr>
          <w:rFonts w:eastAsia="Batang"/>
          <w:lang w:eastAsia="lt-LT"/>
        </w:rPr>
        <w:t>I</w:t>
      </w:r>
      <w:r w:rsidRPr="007A59D2">
        <w:rPr>
          <w:rFonts w:eastAsia="Batang"/>
          <w:lang w:eastAsia="lt-LT"/>
        </w:rPr>
        <w:t xml:space="preserve"> grupei ir šiam pastatui </w:t>
      </w:r>
      <w:r w:rsidR="00044AF8" w:rsidRPr="007A59D2">
        <w:rPr>
          <w:rFonts w:eastAsia="Batang"/>
          <w:lang w:eastAsia="lt-LT"/>
        </w:rPr>
        <w:t>būtina</w:t>
      </w:r>
      <w:r w:rsidR="00BE50B9" w:rsidRPr="007A59D2">
        <w:rPr>
          <w:rFonts w:eastAsia="Batang"/>
          <w:lang w:eastAsia="lt-LT"/>
        </w:rPr>
        <w:t xml:space="preserve"> renovacija. P</w:t>
      </w:r>
      <w:r w:rsidRPr="007A59D2">
        <w:rPr>
          <w:rFonts w:eastAsia="Batang"/>
          <w:lang w:eastAsia="lt-LT"/>
        </w:rPr>
        <w:t xml:space="preserve">alangos pradinė mokykla ir Moksleivių klubas </w:t>
      </w:r>
      <w:r w:rsidR="00050408" w:rsidRPr="007A59D2">
        <w:rPr>
          <w:rFonts w:eastAsia="Batang"/>
          <w:lang w:eastAsia="lt-LT"/>
        </w:rPr>
        <w:t xml:space="preserve"> nuo 2019 m. </w:t>
      </w:r>
      <w:r w:rsidR="00044AF8" w:rsidRPr="007A59D2">
        <w:rPr>
          <w:rFonts w:eastAsia="Batang"/>
          <w:lang w:eastAsia="lt-LT"/>
        </w:rPr>
        <w:t xml:space="preserve">veiklą vykdo </w:t>
      </w:r>
      <w:r w:rsidRPr="007A59D2">
        <w:rPr>
          <w:rFonts w:eastAsia="Batang"/>
          <w:lang w:eastAsia="lt-LT"/>
        </w:rPr>
        <w:t xml:space="preserve"> viename pastate. </w:t>
      </w:r>
    </w:p>
    <w:p w14:paraId="7B8FB44A" w14:textId="2BDC28B0" w:rsidR="006C4635" w:rsidRPr="007A59D2" w:rsidRDefault="006C4635" w:rsidP="003571C3">
      <w:pPr>
        <w:rPr>
          <w:rFonts w:eastAsia="Times New Roman"/>
          <w:lang w:eastAsia="lt-LT"/>
        </w:rPr>
      </w:pPr>
      <w:r w:rsidRPr="007A59D2">
        <w:rPr>
          <w:rFonts w:eastAsia="Times New Roman"/>
          <w:lang w:eastAsia="lt-LT"/>
        </w:rPr>
        <w:t>Savivaldybė skiria lėšų švietimo įstaigų materialinei bazei atnaujinti ir ugdymo aplinkai turtinti, rūpinasi mokyklų bazės atnaujinimu.</w:t>
      </w:r>
      <w:r w:rsidRPr="007A59D2">
        <w:rPr>
          <w:rFonts w:eastAsia="Times New Roman"/>
          <w:b/>
          <w:bCs/>
          <w:lang w:eastAsia="lt-LT"/>
        </w:rPr>
        <w:t xml:space="preserve"> </w:t>
      </w:r>
      <w:r w:rsidRPr="007A59D2">
        <w:rPr>
          <w:rFonts w:eastAsia="Times New Roman"/>
          <w:lang w:eastAsia="lt-LT"/>
        </w:rPr>
        <w:t xml:space="preserve">ES struktūrinių fondų projektuose dalyvavo 4 švietimo įstaigos: „Baltijos“ pagrindinė mokykla – „Bendrojo ugdymo mokyklų modernizavimas: šiuolaikinių mokymosi erdvių kūrimas“, Vlado Jurgučio </w:t>
      </w:r>
      <w:r w:rsidR="00044AF8" w:rsidRPr="007A59D2">
        <w:rPr>
          <w:rFonts w:eastAsia="Times New Roman"/>
          <w:lang w:eastAsia="lt-LT"/>
        </w:rPr>
        <w:t>progimnazija</w:t>
      </w:r>
      <w:r w:rsidRPr="007A59D2">
        <w:rPr>
          <w:rFonts w:eastAsia="Times New Roman"/>
          <w:lang w:eastAsia="lt-LT"/>
        </w:rPr>
        <w:t xml:space="preserve"> – „Švietimo įstaigų sporto aikštynų atnaujinimo programa“,</w:t>
      </w:r>
      <w:r w:rsidR="00044AF8" w:rsidRPr="007A59D2">
        <w:rPr>
          <w:rFonts w:eastAsia="Times New Roman"/>
          <w:lang w:eastAsia="lt-LT"/>
        </w:rPr>
        <w:t xml:space="preserve"> </w:t>
      </w:r>
      <w:r w:rsidRPr="007A59D2">
        <w:rPr>
          <w:rFonts w:eastAsia="Times New Roman"/>
          <w:lang w:eastAsia="lt-LT"/>
        </w:rPr>
        <w:t>Stasio Vainiūno meno mokykla – „Neformaliojo švietimo infrastruktūros tobulinimas“. Savivaldybė skyrė kiekvienai mokymo įstaigai įgyvendinamo projekto vertės 15 proc. lėšų.</w:t>
      </w:r>
    </w:p>
    <w:p w14:paraId="49AFB702" w14:textId="0E905EDC" w:rsidR="006C4635" w:rsidRPr="007A59D2" w:rsidRDefault="00AB3218" w:rsidP="003571C3">
      <w:pPr>
        <w:rPr>
          <w:rFonts w:eastAsia="Times New Roman"/>
          <w:lang w:eastAsia="lt-LT"/>
        </w:rPr>
      </w:pPr>
      <w:r w:rsidRPr="007A59D2">
        <w:rPr>
          <w:rFonts w:eastAsia="Batang"/>
          <w:lang w:eastAsia="lt-LT"/>
        </w:rPr>
        <w:t>7.</w:t>
      </w:r>
      <w:r w:rsidRPr="007A59D2">
        <w:rPr>
          <w:rFonts w:eastAsia="Batang"/>
          <w:b/>
          <w:bCs/>
          <w:lang w:eastAsia="lt-LT"/>
        </w:rPr>
        <w:t xml:space="preserve"> Švietimo finansavimas.</w:t>
      </w:r>
      <w:r w:rsidR="00881DD1" w:rsidRPr="007A59D2">
        <w:rPr>
          <w:rFonts w:eastAsia="Batang"/>
          <w:b/>
          <w:bCs/>
          <w:lang w:eastAsia="lt-LT"/>
        </w:rPr>
        <w:t xml:space="preserve"> </w:t>
      </w:r>
      <w:r w:rsidR="006C4635" w:rsidRPr="007A59D2">
        <w:rPr>
          <w:rFonts w:eastAsia="Batang"/>
          <w:lang w:eastAsia="lt-LT"/>
        </w:rPr>
        <w:t>S</w:t>
      </w:r>
      <w:r w:rsidRPr="007A59D2">
        <w:rPr>
          <w:rFonts w:eastAsia="Batang"/>
          <w:lang w:eastAsia="lt-LT"/>
        </w:rPr>
        <w:t>avivaldybės indėlis į švietimo aprūpinimą yra svarus, skiriama daug dėmesio mokyklų ugdymo sąlygoms gerinti, pedagogų darbo užmokesčiui didinti, IT įsigijimui, specializuotų kabinetų įrengimui, saugios aplinkos kūrimui ir pan.</w:t>
      </w:r>
      <w:r w:rsidR="006C4635" w:rsidRPr="007A59D2">
        <w:rPr>
          <w:rFonts w:eastAsia="Times New Roman"/>
          <w:lang w:eastAsia="lt-LT"/>
        </w:rPr>
        <w:t>, atlyginimai</w:t>
      </w:r>
      <w:r w:rsidR="00044AF8" w:rsidRPr="007A59D2">
        <w:rPr>
          <w:rFonts w:eastAsia="Times New Roman"/>
          <w:lang w:eastAsia="lt-LT"/>
        </w:rPr>
        <w:t xml:space="preserve"> darbuotojams </w:t>
      </w:r>
      <w:r w:rsidR="006C4635" w:rsidRPr="007A59D2">
        <w:rPr>
          <w:rFonts w:eastAsia="Times New Roman"/>
          <w:lang w:eastAsia="lt-LT"/>
        </w:rPr>
        <w:t xml:space="preserve">mokami laiku, švietimo įstaigos įsiskolinimų neturi. </w:t>
      </w:r>
    </w:p>
    <w:p w14:paraId="139B9FE3" w14:textId="1C7FEA11" w:rsidR="005522A4" w:rsidRPr="007A59D2" w:rsidRDefault="006C4635" w:rsidP="003571C3">
      <w:pPr>
        <w:rPr>
          <w:rFonts w:eastAsia="Batang"/>
          <w:lang w:eastAsia="lt-LT"/>
        </w:rPr>
      </w:pPr>
      <w:r w:rsidRPr="007A59D2">
        <w:rPr>
          <w:rFonts w:cs="Palemonas"/>
        </w:rPr>
        <w:t>Savivaldybė švietimo įstaigų ūkio ir kito inventoriaus atnaujinimui kiekvienais metais skiria lėšų mokykloms pagal jų poreikius</w:t>
      </w:r>
      <w:r w:rsidR="00C416B6" w:rsidRPr="007A59D2">
        <w:rPr>
          <w:rFonts w:cs="Palemonas"/>
        </w:rPr>
        <w:t>,</w:t>
      </w:r>
      <w:r w:rsidRPr="007A59D2">
        <w:rPr>
          <w:rFonts w:cs="Palemonas"/>
        </w:rPr>
        <w:t xml:space="preserve"> </w:t>
      </w:r>
      <w:r w:rsidR="005522A4" w:rsidRPr="007A59D2">
        <w:rPr>
          <w:rFonts w:eastAsia="Batang"/>
          <w:lang w:eastAsia="lt-LT"/>
        </w:rPr>
        <w:t>vienam mokiniui vidutiniškai per metus tekusios ūkio (mokyklos išlaikymas iš savivaldybės biudžeto lėšų) lėšo</w:t>
      </w:r>
      <w:r w:rsidR="00104A22" w:rsidRPr="007A59D2">
        <w:rPr>
          <w:rFonts w:eastAsia="Batang"/>
          <w:lang w:eastAsia="lt-LT"/>
        </w:rPr>
        <w:t xml:space="preserve">s 2020 m. – 1009 eurai, 2019 m. </w:t>
      </w:r>
      <w:r w:rsidR="005522A4" w:rsidRPr="007A59D2">
        <w:rPr>
          <w:rFonts w:eastAsia="Batang"/>
          <w:lang w:eastAsia="lt-LT"/>
        </w:rPr>
        <w:t>– 943 eurai</w:t>
      </w:r>
      <w:r w:rsidR="00104A22" w:rsidRPr="007A59D2">
        <w:rPr>
          <w:rFonts w:eastAsia="Batang"/>
          <w:lang w:eastAsia="lt-LT"/>
        </w:rPr>
        <w:t xml:space="preserve">, </w:t>
      </w:r>
      <w:r w:rsidR="005522A4" w:rsidRPr="007A59D2">
        <w:rPr>
          <w:rFonts w:eastAsia="Batang"/>
          <w:lang w:eastAsia="lt-LT"/>
        </w:rPr>
        <w:t>20</w:t>
      </w:r>
      <w:r w:rsidR="00104A22" w:rsidRPr="007A59D2">
        <w:rPr>
          <w:rFonts w:eastAsia="Batang"/>
          <w:lang w:eastAsia="lt-LT"/>
        </w:rPr>
        <w:t>16</w:t>
      </w:r>
      <w:r w:rsidR="005522A4" w:rsidRPr="007A59D2">
        <w:rPr>
          <w:rFonts w:eastAsia="Batang"/>
          <w:lang w:eastAsia="lt-LT"/>
        </w:rPr>
        <w:t xml:space="preserve"> m. </w:t>
      </w:r>
      <w:r w:rsidR="00104A22" w:rsidRPr="007A59D2">
        <w:rPr>
          <w:rFonts w:eastAsia="Batang"/>
          <w:lang w:eastAsia="lt-LT"/>
        </w:rPr>
        <w:t>–</w:t>
      </w:r>
      <w:r w:rsidR="005522A4" w:rsidRPr="007A59D2">
        <w:rPr>
          <w:rFonts w:eastAsia="Batang"/>
          <w:lang w:eastAsia="lt-LT"/>
        </w:rPr>
        <w:t xml:space="preserve"> </w:t>
      </w:r>
      <w:r w:rsidR="00104A22" w:rsidRPr="007A59D2">
        <w:rPr>
          <w:rFonts w:eastAsia="Batang"/>
          <w:lang w:eastAsia="lt-LT"/>
        </w:rPr>
        <w:t>742</w:t>
      </w:r>
      <w:r w:rsidR="005522A4" w:rsidRPr="007A59D2">
        <w:rPr>
          <w:rFonts w:eastAsia="Batang"/>
          <w:lang w:eastAsia="lt-LT"/>
        </w:rPr>
        <w:t xml:space="preserve"> eurai</w:t>
      </w:r>
      <w:r w:rsidR="00104A22" w:rsidRPr="007A59D2">
        <w:rPr>
          <w:rFonts w:eastAsia="Batang"/>
          <w:lang w:eastAsia="lt-LT"/>
        </w:rPr>
        <w:t xml:space="preserve">. </w:t>
      </w:r>
      <w:r w:rsidR="00530538" w:rsidRPr="007A59D2">
        <w:rPr>
          <w:rFonts w:eastAsia="Batang"/>
          <w:lang w:eastAsia="lt-LT"/>
        </w:rPr>
        <w:t>K</w:t>
      </w:r>
      <w:r w:rsidR="005522A4" w:rsidRPr="007A59D2">
        <w:rPr>
          <w:rFonts w:eastAsia="Batang"/>
          <w:lang w:eastAsia="lt-LT"/>
        </w:rPr>
        <w:t xml:space="preserve">itose panašiose savivaldybėse </w:t>
      </w:r>
      <w:r w:rsidR="00044AF8" w:rsidRPr="007A59D2">
        <w:rPr>
          <w:rFonts w:eastAsia="Batang"/>
          <w:lang w:eastAsia="lt-LT"/>
        </w:rPr>
        <w:t xml:space="preserve">vienam mokiniui </w:t>
      </w:r>
      <w:r w:rsidR="00530538" w:rsidRPr="007A59D2">
        <w:rPr>
          <w:rFonts w:eastAsia="Batang"/>
          <w:lang w:eastAsia="lt-LT"/>
        </w:rPr>
        <w:t xml:space="preserve">2019 m. teko vidutiniškai </w:t>
      </w:r>
      <w:r w:rsidR="005522A4" w:rsidRPr="007A59D2">
        <w:rPr>
          <w:rFonts w:eastAsia="Batang"/>
          <w:lang w:eastAsia="lt-LT"/>
        </w:rPr>
        <w:t>595 eurai.</w:t>
      </w:r>
    </w:p>
    <w:p w14:paraId="07FA070B" w14:textId="72434851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Vienam mokiniui 2019 m. vidutiniškai per metus tekusios mokymo lėšos, skirtos ugdymo procesui organizuoti ir valdyti – 1521 euras, panašiose savivaldybėse – 1449 eur</w:t>
      </w:r>
      <w:r w:rsidR="00B22259" w:rsidRPr="007A59D2">
        <w:rPr>
          <w:rFonts w:eastAsia="Batang"/>
          <w:lang w:eastAsia="lt-LT"/>
        </w:rPr>
        <w:t>ai</w:t>
      </w:r>
      <w:r w:rsidRPr="007A59D2">
        <w:rPr>
          <w:rFonts w:eastAsia="Batang"/>
          <w:lang w:eastAsia="lt-LT"/>
        </w:rPr>
        <w:t>.</w:t>
      </w:r>
      <w:r w:rsidR="00881DD1" w:rsidRPr="007A59D2">
        <w:rPr>
          <w:rFonts w:eastAsia="Batang"/>
          <w:lang w:eastAsia="lt-LT"/>
        </w:rPr>
        <w:t xml:space="preserve"> </w:t>
      </w:r>
      <w:r w:rsidRPr="007A59D2">
        <w:rPr>
          <w:rFonts w:eastAsia="Batang"/>
          <w:lang w:eastAsia="lt-LT"/>
        </w:rPr>
        <w:t xml:space="preserve">Vienam mokiniui 2019 m. vidutiniškai per metus tekusios mokymo lėšos, skirtos vadovėliams ir kitoms mokymo priemonėms – 25 eurai, kitose panašiose savivaldybėse – 24 eurai. </w:t>
      </w:r>
    </w:p>
    <w:p w14:paraId="1DECDF61" w14:textId="5393C5A2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Pedagoginių darbuotojų kvalifikacijai tobulinti panaudotos mokymo lėšos </w:t>
      </w:r>
      <w:r w:rsidR="00204560" w:rsidRPr="007A59D2">
        <w:rPr>
          <w:rFonts w:eastAsia="Batang"/>
          <w:lang w:eastAsia="lt-LT"/>
        </w:rPr>
        <w:t xml:space="preserve">tenkančios </w:t>
      </w:r>
      <w:r w:rsidRPr="007A59D2">
        <w:rPr>
          <w:rFonts w:eastAsia="Batang"/>
          <w:lang w:eastAsia="lt-LT"/>
        </w:rPr>
        <w:t xml:space="preserve">vienam pedagoginiam darbuotojui </w:t>
      </w:r>
      <w:r w:rsidR="00044AF8" w:rsidRPr="007A59D2">
        <w:rPr>
          <w:rFonts w:eastAsia="Batang"/>
          <w:lang w:eastAsia="lt-LT"/>
        </w:rPr>
        <w:t>–</w:t>
      </w:r>
      <w:r w:rsidR="0058575A" w:rsidRPr="007A59D2">
        <w:rPr>
          <w:rFonts w:eastAsia="Batang"/>
          <w:lang w:eastAsia="lt-LT"/>
        </w:rPr>
        <w:t xml:space="preserve"> </w:t>
      </w:r>
      <w:r w:rsidRPr="007A59D2">
        <w:rPr>
          <w:rFonts w:eastAsia="Batang"/>
          <w:lang w:eastAsia="lt-LT"/>
        </w:rPr>
        <w:t xml:space="preserve">45 eurai, panašiose savivaldybėse – 60 eurų. </w:t>
      </w:r>
    </w:p>
    <w:p w14:paraId="2342506D" w14:textId="3F31F37D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 xml:space="preserve">Palangos miesto savivaldybė mokyklų aplinkai ir ugdymui (papildomos lėšos darbo užmokesčiui) iš biudžeto kasmet lėšas didina (mokyklų ir mokyklos darbuotojų skaičius išlieka beveik toks pat kaip ir kiekvienais metais) – 2019 m. skirta 14,28 % lėšų daugiau nei 2018 m., 2020 m. </w:t>
      </w:r>
      <w:r w:rsidR="00104A22" w:rsidRPr="007A59D2">
        <w:rPr>
          <w:rFonts w:eastAsia="Batang"/>
          <w:lang w:eastAsia="lt-LT"/>
        </w:rPr>
        <w:t>–</w:t>
      </w:r>
      <w:r w:rsidRPr="007A59D2">
        <w:rPr>
          <w:rFonts w:eastAsia="Batang"/>
          <w:lang w:eastAsia="lt-LT"/>
        </w:rPr>
        <w:t xml:space="preserve"> </w:t>
      </w:r>
      <w:r w:rsidR="00104A22" w:rsidRPr="007A59D2">
        <w:rPr>
          <w:rFonts w:eastAsia="Batang"/>
          <w:lang w:eastAsia="lt-LT"/>
        </w:rPr>
        <w:t xml:space="preserve">9 % procentais daugiau nei 2019 m. </w:t>
      </w:r>
      <w:r w:rsidRPr="007A59D2">
        <w:rPr>
          <w:rFonts w:eastAsia="Batang"/>
          <w:lang w:eastAsia="lt-LT"/>
        </w:rPr>
        <w:t xml:space="preserve"> </w:t>
      </w:r>
    </w:p>
    <w:p w14:paraId="130C6F4F" w14:textId="5F16DA07" w:rsidR="003571C3" w:rsidRPr="007A59D2" w:rsidRDefault="0045678E" w:rsidP="003571C3">
      <w:pPr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bCs/>
          <w:lang w:eastAsia="lt-LT"/>
        </w:rPr>
        <w:t>8.</w:t>
      </w:r>
      <w:r w:rsidRPr="007A59D2">
        <w:rPr>
          <w:rFonts w:eastAsia="Times New Roman"/>
          <w:b/>
          <w:lang w:eastAsia="lt-LT"/>
        </w:rPr>
        <w:t xml:space="preserve"> </w:t>
      </w:r>
      <w:r w:rsidR="00E54F27" w:rsidRPr="007A59D2">
        <w:rPr>
          <w:rFonts w:eastAsia="Times New Roman"/>
          <w:b/>
          <w:lang w:eastAsia="lt-LT"/>
        </w:rPr>
        <w:t>Demografinis kontekstas</w:t>
      </w:r>
      <w:r w:rsidR="00881DD1" w:rsidRPr="007A59D2">
        <w:rPr>
          <w:rFonts w:eastAsia="Times New Roman"/>
          <w:b/>
          <w:lang w:eastAsia="lt-LT"/>
        </w:rPr>
        <w:t>.</w:t>
      </w:r>
      <w:r w:rsidR="00E54F27" w:rsidRPr="007A59D2">
        <w:rPr>
          <w:rFonts w:eastAsia="Times New Roman"/>
          <w:b/>
          <w:lang w:eastAsia="lt-LT"/>
        </w:rPr>
        <w:t xml:space="preserve"> </w:t>
      </w:r>
      <w:r w:rsidR="00E54F27" w:rsidRPr="007A59D2">
        <w:rPr>
          <w:rFonts w:eastAsia="Times New Roman"/>
          <w:color w:val="000000"/>
          <w:lang w:eastAsia="lt-LT"/>
        </w:rPr>
        <w:t xml:space="preserve">Palangos miesto savivaldybėje </w:t>
      </w:r>
      <w:r w:rsidR="004C49A2" w:rsidRPr="007A59D2">
        <w:rPr>
          <w:rFonts w:eastAsia="Times New Roman"/>
          <w:color w:val="000000"/>
          <w:lang w:eastAsia="lt-LT"/>
        </w:rPr>
        <w:t>gyventojų skaičius</w:t>
      </w:r>
      <w:r w:rsidR="00E54F27" w:rsidRPr="007A59D2">
        <w:rPr>
          <w:rFonts w:eastAsia="Times New Roman"/>
          <w:color w:val="000000"/>
          <w:lang w:eastAsia="lt-LT"/>
        </w:rPr>
        <w:t xml:space="preserve"> svyruoja dėl imigracijos ir emigracijos</w:t>
      </w:r>
      <w:r w:rsidR="00C90AA5" w:rsidRPr="007A59D2">
        <w:rPr>
          <w:rFonts w:eastAsia="Times New Roman"/>
          <w:color w:val="000000"/>
          <w:lang w:eastAsia="lt-LT"/>
        </w:rPr>
        <w:t xml:space="preserve"> (1 </w:t>
      </w:r>
      <w:r w:rsidR="00816090" w:rsidRPr="007A59D2">
        <w:rPr>
          <w:rFonts w:eastAsia="Times New Roman"/>
          <w:color w:val="000000"/>
          <w:lang w:eastAsia="lt-LT"/>
        </w:rPr>
        <w:t>diagrama</w:t>
      </w:r>
      <w:r w:rsidR="00C90AA5" w:rsidRPr="007A59D2">
        <w:rPr>
          <w:rFonts w:eastAsia="Times New Roman"/>
          <w:color w:val="000000"/>
          <w:lang w:eastAsia="lt-LT"/>
        </w:rPr>
        <w:t xml:space="preserve">). </w:t>
      </w:r>
      <w:r w:rsidR="004A2FEB" w:rsidRPr="007A59D2">
        <w:rPr>
          <w:rFonts w:eastAsia="Times New Roman"/>
          <w:color w:val="000000"/>
          <w:lang w:eastAsia="lt-LT"/>
        </w:rPr>
        <w:t>S</w:t>
      </w:r>
      <w:r w:rsidR="00C90AA5" w:rsidRPr="007A59D2">
        <w:rPr>
          <w:rFonts w:eastAsia="Times New Roman"/>
          <w:color w:val="000000"/>
          <w:lang w:eastAsia="lt-LT"/>
        </w:rPr>
        <w:t xml:space="preserve">tebima tendencija, kad nuo 2018 m. vis daugiau gyventojų atvyksta į Palangos miesto savivaldybę gyventi, nei išvyksta: </w:t>
      </w:r>
    </w:p>
    <w:p w14:paraId="05CEEA99" w14:textId="12EE49F3" w:rsidR="006D1838" w:rsidRPr="007A59D2" w:rsidRDefault="006D1838" w:rsidP="00B7773E">
      <w:pPr>
        <w:ind w:firstLine="902"/>
        <w:jc w:val="right"/>
        <w:rPr>
          <w:rFonts w:eastAsia="Times New Roman"/>
          <w:color w:val="000000"/>
          <w:sz w:val="20"/>
          <w:szCs w:val="20"/>
          <w:lang w:eastAsia="lt-LT"/>
        </w:rPr>
      </w:pP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="00C416B6"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>1 diagrama</w:t>
      </w:r>
    </w:p>
    <w:p w14:paraId="43F4C891" w14:textId="5F6A33CB" w:rsidR="004C49A2" w:rsidRPr="007A59D2" w:rsidRDefault="004C49A2" w:rsidP="00B7773E">
      <w:pPr>
        <w:ind w:firstLine="0"/>
        <w:rPr>
          <w:rFonts w:eastAsia="Times New Roman"/>
          <w:color w:val="000000"/>
          <w:lang w:eastAsia="lt-LT"/>
        </w:rPr>
      </w:pPr>
      <w:r w:rsidRPr="007A59D2">
        <w:rPr>
          <w:noProof/>
        </w:rPr>
        <w:drawing>
          <wp:inline distT="0" distB="0" distL="0" distR="0" wp14:anchorId="0851CFA9" wp14:editId="11DF67B6">
            <wp:extent cx="6122035" cy="1866900"/>
            <wp:effectExtent l="0" t="0" r="12065" b="0"/>
            <wp:docPr id="6" name="Diagrama 6">
              <a:extLst xmlns:a="http://schemas.openxmlformats.org/drawingml/2006/main">
                <a:ext uri="{FF2B5EF4-FFF2-40B4-BE49-F238E27FC236}">
                  <a16:creationId xmlns:a16="http://schemas.microsoft.com/office/drawing/2014/main" id="{D867A9B6-C2F2-4D0C-BADC-16670B02073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1F05DB6" w14:textId="23544009" w:rsidR="004C49A2" w:rsidRPr="007A59D2" w:rsidRDefault="00450D56" w:rsidP="00B7773E">
      <w:pPr>
        <w:ind w:left="3888" w:firstLine="1296"/>
        <w:jc w:val="right"/>
        <w:rPr>
          <w:rFonts w:eastAsia="Times New Roman"/>
          <w:color w:val="000000"/>
          <w:sz w:val="16"/>
          <w:szCs w:val="16"/>
          <w:lang w:eastAsia="lt-LT"/>
        </w:rPr>
      </w:pPr>
      <w:r w:rsidRPr="007A59D2">
        <w:rPr>
          <w:rFonts w:eastAsia="Times New Roman"/>
          <w:color w:val="000000"/>
          <w:sz w:val="16"/>
          <w:szCs w:val="16"/>
          <w:lang w:eastAsia="lt-LT"/>
        </w:rPr>
        <w:t>Duomenų šaltinis: Lietuvos statistikos departamentas</w:t>
      </w:r>
      <w:r w:rsidR="00E27FCE" w:rsidRPr="007A59D2">
        <w:rPr>
          <w:rFonts w:eastAsia="Times New Roman"/>
          <w:color w:val="000000"/>
          <w:sz w:val="16"/>
          <w:szCs w:val="16"/>
          <w:lang w:eastAsia="lt-LT"/>
        </w:rPr>
        <w:t xml:space="preserve"> </w:t>
      </w:r>
    </w:p>
    <w:p w14:paraId="6A2E67B7" w14:textId="1AC4234C" w:rsidR="00105719" w:rsidRPr="007A59D2" w:rsidRDefault="00E54F27" w:rsidP="003571C3">
      <w:pPr>
        <w:ind w:firstLine="902"/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lastRenderedPageBreak/>
        <w:t>Palangos miesto savivaldybėje</w:t>
      </w:r>
      <w:r w:rsidR="000F1DBD" w:rsidRPr="007A59D2">
        <w:rPr>
          <w:rFonts w:eastAsia="Times New Roman"/>
          <w:color w:val="000000"/>
          <w:lang w:eastAsia="lt-LT"/>
        </w:rPr>
        <w:t xml:space="preserve"> didėja asmenų, </w:t>
      </w:r>
      <w:r w:rsidRPr="007A59D2">
        <w:rPr>
          <w:rFonts w:eastAsia="Times New Roman"/>
          <w:color w:val="000000"/>
          <w:lang w:eastAsia="lt-LT"/>
        </w:rPr>
        <w:t>deklaravusių gyvenamąją vietą</w:t>
      </w:r>
      <w:r w:rsidR="000F1DBD" w:rsidRPr="007A59D2">
        <w:rPr>
          <w:rFonts w:eastAsia="Times New Roman"/>
          <w:color w:val="000000"/>
          <w:lang w:eastAsia="lt-LT"/>
        </w:rPr>
        <w:t>, skaičius</w:t>
      </w:r>
      <w:r w:rsidR="00B62A6C" w:rsidRPr="007A59D2">
        <w:rPr>
          <w:rFonts w:eastAsia="Times New Roman"/>
          <w:color w:val="000000"/>
          <w:lang w:eastAsia="lt-LT"/>
        </w:rPr>
        <w:t>, tačiau nuolatinių gyventojų skaičius kinta neženkliai</w:t>
      </w:r>
      <w:r w:rsidR="002814C2" w:rsidRPr="007A59D2">
        <w:rPr>
          <w:rFonts w:eastAsia="Times New Roman"/>
          <w:color w:val="000000"/>
          <w:lang w:eastAsia="lt-LT"/>
        </w:rPr>
        <w:t xml:space="preserve"> (</w:t>
      </w:r>
      <w:r w:rsidR="006D1838" w:rsidRPr="007A59D2">
        <w:rPr>
          <w:rFonts w:eastAsia="Times New Roman"/>
          <w:color w:val="000000"/>
          <w:lang w:eastAsia="lt-LT"/>
        </w:rPr>
        <w:t>apytikriai 2–2,5 %)</w:t>
      </w:r>
      <w:r w:rsidR="00B62A6C" w:rsidRPr="007A59D2">
        <w:rPr>
          <w:rFonts w:eastAsia="Times New Roman"/>
          <w:color w:val="000000"/>
          <w:lang w:eastAsia="lt-LT"/>
        </w:rPr>
        <w:t xml:space="preserve">: </w:t>
      </w:r>
    </w:p>
    <w:p w14:paraId="0F4E8200" w14:textId="61CB42D6" w:rsidR="00B62A6C" w:rsidRPr="007A59D2" w:rsidRDefault="006D1838" w:rsidP="00B7773E">
      <w:pPr>
        <w:ind w:firstLine="902"/>
        <w:jc w:val="right"/>
        <w:rPr>
          <w:rFonts w:eastAsia="Times New Roman"/>
          <w:color w:val="000000"/>
          <w:sz w:val="20"/>
          <w:szCs w:val="20"/>
          <w:lang w:eastAsia="lt-LT"/>
        </w:rPr>
      </w:pP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</w:r>
      <w:r w:rsidRPr="007A59D2">
        <w:rPr>
          <w:rFonts w:eastAsia="Times New Roman"/>
          <w:color w:val="000000"/>
          <w:sz w:val="20"/>
          <w:szCs w:val="20"/>
          <w:lang w:eastAsia="lt-LT"/>
        </w:rPr>
        <w:tab/>
        <w:t>2 diagrama</w:t>
      </w:r>
    </w:p>
    <w:p w14:paraId="0582BF68" w14:textId="77777777" w:rsidR="00450D56" w:rsidRPr="007A59D2" w:rsidRDefault="00B62A6C" w:rsidP="00B7773E">
      <w:pPr>
        <w:ind w:firstLine="0"/>
        <w:jc w:val="left"/>
        <w:rPr>
          <w:rFonts w:eastAsia="Times New Roman"/>
          <w:color w:val="000000"/>
          <w:lang w:eastAsia="lt-LT"/>
        </w:rPr>
      </w:pPr>
      <w:r w:rsidRPr="007A59D2">
        <w:rPr>
          <w:noProof/>
        </w:rPr>
        <w:drawing>
          <wp:inline distT="0" distB="0" distL="0" distR="0" wp14:anchorId="392F2852" wp14:editId="375121D7">
            <wp:extent cx="6122035" cy="2377440"/>
            <wp:effectExtent l="0" t="0" r="12065" b="3810"/>
            <wp:docPr id="5" name="Diagrama 5">
              <a:extLst xmlns:a="http://schemas.openxmlformats.org/drawingml/2006/main">
                <a:ext uri="{FF2B5EF4-FFF2-40B4-BE49-F238E27FC236}">
                  <a16:creationId xmlns:a16="http://schemas.microsoft.com/office/drawing/2014/main" id="{B40DFEA7-29EF-4EA5-982F-27128405D6C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  <w:r w:rsidR="00E54F27" w:rsidRPr="007A59D2">
        <w:rPr>
          <w:rFonts w:eastAsia="Times New Roman"/>
          <w:color w:val="000000"/>
          <w:lang w:eastAsia="lt-LT"/>
        </w:rPr>
        <w:t xml:space="preserve"> </w:t>
      </w:r>
    </w:p>
    <w:p w14:paraId="6F5BBB37" w14:textId="35F69917" w:rsidR="000C5692" w:rsidRPr="007A59D2" w:rsidRDefault="002814C2" w:rsidP="00E27FCE">
      <w:pPr>
        <w:ind w:firstLine="0"/>
        <w:jc w:val="right"/>
        <w:rPr>
          <w:rFonts w:eastAsia="Times New Roman"/>
          <w:color w:val="000000"/>
          <w:sz w:val="16"/>
          <w:szCs w:val="16"/>
          <w:lang w:eastAsia="lt-LT"/>
        </w:rPr>
      </w:pPr>
      <w:bookmarkStart w:id="1" w:name="_Hlk65137420"/>
      <w:r w:rsidRPr="007A59D2">
        <w:rPr>
          <w:rFonts w:eastAsia="Times New Roman"/>
          <w:color w:val="000000"/>
          <w:sz w:val="16"/>
          <w:szCs w:val="16"/>
          <w:lang w:eastAsia="lt-LT"/>
        </w:rPr>
        <w:t xml:space="preserve">   </w:t>
      </w:r>
      <w:r w:rsidR="00E54F27" w:rsidRPr="007A59D2">
        <w:rPr>
          <w:rFonts w:eastAsia="Times New Roman"/>
          <w:color w:val="000000"/>
          <w:sz w:val="16"/>
          <w:szCs w:val="16"/>
          <w:lang w:eastAsia="lt-LT"/>
        </w:rPr>
        <w:t xml:space="preserve">Duomenų šaltiniai: Lietuvos statistikos departamentas ir Palangos </w:t>
      </w:r>
      <w:r w:rsidR="00F64227" w:rsidRPr="007A59D2">
        <w:rPr>
          <w:rFonts w:eastAsia="Times New Roman"/>
          <w:color w:val="000000"/>
          <w:sz w:val="16"/>
          <w:szCs w:val="16"/>
          <w:lang w:eastAsia="lt-LT"/>
        </w:rPr>
        <w:t xml:space="preserve">miesto savivaldybės administracijos </w:t>
      </w:r>
      <w:r w:rsidR="00E54F27" w:rsidRPr="007A59D2">
        <w:rPr>
          <w:rFonts w:eastAsia="Times New Roman"/>
          <w:color w:val="000000"/>
          <w:sz w:val="16"/>
          <w:szCs w:val="16"/>
          <w:lang w:eastAsia="lt-LT"/>
        </w:rPr>
        <w:t xml:space="preserve">civilinės metrikacijos  skyrius </w:t>
      </w:r>
      <w:bookmarkEnd w:id="1"/>
    </w:p>
    <w:p w14:paraId="01338E67" w14:textId="77777777" w:rsidR="003571C3" w:rsidRPr="007A59D2" w:rsidRDefault="003571C3" w:rsidP="003571C3">
      <w:pPr>
        <w:ind w:firstLine="0"/>
        <w:rPr>
          <w:rFonts w:eastAsia="Times New Roman"/>
          <w:color w:val="000000"/>
          <w:lang w:eastAsia="lt-LT"/>
        </w:rPr>
      </w:pPr>
    </w:p>
    <w:p w14:paraId="4C7DB307" w14:textId="6711BC07" w:rsidR="00C416B6" w:rsidRPr="007A59D2" w:rsidRDefault="00E54F27" w:rsidP="003571C3">
      <w:pPr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>Gimstamumo Palangos miesto savivaldybėje duomenys</w:t>
      </w:r>
      <w:r w:rsidR="0080060C" w:rsidRPr="007A59D2">
        <w:rPr>
          <w:rFonts w:eastAsia="Times New Roman"/>
          <w:color w:val="000000"/>
          <w:lang w:eastAsia="lt-LT"/>
        </w:rPr>
        <w:t xml:space="preserve"> (3 diagrama) </w:t>
      </w:r>
      <w:r w:rsidRPr="007A59D2">
        <w:rPr>
          <w:rFonts w:eastAsia="Times New Roman"/>
          <w:color w:val="000000"/>
          <w:lang w:eastAsia="lt-LT"/>
        </w:rPr>
        <w:t xml:space="preserve">rodo, </w:t>
      </w:r>
      <w:r w:rsidR="006D1838" w:rsidRPr="007A59D2">
        <w:rPr>
          <w:rFonts w:eastAsia="Times New Roman"/>
          <w:color w:val="000000"/>
          <w:lang w:eastAsia="lt-LT"/>
        </w:rPr>
        <w:t xml:space="preserve">kad vaikų skaičius didėja, </w:t>
      </w:r>
      <w:r w:rsidR="004826CF" w:rsidRPr="007A59D2">
        <w:rPr>
          <w:rFonts w:eastAsia="Times New Roman"/>
          <w:color w:val="000000"/>
          <w:lang w:eastAsia="lt-LT"/>
        </w:rPr>
        <w:t>vadinasi</w:t>
      </w:r>
      <w:r w:rsidR="00523D27" w:rsidRPr="007A59D2">
        <w:rPr>
          <w:rFonts w:eastAsia="Times New Roman"/>
          <w:color w:val="000000"/>
          <w:lang w:eastAsia="lt-LT"/>
        </w:rPr>
        <w:t>,</w:t>
      </w:r>
      <w:r w:rsidR="004826CF" w:rsidRPr="007A59D2">
        <w:rPr>
          <w:rFonts w:eastAsia="Times New Roman"/>
          <w:color w:val="000000"/>
          <w:lang w:eastAsia="lt-LT"/>
        </w:rPr>
        <w:t xml:space="preserve"> didelės grėsmės, kad mokyklų pirmose klasėse mokysis mažiau vaikų, nėra. </w:t>
      </w:r>
    </w:p>
    <w:p w14:paraId="15E7BB72" w14:textId="5E61625B" w:rsidR="006D1838" w:rsidRPr="007A59D2" w:rsidRDefault="002B05C2" w:rsidP="00B7773E">
      <w:pPr>
        <w:ind w:firstLine="1296"/>
        <w:jc w:val="right"/>
        <w:rPr>
          <w:rFonts w:eastAsia="Times New Roman"/>
          <w:color w:val="000000"/>
          <w:sz w:val="20"/>
          <w:szCs w:val="20"/>
          <w:lang w:eastAsia="lt-LT"/>
        </w:rPr>
      </w:pPr>
      <w:r w:rsidRPr="007A59D2">
        <w:rPr>
          <w:rFonts w:eastAsia="Times New Roman"/>
          <w:color w:val="000000"/>
          <w:sz w:val="20"/>
          <w:szCs w:val="20"/>
          <w:lang w:eastAsia="lt-LT"/>
        </w:rPr>
        <w:t>3 diagrama</w:t>
      </w:r>
    </w:p>
    <w:p w14:paraId="5675C981" w14:textId="3B12CEC8" w:rsidR="006D1838" w:rsidRPr="007A59D2" w:rsidRDefault="006D1838" w:rsidP="00B7773E">
      <w:pPr>
        <w:ind w:firstLine="0"/>
        <w:rPr>
          <w:rFonts w:eastAsia="Times New Roman"/>
          <w:color w:val="000000"/>
          <w:lang w:eastAsia="lt-LT"/>
        </w:rPr>
      </w:pPr>
      <w:r w:rsidRPr="007A59D2">
        <w:rPr>
          <w:noProof/>
        </w:rPr>
        <w:drawing>
          <wp:inline distT="0" distB="0" distL="0" distR="0" wp14:anchorId="45F44C7A" wp14:editId="244D2A63">
            <wp:extent cx="6170977" cy="1938020"/>
            <wp:effectExtent l="0" t="0" r="1270" b="5080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FE43332D-E441-420C-92D8-56F71F94476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65C0759" w14:textId="707C6BE9" w:rsidR="000C5692" w:rsidRPr="007A59D2" w:rsidRDefault="004826CF" w:rsidP="000B0FD0">
      <w:pPr>
        <w:ind w:firstLine="0"/>
        <w:jc w:val="right"/>
        <w:rPr>
          <w:rFonts w:eastAsia="Times New Roman"/>
          <w:color w:val="000000"/>
          <w:sz w:val="16"/>
          <w:szCs w:val="16"/>
          <w:lang w:eastAsia="lt-LT"/>
        </w:rPr>
      </w:pPr>
      <w:r w:rsidRPr="007A59D2">
        <w:rPr>
          <w:rFonts w:eastAsia="Times New Roman"/>
          <w:color w:val="000000"/>
          <w:sz w:val="16"/>
          <w:szCs w:val="16"/>
          <w:lang w:eastAsia="lt-LT"/>
        </w:rPr>
        <w:t xml:space="preserve">Duomenų šaltiniai: Lietuvos statistikos departamentas ir Palangos </w:t>
      </w:r>
      <w:r w:rsidR="006545F8" w:rsidRPr="007A59D2">
        <w:rPr>
          <w:rFonts w:eastAsia="Times New Roman"/>
          <w:color w:val="000000"/>
          <w:sz w:val="16"/>
          <w:szCs w:val="16"/>
          <w:lang w:eastAsia="lt-LT"/>
        </w:rPr>
        <w:t xml:space="preserve">miesto </w:t>
      </w:r>
      <w:r w:rsidR="000B0FD0" w:rsidRPr="007A59D2">
        <w:rPr>
          <w:rFonts w:eastAsia="Times New Roman"/>
          <w:color w:val="000000"/>
          <w:sz w:val="16"/>
          <w:szCs w:val="16"/>
          <w:lang w:eastAsia="lt-LT"/>
        </w:rPr>
        <w:t xml:space="preserve">savivaldybės administracijos </w:t>
      </w:r>
      <w:r w:rsidRPr="007A59D2">
        <w:rPr>
          <w:rFonts w:eastAsia="Times New Roman"/>
          <w:color w:val="000000"/>
          <w:sz w:val="16"/>
          <w:szCs w:val="16"/>
          <w:lang w:eastAsia="lt-LT"/>
        </w:rPr>
        <w:t xml:space="preserve">civilinės metrikacijos  skyrius </w:t>
      </w:r>
    </w:p>
    <w:p w14:paraId="14B3F237" w14:textId="77777777" w:rsidR="003571C3" w:rsidRPr="007A59D2" w:rsidRDefault="003571C3" w:rsidP="003571C3">
      <w:pPr>
        <w:ind w:firstLine="0"/>
        <w:rPr>
          <w:rFonts w:eastAsia="Times New Roman"/>
          <w:color w:val="000000"/>
          <w:lang w:eastAsia="lt-LT"/>
        </w:rPr>
      </w:pPr>
    </w:p>
    <w:p w14:paraId="0239F692" w14:textId="4FE90FDF" w:rsidR="008D7DBE" w:rsidRPr="007A59D2" w:rsidRDefault="008D7DBE" w:rsidP="00B7773E">
      <w:pPr>
        <w:rPr>
          <w:rFonts w:eastAsia="Times New Roman"/>
          <w:b/>
          <w:bCs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>9.</w:t>
      </w:r>
      <w:r w:rsidRPr="007A59D2">
        <w:rPr>
          <w:rFonts w:eastAsia="Times New Roman"/>
          <w:b/>
          <w:bCs/>
          <w:color w:val="000000"/>
          <w:lang w:eastAsia="lt-LT"/>
        </w:rPr>
        <w:t xml:space="preserve"> Mokinių skaičius ir klasių komplektavimas bendrojo ugdymo mokyklose.</w:t>
      </w:r>
    </w:p>
    <w:p w14:paraId="0B2A0E10" w14:textId="1D98B020" w:rsidR="004A2FEB" w:rsidRPr="007A59D2" w:rsidRDefault="008D7DBE" w:rsidP="004A2FEB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Per mokyklų tinklo pertvarkos laikotarpį</w:t>
      </w:r>
      <w:r w:rsidR="004A2FEB" w:rsidRPr="007A59D2">
        <w:rPr>
          <w:rFonts w:eastAsia="Batang"/>
          <w:lang w:eastAsia="lt-LT"/>
        </w:rPr>
        <w:t xml:space="preserve"> (nuo 2005 m. iki 2020 m.) </w:t>
      </w:r>
      <w:r w:rsidRPr="007A59D2">
        <w:rPr>
          <w:rFonts w:eastAsia="Batang"/>
          <w:lang w:eastAsia="lt-LT"/>
        </w:rPr>
        <w:t>mokinių skaičius Palangos miesto savivaldybėje sumažėjo 34,65 %, t. y. pertvarkos pradžioje 2005–2006 m. m. bendrojo ugdymo mokyklas lankė 2915 mokinių, o 2020</w:t>
      </w:r>
      <w:r w:rsidR="008F68C4" w:rsidRPr="007A59D2">
        <w:rPr>
          <w:rFonts w:eastAsia="Batang"/>
          <w:lang w:eastAsia="lt-LT"/>
        </w:rPr>
        <w:t>–</w:t>
      </w:r>
      <w:r w:rsidRPr="007A59D2">
        <w:rPr>
          <w:rFonts w:eastAsia="Batang"/>
          <w:lang w:eastAsia="lt-LT"/>
        </w:rPr>
        <w:t>2021 m. m.</w:t>
      </w:r>
      <w:r w:rsidR="004A2FEB" w:rsidRPr="007A59D2">
        <w:rPr>
          <w:rFonts w:eastAsia="Batang"/>
          <w:lang w:eastAsia="lt-LT"/>
        </w:rPr>
        <w:t xml:space="preserve"> – </w:t>
      </w:r>
      <w:r w:rsidRPr="007A59D2">
        <w:rPr>
          <w:rFonts w:eastAsia="Batang"/>
          <w:lang w:eastAsia="lt-LT"/>
        </w:rPr>
        <w:t>1905 mokiniai, todėl Savivaldybės teritorijoje įvykęs mokyklų skaičiaus ir mokyklų tipų k</w:t>
      </w:r>
      <w:r w:rsidR="008F68C4" w:rsidRPr="007A59D2">
        <w:rPr>
          <w:rFonts w:eastAsia="Batang"/>
          <w:lang w:eastAsia="lt-LT"/>
        </w:rPr>
        <w:t>ei</w:t>
      </w:r>
      <w:r w:rsidRPr="007A59D2">
        <w:rPr>
          <w:rFonts w:eastAsia="Batang"/>
          <w:lang w:eastAsia="lt-LT"/>
        </w:rPr>
        <w:t>timas buvo tikslingas</w:t>
      </w:r>
      <w:r w:rsidR="004A2FEB" w:rsidRPr="007A59D2">
        <w:rPr>
          <w:rFonts w:eastAsia="Batang"/>
          <w:lang w:eastAsia="lt-LT"/>
        </w:rPr>
        <w:t xml:space="preserve"> (1 lentelė)</w:t>
      </w:r>
      <w:r w:rsidRPr="007A59D2">
        <w:rPr>
          <w:rFonts w:eastAsia="Batang"/>
          <w:lang w:eastAsia="lt-LT"/>
        </w:rPr>
        <w:t>.</w:t>
      </w:r>
      <w:r w:rsidR="004A2FEB" w:rsidRPr="007A59D2">
        <w:rPr>
          <w:rFonts w:eastAsia="Batang"/>
          <w:lang w:eastAsia="lt-LT"/>
        </w:rPr>
        <w:t xml:space="preserve"> </w:t>
      </w:r>
    </w:p>
    <w:p w14:paraId="2373BCA9" w14:textId="7474E53A" w:rsidR="008F68C4" w:rsidRPr="007A59D2" w:rsidRDefault="008F68C4" w:rsidP="00B7773E">
      <w:pPr>
        <w:ind w:firstLine="1296"/>
        <w:jc w:val="right"/>
        <w:rPr>
          <w:rFonts w:eastAsia="Times New Roman"/>
          <w:color w:val="000000"/>
          <w:sz w:val="20"/>
          <w:szCs w:val="20"/>
          <w:lang w:eastAsia="lt-LT"/>
        </w:rPr>
      </w:pPr>
      <w:r w:rsidRPr="007A59D2">
        <w:rPr>
          <w:rFonts w:eastAsia="Times New Roman"/>
          <w:color w:val="000000"/>
          <w:sz w:val="20"/>
          <w:szCs w:val="20"/>
          <w:lang w:eastAsia="lt-LT"/>
        </w:rPr>
        <w:t>1 lentelė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984"/>
        <w:gridCol w:w="567"/>
        <w:gridCol w:w="567"/>
        <w:gridCol w:w="426"/>
        <w:gridCol w:w="567"/>
        <w:gridCol w:w="3005"/>
      </w:tblGrid>
      <w:tr w:rsidR="00F64227" w:rsidRPr="007A59D2" w14:paraId="00A60342" w14:textId="77777777" w:rsidTr="00F64227">
        <w:trPr>
          <w:cantSplit/>
        </w:trPr>
        <w:tc>
          <w:tcPr>
            <w:tcW w:w="2410" w:type="dxa"/>
            <w:vMerge w:val="restart"/>
            <w:vAlign w:val="center"/>
          </w:tcPr>
          <w:p w14:paraId="44B15861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bCs/>
                <w:color w:val="000000"/>
              </w:rPr>
            </w:pPr>
          </w:p>
          <w:p w14:paraId="629864E4" w14:textId="05A982F6" w:rsidR="00F64227" w:rsidRPr="007A59D2" w:rsidRDefault="00F64227" w:rsidP="00B7773E">
            <w:pPr>
              <w:ind w:firstLine="0"/>
              <w:jc w:val="center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Mokyklų tipai</w:t>
            </w:r>
          </w:p>
        </w:tc>
        <w:tc>
          <w:tcPr>
            <w:tcW w:w="7116" w:type="dxa"/>
            <w:gridSpan w:val="6"/>
            <w:vAlign w:val="center"/>
          </w:tcPr>
          <w:p w14:paraId="0B636F00" w14:textId="5311C7D8" w:rsidR="00F64227" w:rsidRPr="007A59D2" w:rsidRDefault="00F64227" w:rsidP="00B7773E">
            <w:pPr>
              <w:ind w:firstLine="0"/>
              <w:jc w:val="center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Švietimo įstaigų skaičius</w:t>
            </w:r>
          </w:p>
        </w:tc>
      </w:tr>
      <w:tr w:rsidR="00F64227" w:rsidRPr="007A59D2" w14:paraId="64562D97" w14:textId="77777777" w:rsidTr="00F64227">
        <w:trPr>
          <w:cantSplit/>
          <w:trHeight w:val="1717"/>
        </w:trPr>
        <w:tc>
          <w:tcPr>
            <w:tcW w:w="2410" w:type="dxa"/>
            <w:vMerge/>
            <w:vAlign w:val="center"/>
          </w:tcPr>
          <w:p w14:paraId="1C29EB5E" w14:textId="77777777" w:rsidR="00F64227" w:rsidRPr="007A59D2" w:rsidRDefault="00F64227" w:rsidP="00B7773E">
            <w:pPr>
              <w:ind w:firstLine="0"/>
              <w:rPr>
                <w:rFonts w:eastAsia="Batang"/>
                <w:bCs/>
                <w:color w:val="000000"/>
              </w:rPr>
            </w:pPr>
          </w:p>
        </w:tc>
        <w:tc>
          <w:tcPr>
            <w:tcW w:w="1984" w:type="dxa"/>
            <w:vAlign w:val="center"/>
          </w:tcPr>
          <w:p w14:paraId="0F373ECE" w14:textId="67E160AA" w:rsidR="00F64227" w:rsidRPr="007A59D2" w:rsidRDefault="00F64227" w:rsidP="00B7773E">
            <w:pPr>
              <w:ind w:firstLine="0"/>
              <w:jc w:val="center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2006</w:t>
            </w:r>
            <w:r w:rsidRPr="007A59D2">
              <w:rPr>
                <w:rFonts w:eastAsia="Batang"/>
                <w:bCs/>
              </w:rPr>
              <w:t>–</w:t>
            </w:r>
            <w:r w:rsidRPr="007A59D2">
              <w:rPr>
                <w:rFonts w:eastAsia="Batang"/>
                <w:bCs/>
                <w:color w:val="000000"/>
              </w:rPr>
              <w:t xml:space="preserve">2007 m. m. </w:t>
            </w:r>
          </w:p>
        </w:tc>
        <w:tc>
          <w:tcPr>
            <w:tcW w:w="567" w:type="dxa"/>
            <w:textDirection w:val="btLr"/>
            <w:vAlign w:val="center"/>
          </w:tcPr>
          <w:p w14:paraId="55712D84" w14:textId="77777777" w:rsidR="00F64227" w:rsidRPr="007A59D2" w:rsidRDefault="00F64227" w:rsidP="00B7773E">
            <w:pPr>
              <w:ind w:left="113" w:right="113" w:firstLine="0"/>
              <w:jc w:val="left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Pertvarkyta</w:t>
            </w:r>
          </w:p>
        </w:tc>
        <w:tc>
          <w:tcPr>
            <w:tcW w:w="567" w:type="dxa"/>
            <w:textDirection w:val="btLr"/>
            <w:vAlign w:val="center"/>
          </w:tcPr>
          <w:p w14:paraId="71EC0222" w14:textId="77777777" w:rsidR="00F64227" w:rsidRPr="007A59D2" w:rsidRDefault="00F64227" w:rsidP="00B7773E">
            <w:pPr>
              <w:ind w:left="113" w:right="113" w:firstLine="0"/>
              <w:jc w:val="left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Reorganizuota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061AC2BF" w14:textId="77777777" w:rsidR="00F64227" w:rsidRPr="007A59D2" w:rsidRDefault="00F64227" w:rsidP="00B7773E">
            <w:pPr>
              <w:ind w:left="113" w:right="113" w:firstLine="0"/>
              <w:jc w:val="left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Likviduota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BADDE8C" w14:textId="77777777" w:rsidR="00F64227" w:rsidRPr="007A59D2" w:rsidRDefault="00F64227" w:rsidP="00B7773E">
            <w:pPr>
              <w:ind w:left="113" w:right="113" w:firstLine="0"/>
              <w:jc w:val="left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Akredituota</w:t>
            </w:r>
          </w:p>
        </w:tc>
        <w:tc>
          <w:tcPr>
            <w:tcW w:w="3005" w:type="dxa"/>
            <w:vAlign w:val="center"/>
          </w:tcPr>
          <w:p w14:paraId="683F6D6F" w14:textId="09470F26" w:rsidR="00F64227" w:rsidRPr="007A59D2" w:rsidRDefault="00F64227" w:rsidP="00B7773E">
            <w:pPr>
              <w:ind w:firstLine="0"/>
              <w:jc w:val="center"/>
              <w:rPr>
                <w:rFonts w:eastAsia="Batang"/>
                <w:bCs/>
                <w:color w:val="000000"/>
              </w:rPr>
            </w:pPr>
            <w:r w:rsidRPr="007A59D2">
              <w:rPr>
                <w:rFonts w:eastAsia="Batang"/>
                <w:bCs/>
                <w:color w:val="000000"/>
              </w:rPr>
              <w:t>2020–2021 m. m.</w:t>
            </w:r>
          </w:p>
        </w:tc>
      </w:tr>
      <w:tr w:rsidR="00F64227" w:rsidRPr="007A59D2" w14:paraId="39BD84F9" w14:textId="77777777" w:rsidTr="00F64227">
        <w:tc>
          <w:tcPr>
            <w:tcW w:w="2410" w:type="dxa"/>
          </w:tcPr>
          <w:p w14:paraId="37866DDA" w14:textId="77777777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Mokyklos-darželiai</w:t>
            </w:r>
          </w:p>
        </w:tc>
        <w:tc>
          <w:tcPr>
            <w:tcW w:w="1984" w:type="dxa"/>
          </w:tcPr>
          <w:p w14:paraId="3B311365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  <w:tc>
          <w:tcPr>
            <w:tcW w:w="567" w:type="dxa"/>
          </w:tcPr>
          <w:p w14:paraId="64C1E34E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  <w:tc>
          <w:tcPr>
            <w:tcW w:w="567" w:type="dxa"/>
          </w:tcPr>
          <w:p w14:paraId="7D3A0A76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426" w:type="dxa"/>
            <w:shd w:val="clear" w:color="auto" w:fill="auto"/>
          </w:tcPr>
          <w:p w14:paraId="36B05CFC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26EBFCCD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3005" w:type="dxa"/>
          </w:tcPr>
          <w:p w14:paraId="464E025D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0</w:t>
            </w:r>
          </w:p>
        </w:tc>
      </w:tr>
      <w:tr w:rsidR="00F64227" w:rsidRPr="007A59D2" w14:paraId="6B22FA5B" w14:textId="77777777" w:rsidTr="00F64227">
        <w:tc>
          <w:tcPr>
            <w:tcW w:w="2410" w:type="dxa"/>
          </w:tcPr>
          <w:p w14:paraId="2B217788" w14:textId="77777777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Pradinės mokyklos</w:t>
            </w:r>
          </w:p>
        </w:tc>
        <w:tc>
          <w:tcPr>
            <w:tcW w:w="1984" w:type="dxa"/>
          </w:tcPr>
          <w:p w14:paraId="3DF37160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  <w:tc>
          <w:tcPr>
            <w:tcW w:w="567" w:type="dxa"/>
          </w:tcPr>
          <w:p w14:paraId="3F5148F7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</w:tcPr>
          <w:p w14:paraId="2C690472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14:paraId="53DC65A6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49348225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3005" w:type="dxa"/>
          </w:tcPr>
          <w:p w14:paraId="7E71B468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</w:tr>
      <w:tr w:rsidR="00F64227" w:rsidRPr="007A59D2" w14:paraId="17CEB007" w14:textId="77777777" w:rsidTr="00F64227">
        <w:tc>
          <w:tcPr>
            <w:tcW w:w="2410" w:type="dxa"/>
          </w:tcPr>
          <w:p w14:paraId="5D3DF143" w14:textId="77777777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Pagrindinės mokyklos</w:t>
            </w:r>
          </w:p>
        </w:tc>
        <w:tc>
          <w:tcPr>
            <w:tcW w:w="1984" w:type="dxa"/>
          </w:tcPr>
          <w:p w14:paraId="2C5D6E68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  <w:tc>
          <w:tcPr>
            <w:tcW w:w="567" w:type="dxa"/>
          </w:tcPr>
          <w:p w14:paraId="1761682C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</w:tcPr>
          <w:p w14:paraId="0EE6120A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426" w:type="dxa"/>
            <w:shd w:val="clear" w:color="auto" w:fill="auto"/>
          </w:tcPr>
          <w:p w14:paraId="2B4EC9FF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08A8169A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3005" w:type="dxa"/>
          </w:tcPr>
          <w:p w14:paraId="3377D90E" w14:textId="28FA41C5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</w:tr>
      <w:tr w:rsidR="00F64227" w:rsidRPr="007A59D2" w14:paraId="7A812A5D" w14:textId="77777777" w:rsidTr="00F64227">
        <w:tc>
          <w:tcPr>
            <w:tcW w:w="2410" w:type="dxa"/>
          </w:tcPr>
          <w:p w14:paraId="31065260" w14:textId="77777777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 xml:space="preserve">Vidurinės mokyklos </w:t>
            </w:r>
          </w:p>
        </w:tc>
        <w:tc>
          <w:tcPr>
            <w:tcW w:w="1984" w:type="dxa"/>
          </w:tcPr>
          <w:p w14:paraId="5A92ECA3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  <w:tc>
          <w:tcPr>
            <w:tcW w:w="567" w:type="dxa"/>
          </w:tcPr>
          <w:p w14:paraId="518D1928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  <w:tc>
          <w:tcPr>
            <w:tcW w:w="567" w:type="dxa"/>
          </w:tcPr>
          <w:p w14:paraId="2D0AFB9C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426" w:type="dxa"/>
            <w:shd w:val="clear" w:color="auto" w:fill="auto"/>
          </w:tcPr>
          <w:p w14:paraId="19634E9D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11CBA6B1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3005" w:type="dxa"/>
          </w:tcPr>
          <w:p w14:paraId="4CC69CFB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0</w:t>
            </w:r>
          </w:p>
        </w:tc>
      </w:tr>
      <w:tr w:rsidR="00F64227" w:rsidRPr="007A59D2" w14:paraId="17173E47" w14:textId="77777777" w:rsidTr="00F64227">
        <w:tc>
          <w:tcPr>
            <w:tcW w:w="2410" w:type="dxa"/>
          </w:tcPr>
          <w:p w14:paraId="230DFCB7" w14:textId="6C2C9750" w:rsidR="00F64227" w:rsidRPr="007A59D2" w:rsidRDefault="004B57F6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 xml:space="preserve">Progimnazijos </w:t>
            </w:r>
          </w:p>
        </w:tc>
        <w:tc>
          <w:tcPr>
            <w:tcW w:w="1984" w:type="dxa"/>
          </w:tcPr>
          <w:p w14:paraId="6AA4B911" w14:textId="3EF04DEA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0</w:t>
            </w:r>
          </w:p>
        </w:tc>
        <w:tc>
          <w:tcPr>
            <w:tcW w:w="567" w:type="dxa"/>
          </w:tcPr>
          <w:p w14:paraId="4C5CB10B" w14:textId="5FB524AB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  <w:tc>
          <w:tcPr>
            <w:tcW w:w="567" w:type="dxa"/>
          </w:tcPr>
          <w:p w14:paraId="1B00D41B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426" w:type="dxa"/>
            <w:shd w:val="clear" w:color="auto" w:fill="auto"/>
          </w:tcPr>
          <w:p w14:paraId="09D5D2E0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6B077E4A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3005" w:type="dxa"/>
          </w:tcPr>
          <w:p w14:paraId="1984CF73" w14:textId="23E9D65D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</w:tr>
      <w:tr w:rsidR="00F64227" w:rsidRPr="007A59D2" w14:paraId="70B941AD" w14:textId="77777777" w:rsidTr="00F64227">
        <w:tc>
          <w:tcPr>
            <w:tcW w:w="2410" w:type="dxa"/>
          </w:tcPr>
          <w:p w14:paraId="462136FE" w14:textId="4C6BF1D2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 xml:space="preserve">Gimnazijos </w:t>
            </w:r>
          </w:p>
        </w:tc>
        <w:tc>
          <w:tcPr>
            <w:tcW w:w="1984" w:type="dxa"/>
          </w:tcPr>
          <w:p w14:paraId="034782A6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  <w:tc>
          <w:tcPr>
            <w:tcW w:w="567" w:type="dxa"/>
          </w:tcPr>
          <w:p w14:paraId="696BBBA5" w14:textId="77777777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</w:tcPr>
          <w:p w14:paraId="650AA2A0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426" w:type="dxa"/>
            <w:shd w:val="clear" w:color="auto" w:fill="auto"/>
          </w:tcPr>
          <w:p w14:paraId="640DC45E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</w:p>
        </w:tc>
        <w:tc>
          <w:tcPr>
            <w:tcW w:w="567" w:type="dxa"/>
            <w:shd w:val="clear" w:color="auto" w:fill="auto"/>
          </w:tcPr>
          <w:p w14:paraId="7F3327BB" w14:textId="3524260C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  <w:r w:rsidR="00961A91" w:rsidRPr="007A59D2">
              <w:rPr>
                <w:rFonts w:eastAsia="Batang"/>
                <w:color w:val="000000"/>
              </w:rPr>
              <w:t>*</w:t>
            </w:r>
          </w:p>
        </w:tc>
        <w:tc>
          <w:tcPr>
            <w:tcW w:w="3005" w:type="dxa"/>
          </w:tcPr>
          <w:p w14:paraId="4B11460D" w14:textId="4A8D6AAA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2</w:t>
            </w:r>
          </w:p>
        </w:tc>
      </w:tr>
      <w:tr w:rsidR="00F64227" w:rsidRPr="007A59D2" w14:paraId="40C22015" w14:textId="77777777" w:rsidTr="00F64227">
        <w:trPr>
          <w:cantSplit/>
          <w:trHeight w:val="292"/>
        </w:trPr>
        <w:tc>
          <w:tcPr>
            <w:tcW w:w="2410" w:type="dxa"/>
          </w:tcPr>
          <w:p w14:paraId="75D18EE7" w14:textId="77777777" w:rsidR="00F64227" w:rsidRPr="007A59D2" w:rsidRDefault="00F64227" w:rsidP="00B7773E">
            <w:pPr>
              <w:ind w:firstLine="0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lastRenderedPageBreak/>
              <w:t>Iš viso:</w:t>
            </w:r>
          </w:p>
        </w:tc>
        <w:tc>
          <w:tcPr>
            <w:tcW w:w="1984" w:type="dxa"/>
          </w:tcPr>
          <w:p w14:paraId="03643ADE" w14:textId="3AFD9BC9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8</w:t>
            </w:r>
          </w:p>
        </w:tc>
        <w:tc>
          <w:tcPr>
            <w:tcW w:w="567" w:type="dxa"/>
          </w:tcPr>
          <w:p w14:paraId="37330F5F" w14:textId="0CFF2AE6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5</w:t>
            </w:r>
          </w:p>
        </w:tc>
        <w:tc>
          <w:tcPr>
            <w:tcW w:w="567" w:type="dxa"/>
          </w:tcPr>
          <w:p w14:paraId="3CE1763F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  <w:tc>
          <w:tcPr>
            <w:tcW w:w="426" w:type="dxa"/>
            <w:shd w:val="clear" w:color="auto" w:fill="auto"/>
          </w:tcPr>
          <w:p w14:paraId="30821459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09535C6C" w14:textId="77777777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1</w:t>
            </w:r>
          </w:p>
        </w:tc>
        <w:tc>
          <w:tcPr>
            <w:tcW w:w="3005" w:type="dxa"/>
          </w:tcPr>
          <w:p w14:paraId="5E0D56A7" w14:textId="6FEE0E7D" w:rsidR="00F64227" w:rsidRPr="007A59D2" w:rsidRDefault="00F64227" w:rsidP="00B7773E">
            <w:pPr>
              <w:ind w:firstLine="0"/>
              <w:jc w:val="center"/>
              <w:rPr>
                <w:rFonts w:eastAsia="Batang"/>
                <w:color w:val="000000"/>
              </w:rPr>
            </w:pPr>
            <w:r w:rsidRPr="007A59D2">
              <w:rPr>
                <w:rFonts w:eastAsia="Batang"/>
                <w:color w:val="000000"/>
              </w:rPr>
              <w:t>6</w:t>
            </w:r>
          </w:p>
        </w:tc>
      </w:tr>
    </w:tbl>
    <w:p w14:paraId="02D59FCE" w14:textId="1AC6B295" w:rsidR="004A2FEB" w:rsidRPr="007A59D2" w:rsidRDefault="00EC798C" w:rsidP="009C42BA">
      <w:pPr>
        <w:ind w:firstLine="1296"/>
        <w:jc w:val="right"/>
        <w:rPr>
          <w:rFonts w:eastAsia="Times New Roman"/>
          <w:color w:val="000000"/>
          <w:sz w:val="16"/>
          <w:szCs w:val="16"/>
          <w:lang w:eastAsia="lt-LT"/>
        </w:rPr>
      </w:pPr>
      <w:r w:rsidRPr="007A59D2">
        <w:rPr>
          <w:rFonts w:eastAsia="Times New Roman"/>
          <w:color w:val="000000"/>
          <w:sz w:val="16"/>
          <w:szCs w:val="16"/>
          <w:lang w:eastAsia="lt-LT"/>
        </w:rPr>
        <w:t xml:space="preserve">Duomenų šaltinis: Švietimo </w:t>
      </w:r>
      <w:r w:rsidR="000B0FD0" w:rsidRPr="007A59D2">
        <w:rPr>
          <w:rFonts w:eastAsia="Times New Roman"/>
          <w:color w:val="000000"/>
          <w:sz w:val="16"/>
          <w:szCs w:val="16"/>
          <w:lang w:eastAsia="lt-LT"/>
        </w:rPr>
        <w:t>ir mokslo institucijų registras</w:t>
      </w:r>
    </w:p>
    <w:p w14:paraId="70004085" w14:textId="77777777" w:rsidR="003571C3" w:rsidRPr="007A59D2" w:rsidRDefault="003571C3" w:rsidP="003571C3">
      <w:pPr>
        <w:pStyle w:val="Porat"/>
        <w:jc w:val="both"/>
        <w:rPr>
          <w:rFonts w:ascii="Palemonas" w:hAnsi="Palemonas"/>
          <w:lang w:val="lt-LT"/>
        </w:rPr>
      </w:pPr>
    </w:p>
    <w:p w14:paraId="1957B33D" w14:textId="326F3991" w:rsidR="009C42BA" w:rsidRPr="007A59D2" w:rsidRDefault="009C42BA" w:rsidP="003571C3">
      <w:pPr>
        <w:pStyle w:val="Porat"/>
        <w:jc w:val="both"/>
        <w:rPr>
          <w:rFonts w:ascii="Palemonas" w:hAnsi="Palemonas"/>
          <w:lang w:val="lt-LT"/>
        </w:rPr>
      </w:pPr>
      <w:r w:rsidRPr="007A59D2">
        <w:rPr>
          <w:rFonts w:ascii="Palemonas" w:hAnsi="Palemonas"/>
          <w:lang w:val="lt-LT"/>
        </w:rPr>
        <w:t>* Palangos san</w:t>
      </w:r>
      <w:r w:rsidR="00F328F8" w:rsidRPr="007A59D2">
        <w:rPr>
          <w:rFonts w:ascii="Palemonas" w:hAnsi="Palemonas"/>
          <w:lang w:val="lt-LT"/>
        </w:rPr>
        <w:t>a</w:t>
      </w:r>
      <w:r w:rsidRPr="007A59D2">
        <w:rPr>
          <w:rFonts w:ascii="Palemonas" w:hAnsi="Palemonas"/>
          <w:lang w:val="lt-LT"/>
        </w:rPr>
        <w:t xml:space="preserve">torinė mokykla vykdo akredituotą vidurinio ugdymo programą. Senosios gimnazijos vidurinio ugdymo programa akredituota 1999 m. birželio 11 d.   </w:t>
      </w:r>
    </w:p>
    <w:p w14:paraId="41A46E15" w14:textId="77777777" w:rsidR="003571C3" w:rsidRPr="007A59D2" w:rsidRDefault="003571C3" w:rsidP="009C42BA">
      <w:pPr>
        <w:pStyle w:val="Porat"/>
        <w:rPr>
          <w:rFonts w:ascii="Palemonas" w:hAnsi="Palemonas"/>
          <w:sz w:val="24"/>
          <w:szCs w:val="24"/>
          <w:lang w:val="lt-LT"/>
        </w:rPr>
      </w:pPr>
    </w:p>
    <w:p w14:paraId="02D25D14" w14:textId="77777777" w:rsidR="005E6295" w:rsidRPr="007A59D2" w:rsidRDefault="00615EEC" w:rsidP="003571C3">
      <w:pPr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 xml:space="preserve">Atsižvelgus į </w:t>
      </w:r>
      <w:r w:rsidR="00E54F27" w:rsidRPr="007A59D2">
        <w:rPr>
          <w:rFonts w:eastAsia="Times New Roman"/>
          <w:color w:val="000000"/>
          <w:lang w:eastAsia="lt-LT"/>
        </w:rPr>
        <w:t>būsimų pirmų</w:t>
      </w:r>
      <w:r w:rsidRPr="007A59D2">
        <w:rPr>
          <w:rFonts w:eastAsia="Times New Roman"/>
          <w:color w:val="000000"/>
          <w:lang w:eastAsia="lt-LT"/>
        </w:rPr>
        <w:t xml:space="preserve"> klasių mokinių </w:t>
      </w:r>
      <w:r w:rsidR="009011CC" w:rsidRPr="007A59D2">
        <w:rPr>
          <w:rFonts w:eastAsia="Times New Roman"/>
          <w:color w:val="000000"/>
          <w:lang w:eastAsia="lt-LT"/>
        </w:rPr>
        <w:t xml:space="preserve">prognozės </w:t>
      </w:r>
      <w:r w:rsidRPr="007A59D2">
        <w:rPr>
          <w:rFonts w:eastAsia="Times New Roman"/>
          <w:color w:val="000000"/>
          <w:lang w:eastAsia="lt-LT"/>
        </w:rPr>
        <w:t>skaičius</w:t>
      </w:r>
      <w:r w:rsidR="00AA3AD7" w:rsidRPr="007A59D2">
        <w:rPr>
          <w:rFonts w:eastAsia="Times New Roman"/>
          <w:color w:val="000000"/>
          <w:lang w:eastAsia="lt-LT"/>
        </w:rPr>
        <w:t xml:space="preserve"> (2 lentelė)</w:t>
      </w:r>
      <w:r w:rsidRPr="007A59D2">
        <w:rPr>
          <w:rFonts w:eastAsia="Times New Roman"/>
          <w:color w:val="000000"/>
          <w:lang w:eastAsia="lt-LT"/>
        </w:rPr>
        <w:t xml:space="preserve">, </w:t>
      </w:r>
      <w:r w:rsidR="00E54F27" w:rsidRPr="007A59D2">
        <w:rPr>
          <w:rFonts w:eastAsia="Times New Roman"/>
          <w:color w:val="000000"/>
          <w:lang w:eastAsia="lt-LT"/>
        </w:rPr>
        <w:t>klasių</w:t>
      </w:r>
      <w:r w:rsidRPr="007A59D2">
        <w:rPr>
          <w:rFonts w:eastAsia="Times New Roman"/>
          <w:color w:val="000000"/>
          <w:lang w:eastAsia="lt-LT"/>
        </w:rPr>
        <w:t xml:space="preserve"> komplektų</w:t>
      </w:r>
      <w:r w:rsidR="00E54F27" w:rsidRPr="007A59D2">
        <w:rPr>
          <w:rFonts w:eastAsia="Times New Roman"/>
          <w:color w:val="000000"/>
          <w:lang w:eastAsia="lt-LT"/>
        </w:rPr>
        <w:t xml:space="preserve"> skaičius ženkliai nesvyruo</w:t>
      </w:r>
      <w:r w:rsidRPr="007A59D2">
        <w:rPr>
          <w:rFonts w:eastAsia="Times New Roman"/>
          <w:color w:val="000000"/>
          <w:lang w:eastAsia="lt-LT"/>
        </w:rPr>
        <w:t>s</w:t>
      </w:r>
      <w:r w:rsidR="00E54F27" w:rsidRPr="007A59D2">
        <w:rPr>
          <w:rFonts w:eastAsia="Times New Roman"/>
          <w:color w:val="000000"/>
          <w:lang w:eastAsia="lt-LT"/>
        </w:rPr>
        <w:t xml:space="preserve"> ir didelės grėsmės klasių komplektų skaičiaus mažėjimui iki 2025 m. netur</w:t>
      </w:r>
      <w:r w:rsidRPr="007A59D2">
        <w:rPr>
          <w:rFonts w:eastAsia="Times New Roman"/>
          <w:color w:val="000000"/>
          <w:lang w:eastAsia="lt-LT"/>
        </w:rPr>
        <w:t>ės</w:t>
      </w:r>
      <w:r w:rsidR="0080060C" w:rsidRPr="007A59D2">
        <w:rPr>
          <w:rFonts w:eastAsia="Times New Roman"/>
          <w:color w:val="000000"/>
          <w:lang w:eastAsia="lt-LT"/>
        </w:rPr>
        <w:t>, komplektų skaičius gali tik didėti dėl imigracijos</w:t>
      </w:r>
      <w:r w:rsidR="0099322E" w:rsidRPr="007A59D2">
        <w:rPr>
          <w:rFonts w:eastAsia="Times New Roman"/>
          <w:color w:val="000000"/>
          <w:lang w:eastAsia="lt-LT"/>
        </w:rPr>
        <w:t xml:space="preserve"> ir dėl to, kad mokytis pagal pradinio ugdymo programą Palangos miesto savivaldybėje renkasi vis daugiau asmenų, gyvenančių kitose artimose Palangai savivaldybėse</w:t>
      </w:r>
      <w:r w:rsidR="005E6295" w:rsidRPr="007A59D2">
        <w:rPr>
          <w:rFonts w:eastAsia="Times New Roman"/>
          <w:color w:val="000000"/>
          <w:lang w:eastAsia="lt-LT"/>
        </w:rPr>
        <w:t xml:space="preserve">, daroma prielaida, kad Palangos miesto savivaldybės bendrojo ugdymo mokyklos yra patrauklios dėl aukštos ugdymo kokybės. </w:t>
      </w:r>
    </w:p>
    <w:p w14:paraId="27A719B6" w14:textId="05B5BCD8" w:rsidR="002B05C2" w:rsidRPr="007A59D2" w:rsidRDefault="00AA3AD7" w:rsidP="003571C3">
      <w:pPr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 xml:space="preserve">Ne visi atitinkamais metais gimusieji vaikai ateina į pirmąją klasę, nes </w:t>
      </w:r>
      <w:r w:rsidR="00A44D3C" w:rsidRPr="007A59D2">
        <w:rPr>
          <w:rFonts w:eastAsia="Times New Roman"/>
          <w:color w:val="000000"/>
          <w:lang w:eastAsia="lt-LT"/>
        </w:rPr>
        <w:t>dalis</w:t>
      </w:r>
      <w:r w:rsidRPr="007A59D2">
        <w:rPr>
          <w:rFonts w:eastAsia="Times New Roman"/>
          <w:color w:val="000000"/>
          <w:lang w:eastAsia="lt-LT"/>
        </w:rPr>
        <w:t xml:space="preserve"> tėvų tik užregistruoja vaikų gimimą mieste ir grįžta į užsienį, tačiau pastaruoju metu stebima</w:t>
      </w:r>
      <w:r w:rsidR="00A44D3C" w:rsidRPr="007A59D2">
        <w:rPr>
          <w:rFonts w:eastAsia="Times New Roman"/>
          <w:color w:val="000000"/>
          <w:lang w:eastAsia="lt-LT"/>
        </w:rPr>
        <w:t xml:space="preserve"> tendencija</w:t>
      </w:r>
      <w:r w:rsidRPr="007A59D2">
        <w:rPr>
          <w:rFonts w:eastAsia="Times New Roman"/>
          <w:color w:val="000000"/>
          <w:lang w:eastAsia="lt-LT"/>
        </w:rPr>
        <w:t>, kad vis daugiau asmenų</w:t>
      </w:r>
      <w:r w:rsidR="00A44D3C" w:rsidRPr="007A59D2">
        <w:rPr>
          <w:rFonts w:eastAsia="Times New Roman"/>
          <w:color w:val="000000"/>
          <w:lang w:eastAsia="lt-LT"/>
        </w:rPr>
        <w:t>,</w:t>
      </w:r>
      <w:r w:rsidRPr="007A59D2">
        <w:rPr>
          <w:rFonts w:eastAsia="Times New Roman"/>
          <w:color w:val="000000"/>
          <w:lang w:eastAsia="lt-LT"/>
        </w:rPr>
        <w:t xml:space="preserve"> </w:t>
      </w:r>
      <w:r w:rsidR="00A44D3C" w:rsidRPr="007A59D2">
        <w:rPr>
          <w:rFonts w:eastAsia="Times New Roman"/>
          <w:color w:val="000000"/>
          <w:lang w:eastAsia="lt-LT"/>
        </w:rPr>
        <w:t xml:space="preserve">kurie deklaravę savo gyvenamąją vietą Palangos miesto savivaldybėje, </w:t>
      </w:r>
      <w:r w:rsidRPr="007A59D2">
        <w:rPr>
          <w:rFonts w:eastAsia="Times New Roman"/>
          <w:color w:val="000000"/>
          <w:lang w:eastAsia="lt-LT"/>
        </w:rPr>
        <w:t>grįžta iš užsienio</w:t>
      </w:r>
      <w:r w:rsidR="00A44D3C" w:rsidRPr="007A59D2">
        <w:rPr>
          <w:rFonts w:eastAsia="Times New Roman"/>
          <w:color w:val="000000"/>
          <w:lang w:eastAsia="lt-LT"/>
        </w:rPr>
        <w:t xml:space="preserve"> gyventi</w:t>
      </w:r>
      <w:r w:rsidRPr="007A59D2">
        <w:rPr>
          <w:rFonts w:eastAsia="Times New Roman"/>
          <w:color w:val="000000"/>
          <w:lang w:eastAsia="lt-LT"/>
        </w:rPr>
        <w:t xml:space="preserve"> į Palangos miesto savivaldybę, nes vaikai turi pradėti mokytis bendrojo ugdymo mokykloje.  </w:t>
      </w:r>
    </w:p>
    <w:p w14:paraId="4C086089" w14:textId="3D2C5A3C" w:rsidR="00E54F27" w:rsidRPr="007A59D2" w:rsidRDefault="00366774" w:rsidP="00B7773E">
      <w:pPr>
        <w:ind w:firstLine="1296"/>
        <w:jc w:val="right"/>
        <w:rPr>
          <w:rFonts w:eastAsia="Times New Roman"/>
          <w:color w:val="000000"/>
          <w:sz w:val="20"/>
          <w:szCs w:val="20"/>
          <w:lang w:eastAsia="lt-LT"/>
        </w:rPr>
      </w:pPr>
      <w:r w:rsidRPr="007A59D2">
        <w:rPr>
          <w:rFonts w:eastAsia="Times New Roman"/>
          <w:color w:val="000000"/>
          <w:sz w:val="20"/>
          <w:szCs w:val="20"/>
          <w:lang w:eastAsia="lt-LT"/>
        </w:rPr>
        <w:t>2</w:t>
      </w:r>
      <w:r w:rsidR="002B05C2" w:rsidRPr="007A59D2">
        <w:rPr>
          <w:rFonts w:eastAsia="Times New Roman"/>
          <w:color w:val="000000"/>
          <w:sz w:val="20"/>
          <w:szCs w:val="20"/>
          <w:lang w:eastAsia="lt-LT"/>
        </w:rPr>
        <w:t xml:space="preserve"> lentelė</w:t>
      </w:r>
      <w:r w:rsidR="00E54F27" w:rsidRPr="007A59D2">
        <w:rPr>
          <w:rFonts w:eastAsia="Times New Roman"/>
          <w:color w:val="000000"/>
          <w:sz w:val="20"/>
          <w:szCs w:val="20"/>
          <w:lang w:eastAsia="lt-LT"/>
        </w:rPr>
        <w:t xml:space="preserve"> </w:t>
      </w:r>
    </w:p>
    <w:tbl>
      <w:tblPr>
        <w:tblStyle w:val="Lentelstinklelis"/>
        <w:tblW w:w="9634" w:type="dxa"/>
        <w:tblLook w:val="01E0" w:firstRow="1" w:lastRow="1" w:firstColumn="1" w:lastColumn="1" w:noHBand="0" w:noVBand="0"/>
      </w:tblPr>
      <w:tblGrid>
        <w:gridCol w:w="1570"/>
        <w:gridCol w:w="2536"/>
        <w:gridCol w:w="2268"/>
        <w:gridCol w:w="3260"/>
      </w:tblGrid>
      <w:tr w:rsidR="00E54F27" w:rsidRPr="007A59D2" w14:paraId="760BD0F0" w14:textId="77777777" w:rsidTr="0045678E">
        <w:tc>
          <w:tcPr>
            <w:tcW w:w="1570" w:type="dxa"/>
          </w:tcPr>
          <w:p w14:paraId="786C510A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Vaikų gimimo metai </w:t>
            </w:r>
          </w:p>
        </w:tc>
        <w:tc>
          <w:tcPr>
            <w:tcW w:w="2536" w:type="dxa"/>
          </w:tcPr>
          <w:p w14:paraId="6E6DF4B3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Tais metais registruotų gimusių vaikų skaičius</w:t>
            </w:r>
          </w:p>
        </w:tc>
        <w:tc>
          <w:tcPr>
            <w:tcW w:w="2268" w:type="dxa"/>
          </w:tcPr>
          <w:p w14:paraId="0B5171D7" w14:textId="281A69C9" w:rsidR="00E54F27" w:rsidRPr="007A59D2" w:rsidRDefault="0045678E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Mokslo metai, </w:t>
            </w:r>
            <w:r w:rsidR="00E54F27" w:rsidRPr="007A59D2">
              <w:rPr>
                <w:rFonts w:ascii="Palemonas" w:hAnsi="Palemonas"/>
                <w:color w:val="000000"/>
              </w:rPr>
              <w:t>kada vaikai eis į pirmą klasę</w:t>
            </w:r>
          </w:p>
        </w:tc>
        <w:tc>
          <w:tcPr>
            <w:tcW w:w="3260" w:type="dxa"/>
          </w:tcPr>
          <w:p w14:paraId="4E88ED7E" w14:textId="573E79B9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Planuojamas būsimų pirmų klasių skaičius</w:t>
            </w:r>
            <w:r w:rsidR="008F68C4" w:rsidRPr="007A59D2">
              <w:rPr>
                <w:rFonts w:ascii="Palemonas" w:hAnsi="Palemonas"/>
                <w:color w:val="000000"/>
              </w:rPr>
              <w:t xml:space="preserve"> </w:t>
            </w:r>
          </w:p>
        </w:tc>
      </w:tr>
      <w:tr w:rsidR="00E54F27" w:rsidRPr="007A59D2" w14:paraId="2701561A" w14:textId="77777777" w:rsidTr="0045678E">
        <w:tc>
          <w:tcPr>
            <w:tcW w:w="1570" w:type="dxa"/>
          </w:tcPr>
          <w:p w14:paraId="734B60F8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2014 m. </w:t>
            </w:r>
          </w:p>
        </w:tc>
        <w:tc>
          <w:tcPr>
            <w:tcW w:w="2536" w:type="dxa"/>
          </w:tcPr>
          <w:p w14:paraId="2DD3FD69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154</w:t>
            </w:r>
          </w:p>
        </w:tc>
        <w:tc>
          <w:tcPr>
            <w:tcW w:w="2268" w:type="dxa"/>
          </w:tcPr>
          <w:p w14:paraId="38AD6D9A" w14:textId="38CB49CD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2021</w:t>
            </w:r>
            <w:r w:rsidR="0045678E" w:rsidRPr="007A59D2">
              <w:rPr>
                <w:rFonts w:ascii="Palemonas" w:hAnsi="Palemonas"/>
                <w:color w:val="000000"/>
              </w:rPr>
              <w:t xml:space="preserve">–2022 m. </w:t>
            </w:r>
            <w:r w:rsidRPr="007A59D2">
              <w:rPr>
                <w:rFonts w:ascii="Palemonas" w:hAnsi="Palemonas"/>
                <w:color w:val="000000"/>
              </w:rPr>
              <w:t>m.</w:t>
            </w:r>
          </w:p>
        </w:tc>
        <w:tc>
          <w:tcPr>
            <w:tcW w:w="3260" w:type="dxa"/>
          </w:tcPr>
          <w:p w14:paraId="70527938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8</w:t>
            </w:r>
          </w:p>
        </w:tc>
      </w:tr>
      <w:tr w:rsidR="00E54F27" w:rsidRPr="007A59D2" w14:paraId="64C77D49" w14:textId="77777777" w:rsidTr="0045678E">
        <w:tc>
          <w:tcPr>
            <w:tcW w:w="1570" w:type="dxa"/>
          </w:tcPr>
          <w:p w14:paraId="7950E78D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2015 m. </w:t>
            </w:r>
          </w:p>
        </w:tc>
        <w:tc>
          <w:tcPr>
            <w:tcW w:w="2536" w:type="dxa"/>
          </w:tcPr>
          <w:p w14:paraId="2FD010B2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187</w:t>
            </w:r>
          </w:p>
        </w:tc>
        <w:tc>
          <w:tcPr>
            <w:tcW w:w="2268" w:type="dxa"/>
          </w:tcPr>
          <w:p w14:paraId="5C1D5BE6" w14:textId="6E6A5311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2022</w:t>
            </w:r>
            <w:r w:rsidR="0045678E" w:rsidRPr="007A59D2">
              <w:rPr>
                <w:rFonts w:ascii="Palemonas" w:hAnsi="Palemonas"/>
                <w:color w:val="000000"/>
              </w:rPr>
              <w:t xml:space="preserve">–2023 m. m. </w:t>
            </w:r>
          </w:p>
        </w:tc>
        <w:tc>
          <w:tcPr>
            <w:tcW w:w="3260" w:type="dxa"/>
          </w:tcPr>
          <w:p w14:paraId="6D5B5B39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9</w:t>
            </w:r>
          </w:p>
        </w:tc>
      </w:tr>
      <w:tr w:rsidR="00E54F27" w:rsidRPr="007A59D2" w14:paraId="02938ED3" w14:textId="77777777" w:rsidTr="0045678E">
        <w:tc>
          <w:tcPr>
            <w:tcW w:w="1570" w:type="dxa"/>
          </w:tcPr>
          <w:p w14:paraId="541E42CB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2016 m. </w:t>
            </w:r>
          </w:p>
        </w:tc>
        <w:tc>
          <w:tcPr>
            <w:tcW w:w="2536" w:type="dxa"/>
          </w:tcPr>
          <w:p w14:paraId="27F54774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180</w:t>
            </w:r>
          </w:p>
        </w:tc>
        <w:tc>
          <w:tcPr>
            <w:tcW w:w="2268" w:type="dxa"/>
          </w:tcPr>
          <w:p w14:paraId="07C30197" w14:textId="1312B2C1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2023</w:t>
            </w:r>
            <w:r w:rsidR="0045678E" w:rsidRPr="007A59D2">
              <w:rPr>
                <w:rFonts w:ascii="Palemonas" w:hAnsi="Palemonas"/>
                <w:color w:val="000000"/>
              </w:rPr>
              <w:t>–2024 m.</w:t>
            </w:r>
            <w:r w:rsidRPr="007A59D2">
              <w:rPr>
                <w:rFonts w:ascii="Palemonas" w:hAnsi="Palemonas"/>
                <w:color w:val="000000"/>
              </w:rPr>
              <w:t xml:space="preserve"> m.</w:t>
            </w:r>
          </w:p>
        </w:tc>
        <w:tc>
          <w:tcPr>
            <w:tcW w:w="3260" w:type="dxa"/>
          </w:tcPr>
          <w:p w14:paraId="5F20A62A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9</w:t>
            </w:r>
          </w:p>
        </w:tc>
      </w:tr>
      <w:tr w:rsidR="00E54F27" w:rsidRPr="007A59D2" w14:paraId="7EA26ED5" w14:textId="77777777" w:rsidTr="0045678E">
        <w:tc>
          <w:tcPr>
            <w:tcW w:w="1570" w:type="dxa"/>
          </w:tcPr>
          <w:p w14:paraId="71DAE7E7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2017 m. </w:t>
            </w:r>
          </w:p>
        </w:tc>
        <w:tc>
          <w:tcPr>
            <w:tcW w:w="2536" w:type="dxa"/>
          </w:tcPr>
          <w:p w14:paraId="75FF6C0C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168</w:t>
            </w:r>
          </w:p>
        </w:tc>
        <w:tc>
          <w:tcPr>
            <w:tcW w:w="2268" w:type="dxa"/>
          </w:tcPr>
          <w:p w14:paraId="62E1051D" w14:textId="6E5FAD55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2024</w:t>
            </w:r>
            <w:r w:rsidR="0045678E" w:rsidRPr="007A59D2">
              <w:rPr>
                <w:rFonts w:ascii="Palemonas" w:hAnsi="Palemonas"/>
                <w:color w:val="000000"/>
              </w:rPr>
              <w:t>–2025 m.</w:t>
            </w:r>
            <w:r w:rsidRPr="007A59D2">
              <w:rPr>
                <w:rFonts w:ascii="Palemonas" w:hAnsi="Palemonas"/>
                <w:color w:val="000000"/>
              </w:rPr>
              <w:t xml:space="preserve"> m.</w:t>
            </w:r>
          </w:p>
        </w:tc>
        <w:tc>
          <w:tcPr>
            <w:tcW w:w="3260" w:type="dxa"/>
          </w:tcPr>
          <w:p w14:paraId="6D8E1401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8</w:t>
            </w:r>
          </w:p>
        </w:tc>
      </w:tr>
      <w:tr w:rsidR="00E54F27" w:rsidRPr="007A59D2" w14:paraId="419A4F1D" w14:textId="77777777" w:rsidTr="0045678E">
        <w:tc>
          <w:tcPr>
            <w:tcW w:w="1570" w:type="dxa"/>
          </w:tcPr>
          <w:p w14:paraId="3882E6FA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 xml:space="preserve">2018 m. </w:t>
            </w:r>
          </w:p>
        </w:tc>
        <w:tc>
          <w:tcPr>
            <w:tcW w:w="2536" w:type="dxa"/>
          </w:tcPr>
          <w:p w14:paraId="10E3D991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188</w:t>
            </w:r>
          </w:p>
        </w:tc>
        <w:tc>
          <w:tcPr>
            <w:tcW w:w="2268" w:type="dxa"/>
          </w:tcPr>
          <w:p w14:paraId="101E53DD" w14:textId="18590A28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2025</w:t>
            </w:r>
            <w:r w:rsidR="0045678E" w:rsidRPr="007A59D2">
              <w:rPr>
                <w:rFonts w:ascii="Palemonas" w:hAnsi="Palemonas"/>
                <w:color w:val="000000"/>
              </w:rPr>
              <w:t xml:space="preserve">–2026 m. </w:t>
            </w:r>
            <w:r w:rsidRPr="007A59D2">
              <w:rPr>
                <w:rFonts w:ascii="Palemonas" w:hAnsi="Palemonas"/>
                <w:color w:val="000000"/>
              </w:rPr>
              <w:t>m.</w:t>
            </w:r>
          </w:p>
        </w:tc>
        <w:tc>
          <w:tcPr>
            <w:tcW w:w="3260" w:type="dxa"/>
          </w:tcPr>
          <w:p w14:paraId="768403FF" w14:textId="77777777" w:rsidR="00E54F27" w:rsidRPr="007A59D2" w:rsidRDefault="00E54F27" w:rsidP="00B7773E">
            <w:pPr>
              <w:jc w:val="center"/>
              <w:rPr>
                <w:rFonts w:ascii="Palemonas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hAnsi="Palemonas"/>
                <w:color w:val="000000"/>
              </w:rPr>
              <w:t>9</w:t>
            </w:r>
          </w:p>
        </w:tc>
      </w:tr>
    </w:tbl>
    <w:p w14:paraId="73586210" w14:textId="3187DA10" w:rsidR="002649AB" w:rsidRPr="007A59D2" w:rsidRDefault="00AA3AD7" w:rsidP="002649AB">
      <w:pPr>
        <w:ind w:firstLine="902"/>
        <w:jc w:val="right"/>
        <w:rPr>
          <w:rFonts w:eastAsia="Times New Roman"/>
          <w:color w:val="000000"/>
          <w:sz w:val="16"/>
          <w:szCs w:val="16"/>
          <w:lang w:eastAsia="lt-LT"/>
        </w:rPr>
      </w:pPr>
      <w:r w:rsidRPr="007A59D2">
        <w:rPr>
          <w:rFonts w:eastAsia="Times New Roman"/>
          <w:color w:val="000000"/>
          <w:sz w:val="16"/>
          <w:szCs w:val="16"/>
          <w:lang w:eastAsia="lt-LT"/>
        </w:rPr>
        <w:t xml:space="preserve">Duomenų šaltinis: Lietuvos statistikos departamentas ir Palangos </w:t>
      </w:r>
      <w:r w:rsidR="000B0FD0" w:rsidRPr="007A59D2">
        <w:rPr>
          <w:rFonts w:eastAsia="Times New Roman"/>
          <w:color w:val="000000"/>
          <w:sz w:val="16"/>
          <w:szCs w:val="16"/>
          <w:lang w:eastAsia="lt-LT"/>
        </w:rPr>
        <w:t xml:space="preserve">miesto savivaldybės administracijos </w:t>
      </w:r>
      <w:r w:rsidRPr="007A59D2">
        <w:rPr>
          <w:rFonts w:eastAsia="Times New Roman"/>
          <w:color w:val="000000"/>
          <w:sz w:val="16"/>
          <w:szCs w:val="16"/>
          <w:lang w:eastAsia="lt-LT"/>
        </w:rPr>
        <w:t>civilinės metrikacijos skyrius</w:t>
      </w:r>
    </w:p>
    <w:p w14:paraId="3B75D4BD" w14:textId="77777777" w:rsidR="003571C3" w:rsidRPr="007A59D2" w:rsidRDefault="003571C3" w:rsidP="003571C3">
      <w:pPr>
        <w:ind w:firstLine="0"/>
        <w:rPr>
          <w:rFonts w:eastAsia="Times New Roman"/>
          <w:color w:val="000000"/>
          <w:lang w:eastAsia="lt-LT"/>
        </w:rPr>
      </w:pPr>
    </w:p>
    <w:p w14:paraId="1AFBAB66" w14:textId="07A5A15E" w:rsidR="00A44D3C" w:rsidRPr="007A59D2" w:rsidRDefault="00A44D3C" w:rsidP="003571C3">
      <w:pPr>
        <w:spacing w:line="240" w:lineRule="atLeast"/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Dal</w:t>
      </w:r>
      <w:r w:rsidR="00CD40F6" w:rsidRPr="007A59D2">
        <w:rPr>
          <w:rFonts w:eastAsia="Batang"/>
          <w:lang w:eastAsia="lt-LT"/>
        </w:rPr>
        <w:t>yje</w:t>
      </w:r>
      <w:r w:rsidRPr="007A59D2">
        <w:rPr>
          <w:rFonts w:eastAsia="Batang"/>
          <w:lang w:eastAsia="lt-LT"/>
        </w:rPr>
        <w:t xml:space="preserve"> </w:t>
      </w:r>
      <w:r w:rsidR="00CD40F6" w:rsidRPr="007A59D2">
        <w:rPr>
          <w:rFonts w:eastAsia="Batang"/>
          <w:lang w:eastAsia="lt-LT"/>
        </w:rPr>
        <w:t>mo</w:t>
      </w:r>
      <w:r w:rsidR="007A0FE5" w:rsidRPr="007A59D2">
        <w:rPr>
          <w:rFonts w:eastAsia="Batang"/>
          <w:lang w:eastAsia="lt-LT"/>
        </w:rPr>
        <w:t>kykl</w:t>
      </w:r>
      <w:r w:rsidR="00CD40F6" w:rsidRPr="007A59D2">
        <w:rPr>
          <w:rFonts w:eastAsia="Batang"/>
          <w:lang w:eastAsia="lt-LT"/>
        </w:rPr>
        <w:t>ų</w:t>
      </w:r>
      <w:r w:rsidR="007A0FE5" w:rsidRPr="007A59D2">
        <w:rPr>
          <w:rFonts w:eastAsia="Batang"/>
          <w:lang w:eastAsia="lt-LT"/>
        </w:rPr>
        <w:t xml:space="preserve"> sukomplektuotų klasių skaičius artėja prie mokyklose galimų klasių skaičiaus maksimumo (</w:t>
      </w:r>
      <w:r w:rsidR="00FE28EC" w:rsidRPr="007A59D2">
        <w:rPr>
          <w:rFonts w:eastAsia="Batang"/>
          <w:lang w:eastAsia="lt-LT"/>
        </w:rPr>
        <w:t>3</w:t>
      </w:r>
      <w:r w:rsidR="007A0FE5" w:rsidRPr="007A59D2">
        <w:rPr>
          <w:rFonts w:eastAsia="Batang"/>
          <w:lang w:eastAsia="lt-LT"/>
        </w:rPr>
        <w:t xml:space="preserve"> lentelė)</w:t>
      </w:r>
      <w:r w:rsidR="00CD40F6" w:rsidRPr="007A59D2">
        <w:rPr>
          <w:rFonts w:eastAsia="Batang"/>
          <w:lang w:eastAsia="lt-LT"/>
        </w:rPr>
        <w:t>,</w:t>
      </w:r>
      <w:r w:rsidR="00D2087A" w:rsidRPr="007A59D2">
        <w:rPr>
          <w:rFonts w:eastAsia="Batang"/>
          <w:lang w:eastAsia="lt-LT"/>
        </w:rPr>
        <w:t xml:space="preserve"> todėl netikslinga mažinti bendrojo ugdymo mokyklų skaičiaus, nes padidėjo vidutinis pagrindinių mokyklų ir progimnazijos mokinių skaičius </w:t>
      </w:r>
      <w:r w:rsidRPr="007A59D2">
        <w:rPr>
          <w:rFonts w:eastAsia="Batang"/>
          <w:lang w:eastAsia="lt-LT"/>
        </w:rPr>
        <w:t>–</w:t>
      </w:r>
      <w:r w:rsidR="00D2087A" w:rsidRPr="007A59D2">
        <w:rPr>
          <w:rFonts w:eastAsia="Batang"/>
          <w:lang w:eastAsia="lt-LT"/>
        </w:rPr>
        <w:t xml:space="preserve"> „Baltijos</w:t>
      </w:r>
      <w:r w:rsidR="004B57F6" w:rsidRPr="007A59D2">
        <w:rPr>
          <w:rFonts w:eastAsia="Batang"/>
          <w:lang w:eastAsia="lt-LT"/>
        </w:rPr>
        <w:t>“</w:t>
      </w:r>
      <w:r w:rsidR="00D2087A" w:rsidRPr="007A59D2">
        <w:rPr>
          <w:rFonts w:eastAsia="Batang"/>
          <w:lang w:eastAsia="lt-LT"/>
        </w:rPr>
        <w:t xml:space="preserve"> pagrindinėje mokykloje nuo 530 mokinių (2016 m.) iki 628 mokinių (2020 m.), Vlado Jurgučio progimnazijoje atitinkamai nuo 475 mokinių</w:t>
      </w:r>
      <w:r w:rsidR="004F0550" w:rsidRPr="007A59D2">
        <w:rPr>
          <w:rFonts w:eastAsia="Batang"/>
          <w:lang w:eastAsia="lt-LT"/>
        </w:rPr>
        <w:t xml:space="preserve"> (2016 m.)</w:t>
      </w:r>
      <w:r w:rsidR="00D2087A" w:rsidRPr="007A59D2">
        <w:rPr>
          <w:rFonts w:eastAsia="Batang"/>
          <w:lang w:eastAsia="lt-LT"/>
        </w:rPr>
        <w:t xml:space="preserve"> iki 585 mokinių</w:t>
      </w:r>
      <w:r w:rsidR="004F0550" w:rsidRPr="007A59D2">
        <w:rPr>
          <w:rFonts w:eastAsia="Batang"/>
          <w:lang w:eastAsia="lt-LT"/>
        </w:rPr>
        <w:t xml:space="preserve"> (2020 m.)</w:t>
      </w:r>
      <w:r w:rsidR="00D2087A" w:rsidRPr="007A59D2">
        <w:rPr>
          <w:rFonts w:eastAsia="Batang"/>
          <w:lang w:eastAsia="lt-LT"/>
        </w:rPr>
        <w:t xml:space="preserve">. </w:t>
      </w:r>
      <w:r w:rsidR="000D2F64" w:rsidRPr="007A59D2">
        <w:rPr>
          <w:rFonts w:eastAsia="Batang"/>
          <w:lang w:eastAsia="lt-LT"/>
        </w:rPr>
        <w:t>Pradinė</w:t>
      </w:r>
      <w:r w:rsidR="00D2087A" w:rsidRPr="007A59D2">
        <w:rPr>
          <w:rFonts w:eastAsia="Batang"/>
          <w:lang w:eastAsia="lt-LT"/>
        </w:rPr>
        <w:t xml:space="preserve"> mokykla išlieka mažąja mokykla, kuri</w:t>
      </w:r>
      <w:r w:rsidR="000D2F64" w:rsidRPr="007A59D2">
        <w:rPr>
          <w:rFonts w:eastAsia="Batang"/>
          <w:lang w:eastAsia="lt-LT"/>
        </w:rPr>
        <w:t>oje</w:t>
      </w:r>
      <w:r w:rsidR="00D2087A" w:rsidRPr="007A59D2">
        <w:rPr>
          <w:rFonts w:eastAsia="Batang"/>
          <w:lang w:eastAsia="lt-LT"/>
        </w:rPr>
        <w:t xml:space="preserve"> maksimaliai pagal turimas patalpas gali</w:t>
      </w:r>
      <w:r w:rsidR="000D2F64" w:rsidRPr="007A59D2">
        <w:rPr>
          <w:rFonts w:eastAsia="Batang"/>
          <w:lang w:eastAsia="lt-LT"/>
        </w:rPr>
        <w:t>ma</w:t>
      </w:r>
      <w:r w:rsidR="00D2087A" w:rsidRPr="007A59D2">
        <w:rPr>
          <w:rFonts w:eastAsia="Batang"/>
          <w:lang w:eastAsia="lt-LT"/>
        </w:rPr>
        <w:t xml:space="preserve"> komplektuoti 5 klases</w:t>
      </w:r>
      <w:r w:rsidR="00CD40F6" w:rsidRPr="007A59D2">
        <w:rPr>
          <w:rFonts w:eastAsia="Batang"/>
          <w:lang w:eastAsia="lt-LT"/>
        </w:rPr>
        <w:t xml:space="preserve">, nes dalis patalpų yra skirta Palangos moksleivių </w:t>
      </w:r>
      <w:r w:rsidR="007C2F30" w:rsidRPr="007A59D2">
        <w:rPr>
          <w:rFonts w:eastAsia="Batang"/>
          <w:lang w:eastAsia="lt-LT"/>
        </w:rPr>
        <w:t xml:space="preserve">klubo </w:t>
      </w:r>
      <w:r w:rsidR="00CD40F6" w:rsidRPr="007A59D2">
        <w:rPr>
          <w:rFonts w:eastAsia="Batang"/>
          <w:lang w:eastAsia="lt-LT"/>
        </w:rPr>
        <w:t xml:space="preserve">veiklai vykdyti. </w:t>
      </w:r>
    </w:p>
    <w:p w14:paraId="694A9E0F" w14:textId="32C091F9" w:rsidR="003C4EF3" w:rsidRPr="007A59D2" w:rsidRDefault="002B058B" w:rsidP="003571C3">
      <w:pPr>
        <w:spacing w:line="240" w:lineRule="atLeast"/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 xml:space="preserve">Mokinių skaičius </w:t>
      </w:r>
      <w:r w:rsidR="00A44D3C" w:rsidRPr="007A59D2">
        <w:rPr>
          <w:rFonts w:eastAsia="Times New Roman"/>
          <w:color w:val="000000"/>
          <w:lang w:eastAsia="lt-LT"/>
        </w:rPr>
        <w:t xml:space="preserve">klasėse </w:t>
      </w:r>
      <w:r w:rsidRPr="007A59D2">
        <w:rPr>
          <w:rFonts w:eastAsia="Times New Roman"/>
          <w:color w:val="000000"/>
          <w:lang w:eastAsia="lt-LT"/>
        </w:rPr>
        <w:t xml:space="preserve">yra optimalus, esami mokyklų tipai užtikrina mokinių mokyklos pasirinkimo galimybes. Mokyklose dabar ir ateityje išlaikomas panašus klasių komplektų skaičius, sudarytos lygios mokymosi sąlygos ir galimybės, </w:t>
      </w:r>
      <w:r w:rsidRPr="007A59D2">
        <w:rPr>
          <w:rFonts w:eastAsia="Times New Roman"/>
          <w:lang w:eastAsia="lt-LT"/>
        </w:rPr>
        <w:t xml:space="preserve">mokyklos teikia panašios kokybės išsilavinimą, </w:t>
      </w:r>
      <w:r w:rsidRPr="007A59D2">
        <w:rPr>
          <w:rFonts w:eastAsia="Times New Roman"/>
          <w:color w:val="000000"/>
          <w:lang w:eastAsia="lt-LT"/>
        </w:rPr>
        <w:t xml:space="preserve">yra neperkrautos, nedirbama dviem pamainomis. </w:t>
      </w:r>
    </w:p>
    <w:p w14:paraId="394B5CAB" w14:textId="5CB00AAF" w:rsidR="00AB3218" w:rsidRPr="007A59D2" w:rsidRDefault="00FE28EC" w:rsidP="00B7773E">
      <w:pPr>
        <w:ind w:firstLine="1296"/>
        <w:jc w:val="right"/>
        <w:rPr>
          <w:rFonts w:eastAsia="Batang"/>
          <w:sz w:val="20"/>
          <w:szCs w:val="20"/>
          <w:lang w:eastAsia="lt-LT"/>
        </w:rPr>
      </w:pPr>
      <w:r w:rsidRPr="007A59D2">
        <w:rPr>
          <w:rFonts w:eastAsia="Batang"/>
          <w:sz w:val="20"/>
          <w:szCs w:val="20"/>
          <w:lang w:eastAsia="lt-LT"/>
        </w:rPr>
        <w:t>3</w:t>
      </w:r>
      <w:r w:rsidR="002B05C2" w:rsidRPr="007A59D2">
        <w:rPr>
          <w:rFonts w:eastAsia="Batang"/>
          <w:sz w:val="20"/>
          <w:szCs w:val="20"/>
          <w:lang w:eastAsia="lt-LT"/>
        </w:rPr>
        <w:t xml:space="preserve"> lentelė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1418"/>
        <w:gridCol w:w="1275"/>
        <w:gridCol w:w="993"/>
        <w:gridCol w:w="1275"/>
        <w:gridCol w:w="1134"/>
      </w:tblGrid>
      <w:tr w:rsidR="00AB3218" w:rsidRPr="007A59D2" w14:paraId="2DAD7B43" w14:textId="77777777" w:rsidTr="00BB2EA4">
        <w:trPr>
          <w:trHeight w:val="1035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7C7D" w14:textId="074CF24C" w:rsidR="00961A91" w:rsidRPr="007A59D2" w:rsidRDefault="00AB3218" w:rsidP="003571C3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Mokyklos pavadinimas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3DECFCDF" w14:textId="7F8339A8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Maksimalus klasių komplektų skaičius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7ADD13A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Komplektų skaičius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2406C38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Mokinių skaičius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C848B7E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Komplektų skaičius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3E8310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Mokinių skaičius</w:t>
            </w:r>
          </w:p>
        </w:tc>
      </w:tr>
      <w:tr w:rsidR="00AB3218" w:rsidRPr="007A59D2" w14:paraId="7D196216" w14:textId="77777777" w:rsidTr="00BB2EA4">
        <w:trPr>
          <w:trHeight w:val="70"/>
        </w:trPr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5E8949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lang w:eastAsia="lt-L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  <w:hideMark/>
          </w:tcPr>
          <w:p w14:paraId="0CC5AE7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C27894" w14:textId="65C0D5EA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98707A" w14:textId="31DB6626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1FC054" w14:textId="7C003C45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9221F59" w14:textId="30151F4C" w:rsidR="00AB3218" w:rsidRPr="007A59D2" w:rsidRDefault="00AB3218" w:rsidP="009011CC">
            <w:pPr>
              <w:ind w:firstLine="0"/>
              <w:rPr>
                <w:rFonts w:eastAsia="Times New Roman"/>
                <w:lang w:eastAsia="lt-LT"/>
              </w:rPr>
            </w:pPr>
          </w:p>
        </w:tc>
      </w:tr>
      <w:tr w:rsidR="00AB3218" w:rsidRPr="007A59D2" w14:paraId="5DF2AE37" w14:textId="77777777" w:rsidTr="00BB2EA4">
        <w:trPr>
          <w:trHeight w:val="58"/>
        </w:trPr>
        <w:tc>
          <w:tcPr>
            <w:tcW w:w="354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1D4CE24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lang w:eastAsia="lt-LT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hideMark/>
          </w:tcPr>
          <w:p w14:paraId="6BF5277F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0C0C0"/>
            <w:noWrap/>
            <w:hideMark/>
          </w:tcPr>
          <w:p w14:paraId="36F92CF9" w14:textId="53B72FC7" w:rsidR="00E2359F" w:rsidRPr="007A59D2" w:rsidRDefault="00AB3218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 xml:space="preserve">2016-2017 m. m.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C0C0C0"/>
            <w:hideMark/>
          </w:tcPr>
          <w:p w14:paraId="103F0D6C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 xml:space="preserve">2020-2021 m. m. </w:t>
            </w:r>
          </w:p>
        </w:tc>
      </w:tr>
      <w:tr w:rsidR="006F4DB0" w:rsidRPr="007A59D2" w14:paraId="5A03F557" w14:textId="77777777" w:rsidTr="00BB2EA4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21266D9" w14:textId="14EFF385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Senoji gimnazija</w:t>
            </w:r>
            <w:r w:rsidR="00E27FCE" w:rsidRPr="007A59D2">
              <w:rPr>
                <w:rFonts w:eastAsia="Times New Roman"/>
                <w:b/>
                <w:bCs/>
                <w:lang w:eastAsia="lt-LT"/>
              </w:rPr>
              <w:t>: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2CC" w:themeFill="accent4" w:themeFillTint="33"/>
            <w:hideMark/>
          </w:tcPr>
          <w:p w14:paraId="570057C4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22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333D83D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18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36FB746D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460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7AE526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18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259B832C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463</w:t>
            </w:r>
          </w:p>
        </w:tc>
      </w:tr>
      <w:tr w:rsidR="00B97511" w:rsidRPr="007A59D2" w14:paraId="6209E840" w14:textId="77777777" w:rsidTr="00BB2EA4">
        <w:trPr>
          <w:trHeight w:val="42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FE36C" w14:textId="77777777" w:rsidR="002649AB" w:rsidRPr="007A59D2" w:rsidRDefault="00B97511" w:rsidP="002649AB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pagrindinio ugdymo klasės</w:t>
            </w:r>
            <w:r w:rsidR="002649AB" w:rsidRPr="007A59D2">
              <w:rPr>
                <w:rFonts w:eastAsia="Times New Roman"/>
                <w:sz w:val="22"/>
                <w:szCs w:val="22"/>
                <w:lang w:eastAsia="lt-LT"/>
              </w:rPr>
              <w:t xml:space="preserve"> </w:t>
            </w:r>
          </w:p>
          <w:p w14:paraId="0072D135" w14:textId="782C4B91" w:rsidR="00B97511" w:rsidRPr="007A59D2" w:rsidRDefault="00B97511" w:rsidP="002649AB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(I</w:t>
            </w:r>
            <w:bookmarkStart w:id="2" w:name="_Hlk66351788"/>
            <w:r w:rsidR="00523D27" w:rsidRPr="007A59D2">
              <w:rPr>
                <w:rFonts w:eastAsia="Times New Roman"/>
                <w:sz w:val="22"/>
                <w:szCs w:val="22"/>
                <w:lang w:eastAsia="lt-LT"/>
              </w:rPr>
              <w:t>–</w:t>
            </w:r>
            <w:bookmarkEnd w:id="2"/>
            <w:r w:rsidRPr="007A59D2">
              <w:rPr>
                <w:rFonts w:eastAsia="Times New Roman"/>
                <w:sz w:val="22"/>
                <w:szCs w:val="22"/>
                <w:lang w:eastAsia="lt-LT"/>
              </w:rPr>
              <w:t>II gimnazijos klasės)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089A3" w14:textId="77777777" w:rsidR="00B97511" w:rsidRPr="007A59D2" w:rsidRDefault="00B97511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1294" w14:textId="405D0AA1" w:rsidR="00B97511" w:rsidRPr="007A59D2" w:rsidRDefault="0053053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E66F8" w14:textId="0E10E7A7" w:rsidR="00B97511" w:rsidRPr="007A59D2" w:rsidRDefault="0053053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2291" w14:textId="0BC7EBF4" w:rsidR="00B97511" w:rsidRPr="007A59D2" w:rsidRDefault="001B0CBC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7F2C9" w14:textId="00F7B3A9" w:rsidR="00B97511" w:rsidRPr="007A59D2" w:rsidRDefault="005D773B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248</w:t>
            </w:r>
          </w:p>
        </w:tc>
      </w:tr>
      <w:tr w:rsidR="00B97511" w:rsidRPr="007A59D2" w14:paraId="0EC8A5C6" w14:textId="77777777" w:rsidTr="00BB2EA4">
        <w:trPr>
          <w:trHeight w:val="42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8D8C9" w14:textId="77777777" w:rsidR="00B97511" w:rsidRPr="007A59D2" w:rsidRDefault="00B97511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 xml:space="preserve">vidurinio ugdymo klasės </w:t>
            </w:r>
          </w:p>
          <w:p w14:paraId="78C37E68" w14:textId="4E017810" w:rsidR="00B97511" w:rsidRPr="007A59D2" w:rsidRDefault="00B97511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(III</w:t>
            </w:r>
            <w:r w:rsidR="00523D27" w:rsidRPr="007A59D2">
              <w:rPr>
                <w:rFonts w:eastAsia="Times New Roman"/>
                <w:sz w:val="22"/>
                <w:szCs w:val="22"/>
                <w:lang w:eastAsia="lt-LT"/>
              </w:rPr>
              <w:t>–</w:t>
            </w: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IV gimnazijos klasės)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6413" w14:textId="77777777" w:rsidR="00B97511" w:rsidRPr="007A59D2" w:rsidRDefault="00B97511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D1653" w14:textId="23247EEC" w:rsidR="00B97511" w:rsidRPr="007A59D2" w:rsidRDefault="0053053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5DE0" w14:textId="3A16DBAE" w:rsidR="00B97511" w:rsidRPr="007A59D2" w:rsidRDefault="0053053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072E" w14:textId="0FB39AA7" w:rsidR="00B97511" w:rsidRPr="007A59D2" w:rsidRDefault="001B0CBC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46161" w14:textId="1202B46C" w:rsidR="00B97511" w:rsidRPr="007A59D2" w:rsidRDefault="005D773B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215</w:t>
            </w:r>
          </w:p>
        </w:tc>
      </w:tr>
      <w:tr w:rsidR="006F4DB0" w:rsidRPr="007A59D2" w14:paraId="739263B4" w14:textId="77777777" w:rsidTr="00BB2EA4">
        <w:trPr>
          <w:trHeight w:val="26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4E7F9F2" w14:textId="545DFED2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„Baltijos“ pagrindinė mokykla</w:t>
            </w:r>
            <w:r w:rsidR="00E27FCE" w:rsidRPr="007A59D2">
              <w:rPr>
                <w:rFonts w:eastAsia="Times New Roman"/>
                <w:b/>
                <w:bCs/>
                <w:lang w:eastAsia="lt-LT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26CB5F8" w14:textId="43D7C5B9" w:rsidR="00AB3218" w:rsidRPr="007A59D2" w:rsidRDefault="00292E1F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32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F8DCB01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4DB1AC0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530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42120AC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EF2CB0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628</w:t>
            </w:r>
          </w:p>
        </w:tc>
      </w:tr>
      <w:tr w:rsidR="00AB3218" w:rsidRPr="007A59D2" w14:paraId="3AF65480" w14:textId="77777777" w:rsidTr="00BB2EA4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7F5B0" w14:textId="2967ED88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 xml:space="preserve">specialiosios, lavinamosios klasės </w:t>
            </w:r>
            <w:r w:rsidR="006F4DB0" w:rsidRPr="007A59D2">
              <w:rPr>
                <w:rFonts w:eastAsia="Times New Roman"/>
                <w:sz w:val="22"/>
                <w:szCs w:val="22"/>
                <w:lang w:eastAsia="lt-LT"/>
              </w:rPr>
              <w:t xml:space="preserve"> (socialinių įgūdžių programa)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402D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FACA7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663F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26816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FEEBC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35</w:t>
            </w:r>
          </w:p>
        </w:tc>
      </w:tr>
      <w:tr w:rsidR="00AB3218" w:rsidRPr="007A59D2" w14:paraId="5192D4F4" w14:textId="77777777" w:rsidTr="00BB2EA4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480CE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pradinio ugdymo klasės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9E0B32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450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1B04B21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053E7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F0F85F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264</w:t>
            </w:r>
          </w:p>
        </w:tc>
      </w:tr>
      <w:tr w:rsidR="00AB3218" w:rsidRPr="007A59D2" w14:paraId="74262D6C" w14:textId="77777777" w:rsidTr="00BB2EA4">
        <w:trPr>
          <w:trHeight w:val="31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08363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pagrindinio ugdymo klasės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BD324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14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E81F2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14:paraId="450BE49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269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B610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DF17BC6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329</w:t>
            </w:r>
          </w:p>
        </w:tc>
      </w:tr>
      <w:tr w:rsidR="006F4DB0" w:rsidRPr="007A59D2" w14:paraId="65841771" w14:textId="77777777" w:rsidTr="00BB2EA4">
        <w:trPr>
          <w:trHeight w:val="30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DCFE344" w14:textId="35059F66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Vlado Jurgučio progimnazija</w:t>
            </w:r>
            <w:r w:rsidR="00E27FCE" w:rsidRPr="007A59D2">
              <w:rPr>
                <w:rFonts w:eastAsia="Times New Roman"/>
                <w:b/>
                <w:bCs/>
                <w:lang w:eastAsia="lt-LT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  <w:hideMark/>
          </w:tcPr>
          <w:p w14:paraId="6B4E77A6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24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C51143D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0D824899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475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A27C04A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4208C541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585</w:t>
            </w:r>
          </w:p>
        </w:tc>
      </w:tr>
      <w:tr w:rsidR="00AB3218" w:rsidRPr="007A59D2" w14:paraId="355FD540" w14:textId="77777777" w:rsidTr="00BB2EA4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4392C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lastRenderedPageBreak/>
              <w:t>pradinio ugdymo klasės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20EC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D87D6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08A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44A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6D896" w14:textId="7989E9DA" w:rsidR="003571C3" w:rsidRPr="007A59D2" w:rsidRDefault="00AB3218" w:rsidP="003571C3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278</w:t>
            </w:r>
          </w:p>
        </w:tc>
      </w:tr>
      <w:tr w:rsidR="00AB3218" w:rsidRPr="007A59D2" w14:paraId="76A398B0" w14:textId="77777777" w:rsidTr="00BB2EA4">
        <w:trPr>
          <w:trHeight w:val="3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4BB29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pagrindinio ugdymo klasės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CF59A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6E964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7002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271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9A590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15EED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307</w:t>
            </w:r>
          </w:p>
        </w:tc>
      </w:tr>
      <w:tr w:rsidR="006F4DB0" w:rsidRPr="007A59D2" w14:paraId="569B19D9" w14:textId="77777777" w:rsidTr="00BB2EA4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D259C08" w14:textId="06D67B2F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Šventosios pagrindinė mokykla</w:t>
            </w:r>
            <w:r w:rsidR="00E27FCE" w:rsidRPr="007A59D2">
              <w:rPr>
                <w:rFonts w:eastAsia="Times New Roman"/>
                <w:b/>
                <w:bCs/>
                <w:lang w:eastAsia="lt-LT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2CC" w:themeFill="accent4" w:themeFillTint="33"/>
            <w:hideMark/>
          </w:tcPr>
          <w:p w14:paraId="26DFE81A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 10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6D7F766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 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563AE89C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99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CFA798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10 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2014BCC8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 137</w:t>
            </w:r>
          </w:p>
        </w:tc>
      </w:tr>
      <w:tr w:rsidR="006F4DB0" w:rsidRPr="007A59D2" w14:paraId="3D8039C7" w14:textId="77777777" w:rsidTr="00BB2EA4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B87D4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pradinio ugdymo klasės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61D69C5E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1399F8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 xml:space="preserve"> 4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AA92482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65EA4061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B4B492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62</w:t>
            </w:r>
          </w:p>
        </w:tc>
      </w:tr>
      <w:tr w:rsidR="006F4DB0" w:rsidRPr="007A59D2" w14:paraId="2B75A442" w14:textId="77777777" w:rsidTr="00BB2EA4">
        <w:trPr>
          <w:trHeight w:val="330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560FB" w14:textId="77777777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pagrindinio ugdymo klasės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49D66748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14516CA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28810DD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52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8FB9AB9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76B53AB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sz w:val="22"/>
                <w:szCs w:val="22"/>
                <w:lang w:eastAsia="lt-LT"/>
              </w:rPr>
            </w:pPr>
            <w:r w:rsidRPr="007A59D2">
              <w:rPr>
                <w:rFonts w:eastAsia="Times New Roman"/>
                <w:sz w:val="22"/>
                <w:szCs w:val="22"/>
                <w:lang w:eastAsia="lt-LT"/>
              </w:rPr>
              <w:t>75</w:t>
            </w:r>
          </w:p>
        </w:tc>
      </w:tr>
      <w:tr w:rsidR="006F4DB0" w:rsidRPr="007A59D2" w14:paraId="7EF40433" w14:textId="77777777" w:rsidTr="00BB2EA4">
        <w:trPr>
          <w:trHeight w:val="40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B2B4959" w14:textId="2025CC02" w:rsidR="00AB3218" w:rsidRPr="007A59D2" w:rsidRDefault="00AB3218" w:rsidP="00B7773E">
            <w:pPr>
              <w:ind w:firstLine="0"/>
              <w:jc w:val="left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Pradinė mokykla</w:t>
            </w:r>
            <w:r w:rsidR="00B7773E" w:rsidRPr="007A59D2">
              <w:rPr>
                <w:rFonts w:eastAsia="Times New Roman"/>
                <w:b/>
                <w:bCs/>
                <w:lang w:eastAsia="lt-LT"/>
              </w:rPr>
              <w:t xml:space="preserve"> </w:t>
            </w:r>
            <w:r w:rsidR="00B97511" w:rsidRPr="007A59D2">
              <w:rPr>
                <w:rFonts w:eastAsia="Times New Roman"/>
                <w:sz w:val="22"/>
                <w:szCs w:val="22"/>
                <w:lang w:eastAsia="lt-LT"/>
              </w:rPr>
              <w:t>(pradinio ugdymo klasės)</w:t>
            </w:r>
            <w:r w:rsidRPr="007A59D2">
              <w:rPr>
                <w:rFonts w:eastAsia="Times New Roman"/>
                <w:sz w:val="22"/>
                <w:szCs w:val="22"/>
                <w:lang w:eastAsia="lt-LT"/>
              </w:rPr>
              <w:t xml:space="preserve">         </w:t>
            </w:r>
            <w:r w:rsidRPr="007A59D2">
              <w:rPr>
                <w:rFonts w:eastAsia="Times New Roman"/>
                <w:b/>
                <w:bCs/>
                <w:lang w:eastAsia="lt-L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2CC" w:themeFill="accent4" w:themeFillTint="33"/>
            <w:hideMark/>
          </w:tcPr>
          <w:p w14:paraId="26A9BF37" w14:textId="4B904E0F" w:rsidR="00AB3218" w:rsidRPr="007A59D2" w:rsidRDefault="00A7712B" w:rsidP="00B7773E">
            <w:pPr>
              <w:ind w:firstLine="0"/>
              <w:jc w:val="center"/>
              <w:rPr>
                <w:rFonts w:eastAsia="Times New Roman"/>
                <w:b/>
                <w:bCs/>
                <w:lang w:eastAsia="lt-LT"/>
              </w:rPr>
            </w:pPr>
            <w:r w:rsidRPr="007A59D2">
              <w:rPr>
                <w:rFonts w:eastAsia="Times New Roman"/>
                <w:b/>
                <w:bCs/>
                <w:lang w:eastAsia="lt-LT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9195953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  <w:hideMark/>
          </w:tcPr>
          <w:p w14:paraId="3C84B5C5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164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A3E20A1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2CC" w:themeFill="accent4" w:themeFillTint="33"/>
          </w:tcPr>
          <w:p w14:paraId="4C76A711" w14:textId="77777777" w:rsidR="00AB3218" w:rsidRPr="007A59D2" w:rsidRDefault="00AB3218" w:rsidP="00B7773E">
            <w:pPr>
              <w:ind w:firstLine="0"/>
              <w:jc w:val="center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92</w:t>
            </w:r>
          </w:p>
        </w:tc>
      </w:tr>
    </w:tbl>
    <w:p w14:paraId="61A98B97" w14:textId="1A1DE880" w:rsidR="00530538" w:rsidRPr="007A59D2" w:rsidRDefault="00FE28EC" w:rsidP="00B7773E">
      <w:pPr>
        <w:ind w:firstLine="1143"/>
        <w:jc w:val="right"/>
        <w:rPr>
          <w:rFonts w:eastAsia="Batang"/>
          <w:sz w:val="16"/>
          <w:szCs w:val="16"/>
          <w:lang w:eastAsia="lt-LT"/>
        </w:rPr>
      </w:pPr>
      <w:r w:rsidRPr="007A59D2">
        <w:rPr>
          <w:rFonts w:eastAsia="Batang"/>
          <w:sz w:val="16"/>
          <w:szCs w:val="16"/>
          <w:lang w:eastAsia="lt-LT"/>
        </w:rPr>
        <w:t>Duomenų šaltinis: Mokinių registras ir ŠVIS</w:t>
      </w:r>
    </w:p>
    <w:p w14:paraId="086D2B67" w14:textId="77777777" w:rsidR="00CD40F6" w:rsidRPr="007A59D2" w:rsidRDefault="00CD40F6" w:rsidP="003571C3">
      <w:pPr>
        <w:ind w:firstLine="0"/>
        <w:rPr>
          <w:rFonts w:eastAsia="Batang"/>
          <w:lang w:eastAsia="lt-LT"/>
        </w:rPr>
      </w:pPr>
    </w:p>
    <w:p w14:paraId="07B158A8" w14:textId="63D4A17D" w:rsidR="00FE28EC" w:rsidRPr="007A59D2" w:rsidRDefault="00FE28EC" w:rsidP="00B7773E">
      <w:pPr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>2020</w:t>
      </w:r>
      <w:r w:rsidR="009011CC" w:rsidRPr="007A59D2">
        <w:rPr>
          <w:rFonts w:eastAsia="Times New Roman"/>
          <w:color w:val="000000"/>
          <w:lang w:eastAsia="lt-LT"/>
        </w:rPr>
        <w:t>–</w:t>
      </w:r>
      <w:r w:rsidRPr="007A59D2">
        <w:rPr>
          <w:rFonts w:eastAsia="Times New Roman"/>
          <w:color w:val="000000"/>
          <w:lang w:eastAsia="lt-LT"/>
        </w:rPr>
        <w:t>2021 m. m. klasės mokinių skaičiaus vidurk</w:t>
      </w:r>
      <w:r w:rsidR="00CD40F6" w:rsidRPr="007A59D2">
        <w:rPr>
          <w:rFonts w:eastAsia="Times New Roman"/>
          <w:color w:val="000000"/>
          <w:lang w:eastAsia="lt-LT"/>
        </w:rPr>
        <w:t>is</w:t>
      </w:r>
      <w:r w:rsidRPr="007A59D2">
        <w:rPr>
          <w:rFonts w:eastAsia="Times New Roman"/>
          <w:color w:val="000000"/>
          <w:lang w:eastAsia="lt-LT"/>
        </w:rPr>
        <w:t xml:space="preserve"> (</w:t>
      </w:r>
      <w:r w:rsidR="00B7773E" w:rsidRPr="007A59D2">
        <w:rPr>
          <w:rFonts w:eastAsia="Times New Roman"/>
          <w:color w:val="000000"/>
          <w:lang w:eastAsia="lt-LT"/>
        </w:rPr>
        <w:t>4</w:t>
      </w:r>
      <w:r w:rsidRPr="007A59D2">
        <w:rPr>
          <w:rFonts w:eastAsia="Times New Roman"/>
          <w:color w:val="000000"/>
          <w:lang w:eastAsia="lt-LT"/>
        </w:rPr>
        <w:t xml:space="preserve"> lentelė) </w:t>
      </w:r>
      <w:r w:rsidRPr="007A59D2">
        <w:rPr>
          <w:rFonts w:eastAsia="Batang"/>
          <w:lang w:eastAsia="lt-LT"/>
        </w:rPr>
        <w:t>yra pakankamai aukšt</w:t>
      </w:r>
      <w:r w:rsidR="00CD40F6" w:rsidRPr="007A59D2">
        <w:rPr>
          <w:rFonts w:eastAsia="Batang"/>
          <w:lang w:eastAsia="lt-LT"/>
        </w:rPr>
        <w:t>as</w:t>
      </w:r>
      <w:r w:rsidRPr="007A59D2">
        <w:rPr>
          <w:rFonts w:eastAsia="Batang"/>
          <w:lang w:eastAsia="lt-LT"/>
        </w:rPr>
        <w:t>, vidutinis bendrojo ugdymo mokyklos klasės komplekto dydis (be specialiųjų klasių</w:t>
      </w:r>
      <w:r w:rsidR="00CD40F6" w:rsidRPr="007A59D2">
        <w:rPr>
          <w:rFonts w:eastAsia="Batang"/>
          <w:lang w:eastAsia="lt-LT"/>
        </w:rPr>
        <w:t xml:space="preserve"> ir Šventosios pagrindinės mokyklos</w:t>
      </w:r>
      <w:r w:rsidRPr="007A59D2">
        <w:rPr>
          <w:rFonts w:eastAsia="Batang"/>
          <w:lang w:eastAsia="lt-LT"/>
        </w:rPr>
        <w:t>) yra 23,</w:t>
      </w:r>
      <w:r w:rsidR="00CD40F6" w:rsidRPr="007A59D2">
        <w:rPr>
          <w:rFonts w:eastAsia="Batang"/>
          <w:lang w:eastAsia="lt-LT"/>
        </w:rPr>
        <w:t>1</w:t>
      </w:r>
      <w:r w:rsidRPr="007A59D2">
        <w:rPr>
          <w:rFonts w:eastAsia="Batang"/>
          <w:lang w:eastAsia="lt-LT"/>
        </w:rPr>
        <w:t xml:space="preserve"> (plg. 2019</w:t>
      </w:r>
      <w:r w:rsidR="00CD40F6" w:rsidRPr="007A59D2">
        <w:rPr>
          <w:rFonts w:eastAsia="Batang"/>
          <w:lang w:eastAsia="lt-LT"/>
        </w:rPr>
        <w:t>–</w:t>
      </w:r>
      <w:r w:rsidRPr="007A59D2">
        <w:rPr>
          <w:rFonts w:eastAsia="Batang"/>
          <w:lang w:eastAsia="lt-LT"/>
        </w:rPr>
        <w:t>2020 m. m</w:t>
      </w:r>
      <w:r w:rsidR="00B7773E" w:rsidRPr="007A59D2">
        <w:rPr>
          <w:rFonts w:eastAsia="Batang"/>
          <w:lang w:eastAsia="lt-LT"/>
        </w:rPr>
        <w:t>.</w:t>
      </w:r>
      <w:r w:rsidRPr="007A59D2">
        <w:rPr>
          <w:rFonts w:eastAsia="Batang"/>
          <w:lang w:eastAsia="lt-LT"/>
        </w:rPr>
        <w:t xml:space="preserve"> – 22,7). Pradinio ugdymo klasės yra beveik </w:t>
      </w:r>
      <w:r w:rsidR="00CD40F6" w:rsidRPr="007A59D2">
        <w:rPr>
          <w:rFonts w:eastAsia="Batang"/>
          <w:lang w:eastAsia="lt-LT"/>
        </w:rPr>
        <w:t>maksimaliai</w:t>
      </w:r>
      <w:r w:rsidRPr="007A59D2">
        <w:rPr>
          <w:rFonts w:eastAsia="Batang"/>
          <w:lang w:eastAsia="lt-LT"/>
        </w:rPr>
        <w:t xml:space="preserve"> užpildytos, kai kuriose klasėse viršijamas leistinas mokinių skaičius, nes per mokslo metus atvyko mokytis iš kitų savivaldybių (tėvai pakeitė gyvenamąją vietą)</w:t>
      </w:r>
      <w:r w:rsidR="00CD40F6" w:rsidRPr="007A59D2">
        <w:rPr>
          <w:rFonts w:eastAsia="Batang"/>
          <w:lang w:eastAsia="lt-LT"/>
        </w:rPr>
        <w:t xml:space="preserve"> ar grižo iš užsienio. </w:t>
      </w:r>
    </w:p>
    <w:p w14:paraId="39A2C76D" w14:textId="41C6F395" w:rsidR="00FE28EC" w:rsidRPr="007A59D2" w:rsidRDefault="00B7773E" w:rsidP="00B7773E">
      <w:pPr>
        <w:ind w:firstLine="902"/>
        <w:jc w:val="right"/>
        <w:rPr>
          <w:rFonts w:eastAsia="Times New Roman"/>
          <w:color w:val="000000"/>
          <w:sz w:val="20"/>
          <w:szCs w:val="20"/>
          <w:lang w:eastAsia="lt-LT"/>
        </w:rPr>
      </w:pPr>
      <w:r w:rsidRPr="007A59D2">
        <w:rPr>
          <w:rFonts w:eastAsia="Times New Roman"/>
          <w:color w:val="000000"/>
          <w:sz w:val="20"/>
          <w:szCs w:val="20"/>
          <w:lang w:eastAsia="lt-LT"/>
        </w:rPr>
        <w:t>4</w:t>
      </w:r>
      <w:r w:rsidR="00FE28EC" w:rsidRPr="007A59D2">
        <w:rPr>
          <w:rFonts w:eastAsia="Times New Roman"/>
          <w:color w:val="000000"/>
          <w:sz w:val="20"/>
          <w:szCs w:val="20"/>
          <w:lang w:eastAsia="lt-LT"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38"/>
        <w:gridCol w:w="946"/>
        <w:gridCol w:w="1373"/>
        <w:gridCol w:w="1373"/>
        <w:gridCol w:w="1392"/>
        <w:gridCol w:w="1395"/>
        <w:gridCol w:w="1311"/>
      </w:tblGrid>
      <w:tr w:rsidR="00C02BCE" w:rsidRPr="007A59D2" w14:paraId="3890DAA9" w14:textId="77777777" w:rsidTr="00B7773E">
        <w:tc>
          <w:tcPr>
            <w:tcW w:w="1838" w:type="dxa"/>
            <w:vMerge w:val="restart"/>
          </w:tcPr>
          <w:p w14:paraId="4A0A9253" w14:textId="5827FB56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Mokykla</w:t>
            </w:r>
          </w:p>
        </w:tc>
        <w:tc>
          <w:tcPr>
            <w:tcW w:w="946" w:type="dxa"/>
          </w:tcPr>
          <w:p w14:paraId="129C5352" w14:textId="75C9915E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Spec. ugdymas</w:t>
            </w:r>
          </w:p>
        </w:tc>
        <w:tc>
          <w:tcPr>
            <w:tcW w:w="1373" w:type="dxa"/>
          </w:tcPr>
          <w:p w14:paraId="1AF22D55" w14:textId="77777777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Pradinis ugdymas</w:t>
            </w:r>
          </w:p>
          <w:p w14:paraId="12352A1D" w14:textId="77777777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</w:p>
        </w:tc>
        <w:tc>
          <w:tcPr>
            <w:tcW w:w="1373" w:type="dxa"/>
          </w:tcPr>
          <w:p w14:paraId="1C9D4C4A" w14:textId="587761B9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Pagrindinio ugdymo I dalis</w:t>
            </w:r>
          </w:p>
        </w:tc>
        <w:tc>
          <w:tcPr>
            <w:tcW w:w="1392" w:type="dxa"/>
          </w:tcPr>
          <w:p w14:paraId="59847DBC" w14:textId="449F31F5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Pagrindinio ugdymo II dalis</w:t>
            </w:r>
          </w:p>
        </w:tc>
        <w:tc>
          <w:tcPr>
            <w:tcW w:w="1395" w:type="dxa"/>
          </w:tcPr>
          <w:p w14:paraId="4AD880BE" w14:textId="4A39B3DC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Vidurinis ugdymas</w:t>
            </w:r>
          </w:p>
        </w:tc>
        <w:tc>
          <w:tcPr>
            <w:tcW w:w="1311" w:type="dxa"/>
            <w:vMerge w:val="restart"/>
          </w:tcPr>
          <w:p w14:paraId="6ECFE4FE" w14:textId="24BAFB06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</w:rPr>
              <w:t>Komplektų skaičius</w:t>
            </w:r>
          </w:p>
        </w:tc>
      </w:tr>
      <w:tr w:rsidR="00C02BCE" w:rsidRPr="007A59D2" w14:paraId="649AD425" w14:textId="77777777" w:rsidTr="00B7773E">
        <w:tc>
          <w:tcPr>
            <w:tcW w:w="1838" w:type="dxa"/>
            <w:vMerge/>
          </w:tcPr>
          <w:p w14:paraId="34C96263" w14:textId="714AA850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6479" w:type="dxa"/>
            <w:gridSpan w:val="5"/>
          </w:tcPr>
          <w:p w14:paraId="11B2A9BA" w14:textId="0A766768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 xml:space="preserve">klasių skaičius/ </w:t>
            </w:r>
            <w:r w:rsidR="00B7773E" w:rsidRPr="007A59D2">
              <w:rPr>
                <w:rFonts w:ascii="Palemonas" w:eastAsia="Times New Roman" w:hAnsi="Palemonas"/>
                <w:color w:val="000000"/>
              </w:rPr>
              <w:t xml:space="preserve">mokinių skaičiaus </w:t>
            </w:r>
            <w:r w:rsidRPr="007A59D2">
              <w:rPr>
                <w:rFonts w:ascii="Palemonas" w:eastAsia="Times New Roman" w:hAnsi="Palemonas"/>
                <w:color w:val="000000"/>
              </w:rPr>
              <w:t>vidurkis</w:t>
            </w:r>
          </w:p>
        </w:tc>
        <w:tc>
          <w:tcPr>
            <w:tcW w:w="1311" w:type="dxa"/>
            <w:vMerge/>
          </w:tcPr>
          <w:p w14:paraId="0E260BAE" w14:textId="50DAA980" w:rsidR="00B0664C" w:rsidRPr="007A59D2" w:rsidRDefault="00B0664C" w:rsidP="00B7773E">
            <w:pPr>
              <w:jc w:val="center"/>
              <w:rPr>
                <w:rFonts w:ascii="Palemonas" w:eastAsia="Times New Roman" w:hAnsi="Palemonas"/>
                <w:color w:val="000000"/>
              </w:rPr>
            </w:pPr>
          </w:p>
        </w:tc>
      </w:tr>
      <w:tr w:rsidR="00C02BCE" w:rsidRPr="007A59D2" w14:paraId="3266D72B" w14:textId="77777777" w:rsidTr="00B7773E">
        <w:tc>
          <w:tcPr>
            <w:tcW w:w="1838" w:type="dxa"/>
            <w:shd w:val="clear" w:color="auto" w:fill="auto"/>
          </w:tcPr>
          <w:p w14:paraId="22C989A7" w14:textId="77777777" w:rsidR="00FE28EC" w:rsidRPr="007A59D2" w:rsidRDefault="00FE28EC" w:rsidP="00B7773E">
            <w:pPr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Pradinė mokykla</w:t>
            </w:r>
          </w:p>
        </w:tc>
        <w:tc>
          <w:tcPr>
            <w:tcW w:w="946" w:type="dxa"/>
            <w:shd w:val="clear" w:color="auto" w:fill="auto"/>
          </w:tcPr>
          <w:p w14:paraId="28B288F6" w14:textId="569CC22A" w:rsidR="00FE28EC" w:rsidRPr="007A59D2" w:rsidRDefault="00C02BCE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73" w:type="dxa"/>
            <w:shd w:val="clear" w:color="auto" w:fill="auto"/>
          </w:tcPr>
          <w:p w14:paraId="643D0F2B" w14:textId="23002A75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4</w:t>
            </w:r>
            <w:r w:rsidR="00B0664C" w:rsidRPr="007A59D2">
              <w:rPr>
                <w:rFonts w:ascii="Palemonas" w:eastAsia="Times New Roman" w:hAnsi="Palemonas"/>
                <w:color w:val="000000"/>
              </w:rPr>
              <w:t xml:space="preserve">/23,0 </w:t>
            </w:r>
          </w:p>
        </w:tc>
        <w:tc>
          <w:tcPr>
            <w:tcW w:w="1373" w:type="dxa"/>
            <w:shd w:val="clear" w:color="auto" w:fill="auto"/>
          </w:tcPr>
          <w:p w14:paraId="157BE19B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92" w:type="dxa"/>
            <w:shd w:val="clear" w:color="auto" w:fill="auto"/>
          </w:tcPr>
          <w:p w14:paraId="4C8AA9E2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95" w:type="dxa"/>
            <w:shd w:val="clear" w:color="auto" w:fill="auto"/>
          </w:tcPr>
          <w:p w14:paraId="7EA4343D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11" w:type="dxa"/>
            <w:shd w:val="clear" w:color="auto" w:fill="auto"/>
          </w:tcPr>
          <w:p w14:paraId="7C751300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 xml:space="preserve">4 </w:t>
            </w:r>
          </w:p>
        </w:tc>
      </w:tr>
      <w:tr w:rsidR="00C02BCE" w:rsidRPr="007A59D2" w14:paraId="7D33B8F9" w14:textId="77777777" w:rsidTr="00B7773E">
        <w:tc>
          <w:tcPr>
            <w:tcW w:w="1838" w:type="dxa"/>
          </w:tcPr>
          <w:p w14:paraId="2E596351" w14:textId="77777777" w:rsidR="00FE28EC" w:rsidRPr="007A59D2" w:rsidRDefault="00FE28EC" w:rsidP="00B7773E">
            <w:pPr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Senoji gimnazija</w:t>
            </w:r>
          </w:p>
        </w:tc>
        <w:tc>
          <w:tcPr>
            <w:tcW w:w="946" w:type="dxa"/>
          </w:tcPr>
          <w:p w14:paraId="3643D3F9" w14:textId="56D1AD2F" w:rsidR="00FE28EC" w:rsidRPr="007A59D2" w:rsidRDefault="00C02BCE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73" w:type="dxa"/>
          </w:tcPr>
          <w:p w14:paraId="6327BE1D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73" w:type="dxa"/>
          </w:tcPr>
          <w:p w14:paraId="06B54364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92" w:type="dxa"/>
          </w:tcPr>
          <w:p w14:paraId="72E71988" w14:textId="35A86C3C" w:rsidR="00B0664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10</w:t>
            </w:r>
            <w:r w:rsidR="00B0664C" w:rsidRPr="007A59D2">
              <w:rPr>
                <w:rFonts w:ascii="Palemonas" w:eastAsia="Times New Roman" w:hAnsi="Palemonas"/>
                <w:color w:val="000000"/>
              </w:rPr>
              <w:t xml:space="preserve">/24,8 </w:t>
            </w:r>
          </w:p>
          <w:p w14:paraId="26CB7E2E" w14:textId="64382105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</w:tcPr>
          <w:p w14:paraId="67B46348" w14:textId="12FC7F6D" w:rsidR="00B0664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8</w:t>
            </w:r>
            <w:r w:rsidR="00B0664C" w:rsidRPr="007A59D2">
              <w:rPr>
                <w:rFonts w:ascii="Palemonas" w:eastAsia="Times New Roman" w:hAnsi="Palemonas"/>
                <w:color w:val="000000"/>
              </w:rPr>
              <w:t xml:space="preserve">/26,87 </w:t>
            </w:r>
          </w:p>
          <w:p w14:paraId="6C801120" w14:textId="6F95E8AB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11" w:type="dxa"/>
          </w:tcPr>
          <w:p w14:paraId="081DE054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18</w:t>
            </w:r>
          </w:p>
        </w:tc>
      </w:tr>
      <w:tr w:rsidR="00C02BCE" w:rsidRPr="007A59D2" w14:paraId="173C2EB7" w14:textId="77777777" w:rsidTr="00B7773E">
        <w:tc>
          <w:tcPr>
            <w:tcW w:w="1838" w:type="dxa"/>
          </w:tcPr>
          <w:p w14:paraId="444C2D15" w14:textId="77777777" w:rsidR="00FE28EC" w:rsidRPr="007A59D2" w:rsidRDefault="00FE28EC" w:rsidP="00B7773E">
            <w:pPr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„Baltijos“ pagrindinė mokykla</w:t>
            </w:r>
          </w:p>
        </w:tc>
        <w:tc>
          <w:tcPr>
            <w:tcW w:w="946" w:type="dxa"/>
          </w:tcPr>
          <w:p w14:paraId="396A4596" w14:textId="09128F10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5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>/7,0</w:t>
            </w:r>
          </w:p>
        </w:tc>
        <w:tc>
          <w:tcPr>
            <w:tcW w:w="1373" w:type="dxa"/>
          </w:tcPr>
          <w:p w14:paraId="3CFC65DB" w14:textId="13DCEEA6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12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 xml:space="preserve">/22,0 </w:t>
            </w:r>
          </w:p>
          <w:p w14:paraId="39DC5EA5" w14:textId="6D19C1CB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73" w:type="dxa"/>
          </w:tcPr>
          <w:p w14:paraId="5627C2D9" w14:textId="541E7E83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12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>/26,4</w:t>
            </w:r>
            <w:r w:rsidRPr="007A59D2">
              <w:rPr>
                <w:rFonts w:ascii="Palemonas" w:eastAsia="Times New Roman" w:hAnsi="Palemonas"/>
                <w:color w:val="000000"/>
              </w:rPr>
              <w:t xml:space="preserve"> </w:t>
            </w:r>
          </w:p>
          <w:p w14:paraId="4E6ACFAE" w14:textId="4F5EAAF2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92" w:type="dxa"/>
          </w:tcPr>
          <w:p w14:paraId="72AE1FAC" w14:textId="729784D1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>/12,0</w:t>
            </w:r>
            <w:r w:rsidRPr="007A59D2">
              <w:rPr>
                <w:rFonts w:ascii="Palemonas" w:eastAsia="Times New Roman" w:hAnsi="Palemonas"/>
                <w:color w:val="000000"/>
              </w:rPr>
              <w:t xml:space="preserve"> </w:t>
            </w:r>
          </w:p>
          <w:p w14:paraId="71883EB3" w14:textId="663F5AC4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</w:tcPr>
          <w:p w14:paraId="12DA52B7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11" w:type="dxa"/>
          </w:tcPr>
          <w:p w14:paraId="5CA3E95B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30</w:t>
            </w:r>
          </w:p>
        </w:tc>
      </w:tr>
      <w:tr w:rsidR="00C02BCE" w:rsidRPr="007A59D2" w14:paraId="491B577A" w14:textId="77777777" w:rsidTr="00B7773E">
        <w:tc>
          <w:tcPr>
            <w:tcW w:w="1838" w:type="dxa"/>
          </w:tcPr>
          <w:p w14:paraId="7AD8D01C" w14:textId="77777777" w:rsidR="00FE28EC" w:rsidRPr="007A59D2" w:rsidRDefault="00FE28EC" w:rsidP="00B7773E">
            <w:pPr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Vlado Jurgučio progimnazija</w:t>
            </w:r>
          </w:p>
        </w:tc>
        <w:tc>
          <w:tcPr>
            <w:tcW w:w="946" w:type="dxa"/>
          </w:tcPr>
          <w:p w14:paraId="6AB4B3C3" w14:textId="44EDBB71" w:rsidR="00FE28EC" w:rsidRPr="007A59D2" w:rsidRDefault="00C02BCE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73" w:type="dxa"/>
          </w:tcPr>
          <w:p w14:paraId="316127C4" w14:textId="2066015A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12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 xml:space="preserve">/23,1 </w:t>
            </w:r>
            <w:r w:rsidRPr="007A59D2">
              <w:rPr>
                <w:rFonts w:ascii="Palemonas" w:eastAsia="Times New Roman" w:hAnsi="Palemonas"/>
                <w:color w:val="000000"/>
              </w:rPr>
              <w:t xml:space="preserve"> </w:t>
            </w:r>
          </w:p>
        </w:tc>
        <w:tc>
          <w:tcPr>
            <w:tcW w:w="1373" w:type="dxa"/>
          </w:tcPr>
          <w:p w14:paraId="773F6191" w14:textId="07369FDF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12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>/25,6</w:t>
            </w:r>
            <w:r w:rsidRPr="007A59D2">
              <w:rPr>
                <w:rFonts w:ascii="Palemonas" w:eastAsia="Times New Roman" w:hAnsi="Palemonas"/>
                <w:color w:val="000000"/>
              </w:rPr>
              <w:t xml:space="preserve"> </w:t>
            </w:r>
          </w:p>
          <w:p w14:paraId="558EEFEF" w14:textId="33290D86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92" w:type="dxa"/>
          </w:tcPr>
          <w:p w14:paraId="67979231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95" w:type="dxa"/>
          </w:tcPr>
          <w:p w14:paraId="3CD050FF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11" w:type="dxa"/>
          </w:tcPr>
          <w:p w14:paraId="1EC00F65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24</w:t>
            </w:r>
          </w:p>
        </w:tc>
      </w:tr>
      <w:tr w:rsidR="00C02BCE" w:rsidRPr="007A59D2" w14:paraId="3703E95A" w14:textId="77777777" w:rsidTr="00B7773E">
        <w:tc>
          <w:tcPr>
            <w:tcW w:w="1838" w:type="dxa"/>
          </w:tcPr>
          <w:p w14:paraId="38F7CF98" w14:textId="77777777" w:rsidR="00FE28EC" w:rsidRPr="007A59D2" w:rsidRDefault="00FE28EC" w:rsidP="00B7773E">
            <w:pPr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 xml:space="preserve">Šventosios pagrindinė mokykla </w:t>
            </w:r>
          </w:p>
        </w:tc>
        <w:tc>
          <w:tcPr>
            <w:tcW w:w="946" w:type="dxa"/>
          </w:tcPr>
          <w:p w14:paraId="15E3BFC1" w14:textId="6F3CAFF2" w:rsidR="00FE28EC" w:rsidRPr="007A59D2" w:rsidRDefault="00C02BCE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73" w:type="dxa"/>
          </w:tcPr>
          <w:p w14:paraId="5D40182B" w14:textId="5B98DDB0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4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 xml:space="preserve">/15,5 </w:t>
            </w:r>
          </w:p>
          <w:p w14:paraId="7EEC0747" w14:textId="78E9AC8F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73" w:type="dxa"/>
          </w:tcPr>
          <w:p w14:paraId="3FE030F2" w14:textId="3AB97C7D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4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>/13,7</w:t>
            </w:r>
            <w:r w:rsidRPr="007A59D2">
              <w:rPr>
                <w:rFonts w:ascii="Palemonas" w:eastAsia="Times New Roman" w:hAnsi="Palemonas"/>
                <w:color w:val="000000"/>
              </w:rPr>
              <w:t xml:space="preserve"> </w:t>
            </w:r>
          </w:p>
          <w:p w14:paraId="3DF6571E" w14:textId="450B1489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92" w:type="dxa"/>
          </w:tcPr>
          <w:p w14:paraId="2E78EDBF" w14:textId="35F64D95" w:rsidR="00C02BCE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2</w:t>
            </w:r>
            <w:r w:rsidR="00C02BCE" w:rsidRPr="007A59D2">
              <w:rPr>
                <w:rFonts w:ascii="Palemonas" w:eastAsia="Times New Roman" w:hAnsi="Palemonas"/>
                <w:color w:val="000000"/>
              </w:rPr>
              <w:t>/10,0</w:t>
            </w:r>
            <w:r w:rsidRPr="007A59D2">
              <w:rPr>
                <w:rFonts w:ascii="Palemonas" w:eastAsia="Times New Roman" w:hAnsi="Palemonas"/>
                <w:color w:val="000000"/>
              </w:rPr>
              <w:t xml:space="preserve"> </w:t>
            </w:r>
          </w:p>
          <w:p w14:paraId="704575AD" w14:textId="2799A886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</w:p>
        </w:tc>
        <w:tc>
          <w:tcPr>
            <w:tcW w:w="1395" w:type="dxa"/>
          </w:tcPr>
          <w:p w14:paraId="33C05E04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-</w:t>
            </w:r>
          </w:p>
        </w:tc>
        <w:tc>
          <w:tcPr>
            <w:tcW w:w="1311" w:type="dxa"/>
          </w:tcPr>
          <w:p w14:paraId="75E39624" w14:textId="77777777" w:rsidR="00FE28EC" w:rsidRPr="007A59D2" w:rsidRDefault="00FE28EC" w:rsidP="00B7773E">
            <w:pPr>
              <w:jc w:val="center"/>
              <w:rPr>
                <w:rFonts w:ascii="Palemonas" w:eastAsia="Times New Roman" w:hAnsi="Palemonas"/>
                <w:color w:val="000000"/>
                <w:sz w:val="24"/>
                <w:szCs w:val="24"/>
              </w:rPr>
            </w:pPr>
            <w:r w:rsidRPr="007A59D2">
              <w:rPr>
                <w:rFonts w:ascii="Palemonas" w:eastAsia="Times New Roman" w:hAnsi="Palemonas"/>
                <w:color w:val="000000"/>
              </w:rPr>
              <w:t>10</w:t>
            </w:r>
          </w:p>
        </w:tc>
      </w:tr>
    </w:tbl>
    <w:p w14:paraId="2C1BE85B" w14:textId="7AE3C3DE" w:rsidR="00FE28EC" w:rsidRPr="007A59D2" w:rsidRDefault="00FE28EC" w:rsidP="00B7773E">
      <w:pPr>
        <w:ind w:firstLine="1296"/>
        <w:jc w:val="right"/>
        <w:rPr>
          <w:rFonts w:eastAsia="Batang"/>
          <w:sz w:val="16"/>
          <w:szCs w:val="16"/>
          <w:lang w:eastAsia="lt-LT"/>
        </w:rPr>
      </w:pPr>
      <w:r w:rsidRPr="007A59D2">
        <w:rPr>
          <w:rFonts w:eastAsia="Batang"/>
          <w:sz w:val="16"/>
          <w:szCs w:val="16"/>
          <w:lang w:eastAsia="lt-LT"/>
        </w:rPr>
        <w:t>Duomenų šaltinis: Mokinių registras</w:t>
      </w:r>
      <w:r w:rsidR="00CD40F6" w:rsidRPr="007A59D2">
        <w:rPr>
          <w:rFonts w:eastAsia="Batang"/>
          <w:sz w:val="16"/>
          <w:szCs w:val="16"/>
          <w:lang w:eastAsia="lt-LT"/>
        </w:rPr>
        <w:t xml:space="preserve"> (2021-</w:t>
      </w:r>
      <w:r w:rsidR="00C100EA" w:rsidRPr="007A59D2">
        <w:rPr>
          <w:rFonts w:eastAsia="Batang"/>
          <w:sz w:val="16"/>
          <w:szCs w:val="16"/>
          <w:lang w:eastAsia="lt-LT"/>
        </w:rPr>
        <w:t>02-22</w:t>
      </w:r>
      <w:r w:rsidR="00CD40F6" w:rsidRPr="007A59D2">
        <w:rPr>
          <w:rFonts w:eastAsia="Batang"/>
          <w:sz w:val="16"/>
          <w:szCs w:val="16"/>
          <w:lang w:eastAsia="lt-LT"/>
        </w:rPr>
        <w:t xml:space="preserve"> duome</w:t>
      </w:r>
      <w:r w:rsidR="00C100EA" w:rsidRPr="007A59D2">
        <w:rPr>
          <w:rFonts w:eastAsia="Batang"/>
          <w:sz w:val="16"/>
          <w:szCs w:val="16"/>
          <w:lang w:eastAsia="lt-LT"/>
        </w:rPr>
        <w:t>nys)</w:t>
      </w:r>
    </w:p>
    <w:p w14:paraId="0EDE0B4C" w14:textId="77777777" w:rsidR="00B81643" w:rsidRPr="007A59D2" w:rsidRDefault="00B81643" w:rsidP="003571C3">
      <w:pPr>
        <w:ind w:firstLine="0"/>
        <w:rPr>
          <w:rFonts w:eastAsia="Batang"/>
          <w:lang w:eastAsia="lt-LT"/>
        </w:rPr>
      </w:pPr>
    </w:p>
    <w:p w14:paraId="61527B91" w14:textId="570B257A" w:rsidR="00ED2D68" w:rsidRPr="007A59D2" w:rsidRDefault="00ED2D68" w:rsidP="003571C3">
      <w:pPr>
        <w:ind w:firstLine="1143"/>
        <w:rPr>
          <w:rFonts w:eastAsia="Batang"/>
          <w:b/>
          <w:bCs/>
          <w:lang w:eastAsia="lt-LT"/>
        </w:rPr>
      </w:pPr>
      <w:r w:rsidRPr="007A59D2">
        <w:rPr>
          <w:rFonts w:eastAsia="Batang"/>
          <w:lang w:eastAsia="lt-LT"/>
        </w:rPr>
        <w:t>10.</w:t>
      </w:r>
      <w:r w:rsidRPr="007A59D2">
        <w:rPr>
          <w:rFonts w:eastAsia="Batang"/>
          <w:b/>
          <w:bCs/>
          <w:lang w:eastAsia="lt-LT"/>
        </w:rPr>
        <w:t xml:space="preserve"> </w:t>
      </w:r>
      <w:r w:rsidR="000D2F64" w:rsidRPr="007A59D2">
        <w:rPr>
          <w:rFonts w:eastAsia="Batang"/>
          <w:b/>
          <w:bCs/>
          <w:lang w:eastAsia="lt-LT"/>
        </w:rPr>
        <w:t xml:space="preserve">Specialiojo ugdymo </w:t>
      </w:r>
      <w:r w:rsidRPr="007A59D2">
        <w:rPr>
          <w:rFonts w:eastAsia="Batang"/>
          <w:b/>
          <w:bCs/>
          <w:lang w:eastAsia="lt-LT"/>
        </w:rPr>
        <w:t xml:space="preserve">pagalba. </w:t>
      </w:r>
    </w:p>
    <w:p w14:paraId="00F149B0" w14:textId="52A2D9FE" w:rsidR="00D30743" w:rsidRPr="007A59D2" w:rsidRDefault="00D74A8E" w:rsidP="003571C3">
      <w:pPr>
        <w:ind w:firstLine="1143"/>
        <w:rPr>
          <w:rFonts w:eastAsia="Times New Roman"/>
          <w:lang w:eastAsia="lt-LT"/>
        </w:rPr>
      </w:pPr>
      <w:r w:rsidRPr="007A59D2">
        <w:rPr>
          <w:rFonts w:eastAsia="Times New Roman"/>
          <w:lang w:eastAsia="lt-LT"/>
        </w:rPr>
        <w:t>201</w:t>
      </w:r>
      <w:r w:rsidR="00F94B12" w:rsidRPr="007A59D2">
        <w:rPr>
          <w:rFonts w:eastAsia="Times New Roman"/>
          <w:lang w:eastAsia="lt-LT"/>
        </w:rPr>
        <w:t>6</w:t>
      </w:r>
      <w:r w:rsidRPr="007A59D2">
        <w:rPr>
          <w:rFonts w:eastAsia="Times New Roman"/>
          <w:lang w:eastAsia="lt-LT"/>
        </w:rPr>
        <w:t xml:space="preserve"> m.</w:t>
      </w:r>
      <w:r w:rsidR="004D7F84" w:rsidRPr="007A59D2">
        <w:rPr>
          <w:rFonts w:eastAsia="Times New Roman"/>
          <w:lang w:eastAsia="lt-LT"/>
        </w:rPr>
        <w:t xml:space="preserve"> Palangos bendrojo ugdymo mokyklose </w:t>
      </w:r>
      <w:r w:rsidRPr="007A59D2">
        <w:rPr>
          <w:rFonts w:eastAsia="Times New Roman"/>
          <w:lang w:eastAsia="lt-LT"/>
        </w:rPr>
        <w:t xml:space="preserve">specialioji </w:t>
      </w:r>
      <w:r w:rsidR="00F94B12" w:rsidRPr="007A59D2">
        <w:rPr>
          <w:rFonts w:eastAsia="Times New Roman"/>
          <w:lang w:eastAsia="lt-LT"/>
        </w:rPr>
        <w:t xml:space="preserve">ugdymo </w:t>
      </w:r>
      <w:r w:rsidRPr="007A59D2">
        <w:rPr>
          <w:rFonts w:eastAsia="Times New Roman"/>
          <w:lang w:eastAsia="lt-LT"/>
        </w:rPr>
        <w:t xml:space="preserve">pagalba buvo </w:t>
      </w:r>
      <w:r w:rsidR="007971A5" w:rsidRPr="007A59D2">
        <w:rPr>
          <w:rFonts w:eastAsia="Times New Roman"/>
          <w:lang w:eastAsia="lt-LT"/>
        </w:rPr>
        <w:t>teikiama</w:t>
      </w:r>
      <w:r w:rsidRPr="007A59D2">
        <w:rPr>
          <w:rFonts w:eastAsia="Times New Roman"/>
          <w:lang w:eastAsia="lt-LT"/>
        </w:rPr>
        <w:t xml:space="preserve"> </w:t>
      </w:r>
      <w:r w:rsidR="00F94B12" w:rsidRPr="007A59D2">
        <w:rPr>
          <w:rFonts w:eastAsia="Times New Roman"/>
          <w:lang w:eastAsia="lt-LT"/>
        </w:rPr>
        <w:t>1</w:t>
      </w:r>
      <w:r w:rsidR="00C02BCE" w:rsidRPr="007A59D2">
        <w:rPr>
          <w:rFonts w:eastAsia="Times New Roman"/>
          <w:lang w:eastAsia="lt-LT"/>
        </w:rPr>
        <w:t>0,41</w:t>
      </w:r>
      <w:r w:rsidRPr="007A59D2">
        <w:rPr>
          <w:rFonts w:eastAsia="Times New Roman"/>
          <w:lang w:eastAsia="lt-LT"/>
        </w:rPr>
        <w:t xml:space="preserve"> % mokini</w:t>
      </w:r>
      <w:r w:rsidR="00C100EA" w:rsidRPr="007A59D2">
        <w:rPr>
          <w:rFonts w:eastAsia="Times New Roman"/>
          <w:lang w:eastAsia="lt-LT"/>
        </w:rPr>
        <w:t>ų</w:t>
      </w:r>
      <w:r w:rsidRPr="007A59D2">
        <w:rPr>
          <w:rFonts w:eastAsia="Times New Roman"/>
          <w:lang w:eastAsia="lt-LT"/>
        </w:rPr>
        <w:t xml:space="preserve"> ir </w:t>
      </w:r>
      <w:r w:rsidR="00C02BCE" w:rsidRPr="007A59D2">
        <w:rPr>
          <w:rFonts w:eastAsia="Times New Roman"/>
          <w:lang w:eastAsia="lt-LT"/>
        </w:rPr>
        <w:t>21,78</w:t>
      </w:r>
      <w:r w:rsidRPr="007A59D2">
        <w:rPr>
          <w:rFonts w:eastAsia="Times New Roman"/>
          <w:lang w:eastAsia="lt-LT"/>
        </w:rPr>
        <w:t xml:space="preserve"> % ikimokyklinio ugdymo mokyklų vaik</w:t>
      </w:r>
      <w:r w:rsidR="00C100EA" w:rsidRPr="007A59D2">
        <w:rPr>
          <w:rFonts w:eastAsia="Times New Roman"/>
          <w:lang w:eastAsia="lt-LT"/>
        </w:rPr>
        <w:t>ų</w:t>
      </w:r>
      <w:r w:rsidR="00F94B12" w:rsidRPr="007A59D2">
        <w:rPr>
          <w:rFonts w:eastAsia="Times New Roman"/>
          <w:lang w:eastAsia="lt-LT"/>
        </w:rPr>
        <w:t xml:space="preserve">, 2020 m. specialioji pagalba buvo </w:t>
      </w:r>
      <w:r w:rsidR="007971A5" w:rsidRPr="007A59D2">
        <w:rPr>
          <w:rFonts w:eastAsia="Times New Roman"/>
          <w:lang w:eastAsia="lt-LT"/>
        </w:rPr>
        <w:t>teikiama 11,</w:t>
      </w:r>
      <w:r w:rsidR="004D7F84" w:rsidRPr="007A59D2">
        <w:rPr>
          <w:rFonts w:eastAsia="Times New Roman"/>
          <w:lang w:eastAsia="lt-LT"/>
        </w:rPr>
        <w:t>9</w:t>
      </w:r>
      <w:r w:rsidR="00C02BCE" w:rsidRPr="007A59D2">
        <w:rPr>
          <w:rFonts w:eastAsia="Times New Roman"/>
          <w:lang w:eastAsia="lt-LT"/>
        </w:rPr>
        <w:t>5</w:t>
      </w:r>
      <w:r w:rsidR="007971A5" w:rsidRPr="007A59D2">
        <w:rPr>
          <w:rFonts w:eastAsia="Times New Roman"/>
          <w:lang w:eastAsia="lt-LT"/>
        </w:rPr>
        <w:t xml:space="preserve"> %</w:t>
      </w:r>
      <w:r w:rsidR="00F94B12" w:rsidRPr="007A59D2">
        <w:rPr>
          <w:rFonts w:eastAsia="Times New Roman"/>
          <w:lang w:eastAsia="lt-LT"/>
        </w:rPr>
        <w:t xml:space="preserve"> bendrojo ugdymo mokyklų mokin</w:t>
      </w:r>
      <w:r w:rsidR="00C100EA" w:rsidRPr="007A59D2">
        <w:rPr>
          <w:rFonts w:eastAsia="Times New Roman"/>
          <w:lang w:eastAsia="lt-LT"/>
        </w:rPr>
        <w:t>ių</w:t>
      </w:r>
      <w:r w:rsidR="00F94B12" w:rsidRPr="007A59D2">
        <w:rPr>
          <w:rFonts w:eastAsia="Times New Roman"/>
          <w:lang w:eastAsia="lt-LT"/>
        </w:rPr>
        <w:t xml:space="preserve"> ir </w:t>
      </w:r>
      <w:r w:rsidR="007971A5" w:rsidRPr="007A59D2">
        <w:rPr>
          <w:rFonts w:eastAsia="Times New Roman"/>
          <w:lang w:eastAsia="lt-LT"/>
        </w:rPr>
        <w:t>2</w:t>
      </w:r>
      <w:r w:rsidR="004D7F84" w:rsidRPr="007A59D2">
        <w:rPr>
          <w:rFonts w:eastAsia="Times New Roman"/>
          <w:lang w:eastAsia="lt-LT"/>
        </w:rPr>
        <w:t>5,8</w:t>
      </w:r>
      <w:r w:rsidR="00F94B12" w:rsidRPr="007A59D2">
        <w:rPr>
          <w:rFonts w:eastAsia="Times New Roman"/>
          <w:lang w:eastAsia="lt-LT"/>
        </w:rPr>
        <w:t xml:space="preserve"> % ikimokyklinio ugdymo mokyklų vaik</w:t>
      </w:r>
      <w:r w:rsidR="00C100EA" w:rsidRPr="007A59D2">
        <w:rPr>
          <w:rFonts w:eastAsia="Times New Roman"/>
          <w:lang w:eastAsia="lt-LT"/>
        </w:rPr>
        <w:t>ų.</w:t>
      </w:r>
      <w:r w:rsidR="00857485" w:rsidRPr="007A59D2">
        <w:rPr>
          <w:rFonts w:eastAsia="Times New Roman"/>
          <w:lang w:eastAsia="lt-LT"/>
        </w:rPr>
        <w:t xml:space="preserve"> </w:t>
      </w:r>
      <w:r w:rsidR="009011CC" w:rsidRPr="007A59D2">
        <w:rPr>
          <w:rFonts w:eastAsia="Times New Roman"/>
          <w:lang w:eastAsia="lt-LT"/>
        </w:rPr>
        <w:t xml:space="preserve"> </w:t>
      </w:r>
    </w:p>
    <w:p w14:paraId="6440D08B" w14:textId="04038F4B" w:rsidR="00480CEB" w:rsidRPr="007A59D2" w:rsidRDefault="004D7F84" w:rsidP="003571C3">
      <w:pPr>
        <w:ind w:firstLine="1143"/>
        <w:rPr>
          <w:rFonts w:eastAsia="Times New Roman"/>
          <w:lang w:eastAsia="lt-LT"/>
        </w:rPr>
      </w:pPr>
      <w:r w:rsidRPr="007A59D2">
        <w:rPr>
          <w:rFonts w:eastAsia="Times New Roman"/>
          <w:lang w:eastAsia="lt-LT"/>
        </w:rPr>
        <w:t xml:space="preserve">Specialiųjų ugdymosi poreikių turinčių mokinių </w:t>
      </w:r>
      <w:r w:rsidR="00C100EA" w:rsidRPr="007A59D2">
        <w:rPr>
          <w:rFonts w:eastAsia="Times New Roman"/>
          <w:lang w:eastAsia="lt-LT"/>
        </w:rPr>
        <w:t xml:space="preserve">skaičius </w:t>
      </w:r>
      <w:r w:rsidRPr="007A59D2">
        <w:rPr>
          <w:rFonts w:eastAsia="Times New Roman"/>
          <w:lang w:eastAsia="lt-LT"/>
        </w:rPr>
        <w:t xml:space="preserve">bendrojo ugdymo mokyklose </w:t>
      </w:r>
      <w:r w:rsidR="00C02BCE" w:rsidRPr="007A59D2">
        <w:rPr>
          <w:rFonts w:eastAsia="Times New Roman"/>
          <w:lang w:eastAsia="lt-LT"/>
        </w:rPr>
        <w:t>didėja</w:t>
      </w:r>
      <w:r w:rsidRPr="007A59D2">
        <w:rPr>
          <w:rFonts w:eastAsia="Times New Roman"/>
          <w:lang w:eastAsia="lt-LT"/>
        </w:rPr>
        <w:t xml:space="preserve">, šie mokiniai ugdomi bendrosiose klasėse </w:t>
      </w:r>
      <w:r w:rsidR="00480CEB" w:rsidRPr="007A59D2">
        <w:rPr>
          <w:rFonts w:eastAsia="Times New Roman"/>
          <w:lang w:eastAsia="lt-LT"/>
        </w:rPr>
        <w:t xml:space="preserve">kartu su visais mokiniais. Mokiniai, turintys didelių ir labai didelių specialiųjų ugdymosi poreikių, ugdomi „Baltijos“ </w:t>
      </w:r>
      <w:r w:rsidR="007971A5" w:rsidRPr="007A59D2">
        <w:rPr>
          <w:rFonts w:eastAsia="Times New Roman"/>
          <w:lang w:eastAsia="lt-LT"/>
        </w:rPr>
        <w:t>pagrindinė</w:t>
      </w:r>
      <w:r w:rsidR="00480CEB" w:rsidRPr="007A59D2">
        <w:rPr>
          <w:rFonts w:eastAsia="Times New Roman"/>
          <w:lang w:eastAsia="lt-LT"/>
        </w:rPr>
        <w:t>s</w:t>
      </w:r>
      <w:r w:rsidR="007971A5" w:rsidRPr="007A59D2">
        <w:rPr>
          <w:rFonts w:eastAsia="Times New Roman"/>
          <w:lang w:eastAsia="lt-LT"/>
        </w:rPr>
        <w:t xml:space="preserve"> mokyk</w:t>
      </w:r>
      <w:r w:rsidR="00480CEB" w:rsidRPr="007A59D2">
        <w:rPr>
          <w:rFonts w:eastAsia="Times New Roman"/>
          <w:lang w:eastAsia="lt-LT"/>
        </w:rPr>
        <w:t xml:space="preserve">los specialiosiose arba </w:t>
      </w:r>
      <w:r w:rsidR="00C100EA" w:rsidRPr="007A59D2">
        <w:rPr>
          <w:rFonts w:eastAsia="Times New Roman"/>
          <w:lang w:eastAsia="lt-LT"/>
        </w:rPr>
        <w:t xml:space="preserve">specialiosiose </w:t>
      </w:r>
      <w:r w:rsidR="00480CEB" w:rsidRPr="007A59D2">
        <w:rPr>
          <w:rFonts w:eastAsia="Times New Roman"/>
          <w:lang w:eastAsia="lt-LT"/>
        </w:rPr>
        <w:t>lavinamosiose klasėse,</w:t>
      </w:r>
      <w:r w:rsidR="007971A5" w:rsidRPr="007A59D2">
        <w:rPr>
          <w:color w:val="000000"/>
        </w:rPr>
        <w:t xml:space="preserve"> kurių skaičius </w:t>
      </w:r>
      <w:r w:rsidR="00C100EA" w:rsidRPr="007A59D2">
        <w:rPr>
          <w:color w:val="000000"/>
        </w:rPr>
        <w:t xml:space="preserve">kasmet </w:t>
      </w:r>
      <w:r w:rsidR="003275F4" w:rsidRPr="007A59D2">
        <w:rPr>
          <w:color w:val="000000"/>
        </w:rPr>
        <w:t xml:space="preserve">didėja: </w:t>
      </w:r>
      <w:r w:rsidR="003275F4" w:rsidRPr="007A59D2">
        <w:rPr>
          <w:rFonts w:eastAsia="Times New Roman"/>
          <w:lang w:eastAsia="lt-LT"/>
        </w:rPr>
        <w:t>2016-2017 m. m. buvo sukomplektuot</w:t>
      </w:r>
      <w:r w:rsidR="007C2F30" w:rsidRPr="007A59D2">
        <w:rPr>
          <w:rFonts w:eastAsia="Times New Roman"/>
          <w:lang w:eastAsia="lt-LT"/>
        </w:rPr>
        <w:t>os</w:t>
      </w:r>
      <w:r w:rsidR="003275F4" w:rsidRPr="007A59D2">
        <w:rPr>
          <w:rFonts w:eastAsia="Times New Roman"/>
          <w:lang w:eastAsia="lt-LT"/>
        </w:rPr>
        <w:t xml:space="preserve"> 3 speciali</w:t>
      </w:r>
      <w:r w:rsidR="000C1122" w:rsidRPr="007A59D2">
        <w:rPr>
          <w:rFonts w:eastAsia="Times New Roman"/>
          <w:lang w:eastAsia="lt-LT"/>
        </w:rPr>
        <w:t xml:space="preserve">ųjų ugdymosi poreikių </w:t>
      </w:r>
      <w:r w:rsidR="003275F4" w:rsidRPr="007A59D2">
        <w:rPr>
          <w:rFonts w:eastAsia="Times New Roman"/>
          <w:lang w:eastAsia="lt-LT"/>
        </w:rPr>
        <w:t>klasės, kuriose buvo ugdom</w:t>
      </w:r>
      <w:r w:rsidR="00B81643" w:rsidRPr="007A59D2">
        <w:rPr>
          <w:rFonts w:eastAsia="Times New Roman"/>
          <w:lang w:eastAsia="lt-LT"/>
        </w:rPr>
        <w:t>as</w:t>
      </w:r>
      <w:r w:rsidR="003275F4" w:rsidRPr="007A59D2">
        <w:rPr>
          <w:rFonts w:eastAsia="Times New Roman"/>
          <w:lang w:eastAsia="lt-LT"/>
        </w:rPr>
        <w:t xml:space="preserve"> 21 mokinys, iš jų: </w:t>
      </w:r>
      <w:r w:rsidR="009C42BA" w:rsidRPr="007A59D2">
        <w:rPr>
          <w:rFonts w:eastAsia="Times New Roman"/>
          <w:lang w:eastAsia="lt-LT"/>
        </w:rPr>
        <w:t xml:space="preserve">specialiojoje </w:t>
      </w:r>
      <w:r w:rsidR="003275F4" w:rsidRPr="007A59D2">
        <w:t xml:space="preserve">lavinamojoje  klasėje </w:t>
      </w:r>
      <w:r w:rsidR="00C100EA" w:rsidRPr="007A59D2">
        <w:t>–</w:t>
      </w:r>
      <w:r w:rsidR="003275F4" w:rsidRPr="007A59D2">
        <w:t xml:space="preserve"> 5 mok</w:t>
      </w:r>
      <w:r w:rsidR="000C1122" w:rsidRPr="007A59D2">
        <w:t>iniai</w:t>
      </w:r>
      <w:r w:rsidR="003275F4" w:rsidRPr="007A59D2">
        <w:t xml:space="preserve"> (iš jų 1 mok</w:t>
      </w:r>
      <w:r w:rsidR="000C1122" w:rsidRPr="007A59D2">
        <w:t>inys</w:t>
      </w:r>
      <w:r w:rsidR="003275F4" w:rsidRPr="007A59D2">
        <w:t xml:space="preserve"> pagal soc</w:t>
      </w:r>
      <w:r w:rsidR="00D83B3B" w:rsidRPr="007A59D2">
        <w:t xml:space="preserve">ialinių </w:t>
      </w:r>
      <w:r w:rsidR="003275F4" w:rsidRPr="007A59D2">
        <w:t>įgūdžių programą), specialiojoje pradinėje</w:t>
      </w:r>
      <w:r w:rsidR="00BE7A18" w:rsidRPr="007A59D2">
        <w:t xml:space="preserve"> klasėje</w:t>
      </w:r>
      <w:r w:rsidR="000C1122" w:rsidRPr="007A59D2">
        <w:t xml:space="preserve"> </w:t>
      </w:r>
      <w:r w:rsidR="00C100EA" w:rsidRPr="007A59D2">
        <w:t>–</w:t>
      </w:r>
      <w:r w:rsidR="003275F4" w:rsidRPr="007A59D2">
        <w:t xml:space="preserve"> 7 mok</w:t>
      </w:r>
      <w:r w:rsidR="000C1122" w:rsidRPr="007A59D2">
        <w:t>iniai</w:t>
      </w:r>
      <w:r w:rsidR="003275F4" w:rsidRPr="007A59D2">
        <w:t>, specialiojoje pagrindinė</w:t>
      </w:r>
      <w:r w:rsidR="000C1122" w:rsidRPr="007A59D2">
        <w:t>je</w:t>
      </w:r>
      <w:r w:rsidR="00BE7A18" w:rsidRPr="007A59D2">
        <w:t xml:space="preserve"> klasėje </w:t>
      </w:r>
      <w:r w:rsidR="00C100EA" w:rsidRPr="007A59D2">
        <w:t>–</w:t>
      </w:r>
      <w:r w:rsidR="003275F4" w:rsidRPr="007A59D2">
        <w:t xml:space="preserve"> 9 mok</w:t>
      </w:r>
      <w:r w:rsidR="000C1122" w:rsidRPr="007A59D2">
        <w:t>iniai</w:t>
      </w:r>
      <w:r w:rsidR="00C100EA" w:rsidRPr="007A59D2">
        <w:t xml:space="preserve">; </w:t>
      </w:r>
      <w:r w:rsidR="003275F4" w:rsidRPr="007A59D2">
        <w:rPr>
          <w:rFonts w:eastAsia="Times New Roman"/>
          <w:lang w:eastAsia="lt-LT"/>
        </w:rPr>
        <w:t>2020</w:t>
      </w:r>
      <w:r w:rsidR="00286A2F" w:rsidRPr="007A59D2">
        <w:rPr>
          <w:rFonts w:eastAsia="Times New Roman"/>
          <w:sz w:val="22"/>
          <w:szCs w:val="22"/>
          <w:lang w:eastAsia="lt-LT"/>
        </w:rPr>
        <w:t>–</w:t>
      </w:r>
      <w:r w:rsidR="003275F4" w:rsidRPr="007A59D2">
        <w:rPr>
          <w:rFonts w:eastAsia="Times New Roman"/>
          <w:lang w:eastAsia="lt-LT"/>
        </w:rPr>
        <w:t>2021 m. m. sukomplektuotos 5 speciali</w:t>
      </w:r>
      <w:r w:rsidR="000C1122" w:rsidRPr="007A59D2">
        <w:rPr>
          <w:rFonts w:eastAsia="Times New Roman"/>
          <w:lang w:eastAsia="lt-LT"/>
        </w:rPr>
        <w:t xml:space="preserve">ųjų ugdymosi poreikių </w:t>
      </w:r>
      <w:r w:rsidR="003275F4" w:rsidRPr="007A59D2">
        <w:rPr>
          <w:rFonts w:eastAsia="Times New Roman"/>
          <w:lang w:eastAsia="lt-LT"/>
        </w:rPr>
        <w:t>klasės</w:t>
      </w:r>
      <w:r w:rsidR="000C1122" w:rsidRPr="007A59D2">
        <w:rPr>
          <w:rFonts w:eastAsia="Times New Roman"/>
          <w:lang w:eastAsia="lt-LT"/>
        </w:rPr>
        <w:t>, k</w:t>
      </w:r>
      <w:r w:rsidR="003275F4" w:rsidRPr="007A59D2">
        <w:rPr>
          <w:rFonts w:eastAsia="Times New Roman"/>
          <w:lang w:eastAsia="lt-LT"/>
        </w:rPr>
        <w:t>uriose ugdomi 35 vaikai</w:t>
      </w:r>
      <w:r w:rsidR="000C1122" w:rsidRPr="007A59D2">
        <w:rPr>
          <w:rFonts w:eastAsia="Times New Roman"/>
          <w:lang w:eastAsia="lt-LT"/>
        </w:rPr>
        <w:t xml:space="preserve">, iš jų: </w:t>
      </w:r>
      <w:r w:rsidR="009C42BA" w:rsidRPr="007A59D2">
        <w:rPr>
          <w:rFonts w:eastAsia="Times New Roman"/>
          <w:lang w:eastAsia="lt-LT"/>
        </w:rPr>
        <w:t xml:space="preserve">specialiojoje </w:t>
      </w:r>
      <w:r w:rsidR="000C1122" w:rsidRPr="007A59D2">
        <w:rPr>
          <w:rFonts w:eastAsia="Times New Roman"/>
          <w:lang w:eastAsia="lt-LT"/>
        </w:rPr>
        <w:t xml:space="preserve">lavinamojoje klasėje – 6 mokiniai, </w:t>
      </w:r>
      <w:r w:rsidR="007C2F30" w:rsidRPr="007A59D2">
        <w:rPr>
          <w:rFonts w:eastAsia="Times New Roman"/>
          <w:lang w:eastAsia="lt-LT"/>
        </w:rPr>
        <w:t xml:space="preserve">specialiojoje (turinčių įvairiapusių raidos sutrikimų) </w:t>
      </w:r>
      <w:r w:rsidR="000C1122" w:rsidRPr="007A59D2">
        <w:rPr>
          <w:rFonts w:eastAsia="Times New Roman"/>
          <w:lang w:eastAsia="lt-LT"/>
        </w:rPr>
        <w:t xml:space="preserve">pagal pradinio ugdymo programą </w:t>
      </w:r>
      <w:r w:rsidR="003275F4" w:rsidRPr="007A59D2">
        <w:rPr>
          <w:rFonts w:eastAsia="Times New Roman"/>
          <w:lang w:eastAsia="lt-LT"/>
        </w:rPr>
        <w:t>(1</w:t>
      </w:r>
      <w:r w:rsidR="00286A2F" w:rsidRPr="007A59D2">
        <w:rPr>
          <w:rFonts w:eastAsia="Times New Roman"/>
          <w:sz w:val="22"/>
          <w:szCs w:val="22"/>
          <w:lang w:eastAsia="lt-LT"/>
        </w:rPr>
        <w:t>–</w:t>
      </w:r>
      <w:r w:rsidR="003275F4" w:rsidRPr="007A59D2">
        <w:rPr>
          <w:rFonts w:eastAsia="Times New Roman"/>
          <w:lang w:eastAsia="lt-LT"/>
        </w:rPr>
        <w:t>3 kl.)</w:t>
      </w:r>
      <w:r w:rsidR="00C100EA" w:rsidRPr="007A59D2">
        <w:rPr>
          <w:rFonts w:eastAsia="Times New Roman"/>
          <w:lang w:eastAsia="lt-LT"/>
        </w:rPr>
        <w:t xml:space="preserve"> –</w:t>
      </w:r>
      <w:r w:rsidR="00010B5B" w:rsidRPr="007A59D2">
        <w:rPr>
          <w:rFonts w:eastAsia="Times New Roman"/>
          <w:lang w:eastAsia="lt-LT"/>
        </w:rPr>
        <w:t xml:space="preserve"> </w:t>
      </w:r>
      <w:r w:rsidR="003275F4" w:rsidRPr="007A59D2">
        <w:rPr>
          <w:rFonts w:eastAsia="Times New Roman"/>
          <w:lang w:eastAsia="lt-LT"/>
        </w:rPr>
        <w:t>5 mok</w:t>
      </w:r>
      <w:r w:rsidR="000C1122" w:rsidRPr="007A59D2">
        <w:rPr>
          <w:rFonts w:eastAsia="Times New Roman"/>
          <w:lang w:eastAsia="lt-LT"/>
        </w:rPr>
        <w:t xml:space="preserve">iniai, </w:t>
      </w:r>
      <w:r w:rsidR="003275F4" w:rsidRPr="007A59D2">
        <w:rPr>
          <w:rFonts w:eastAsia="Times New Roman"/>
          <w:lang w:eastAsia="lt-LT"/>
        </w:rPr>
        <w:t>specialio</w:t>
      </w:r>
      <w:r w:rsidR="00C100EA" w:rsidRPr="007A59D2">
        <w:rPr>
          <w:rFonts w:eastAsia="Times New Roman"/>
          <w:lang w:eastAsia="lt-LT"/>
        </w:rPr>
        <w:t>joje</w:t>
      </w:r>
      <w:r w:rsidR="003275F4" w:rsidRPr="007A59D2">
        <w:rPr>
          <w:rFonts w:eastAsia="Times New Roman"/>
          <w:lang w:eastAsia="lt-LT"/>
        </w:rPr>
        <w:t xml:space="preserve"> </w:t>
      </w:r>
      <w:r w:rsidR="00D83B3B" w:rsidRPr="007A59D2">
        <w:rPr>
          <w:rFonts w:eastAsia="Times New Roman"/>
          <w:lang w:eastAsia="lt-LT"/>
        </w:rPr>
        <w:t xml:space="preserve">pagal </w:t>
      </w:r>
      <w:r w:rsidR="003275F4" w:rsidRPr="007A59D2">
        <w:rPr>
          <w:rFonts w:eastAsia="Times New Roman"/>
          <w:lang w:eastAsia="lt-LT"/>
        </w:rPr>
        <w:t>prad</w:t>
      </w:r>
      <w:r w:rsidR="000C1122" w:rsidRPr="007A59D2">
        <w:rPr>
          <w:rFonts w:eastAsia="Times New Roman"/>
          <w:lang w:eastAsia="lt-LT"/>
        </w:rPr>
        <w:t>in</w:t>
      </w:r>
      <w:r w:rsidR="00A11EE2" w:rsidRPr="007A59D2">
        <w:rPr>
          <w:rFonts w:eastAsia="Times New Roman"/>
          <w:lang w:eastAsia="lt-LT"/>
        </w:rPr>
        <w:t>io ugdymo</w:t>
      </w:r>
      <w:r w:rsidR="000C1122" w:rsidRPr="007A59D2">
        <w:rPr>
          <w:rFonts w:eastAsia="Times New Roman"/>
          <w:lang w:eastAsia="lt-LT"/>
        </w:rPr>
        <w:t xml:space="preserve"> </w:t>
      </w:r>
      <w:r w:rsidR="00D83B3B" w:rsidRPr="007A59D2">
        <w:rPr>
          <w:rFonts w:eastAsia="Times New Roman"/>
          <w:lang w:eastAsia="lt-LT"/>
        </w:rPr>
        <w:t xml:space="preserve">programą </w:t>
      </w:r>
      <w:r w:rsidR="003275F4" w:rsidRPr="007A59D2">
        <w:rPr>
          <w:rFonts w:eastAsia="Times New Roman"/>
          <w:lang w:eastAsia="lt-LT"/>
        </w:rPr>
        <w:t>(1</w:t>
      </w:r>
      <w:r w:rsidR="00286A2F" w:rsidRPr="007A59D2">
        <w:rPr>
          <w:rFonts w:eastAsia="Times New Roman"/>
          <w:sz w:val="22"/>
          <w:szCs w:val="22"/>
          <w:lang w:eastAsia="lt-LT"/>
        </w:rPr>
        <w:t>–</w:t>
      </w:r>
      <w:r w:rsidR="003275F4" w:rsidRPr="007A59D2">
        <w:rPr>
          <w:rFonts w:eastAsia="Times New Roman"/>
          <w:lang w:eastAsia="lt-LT"/>
        </w:rPr>
        <w:t>4 kl.)</w:t>
      </w:r>
      <w:r w:rsidR="00A11EE2" w:rsidRPr="007A59D2">
        <w:rPr>
          <w:rFonts w:eastAsia="Times New Roman"/>
          <w:lang w:eastAsia="lt-LT"/>
        </w:rPr>
        <w:t xml:space="preserve"> </w:t>
      </w:r>
      <w:r w:rsidR="00C100EA" w:rsidRPr="007A59D2">
        <w:rPr>
          <w:rFonts w:eastAsia="Times New Roman"/>
          <w:lang w:eastAsia="lt-LT"/>
        </w:rPr>
        <w:t xml:space="preserve">– </w:t>
      </w:r>
      <w:r w:rsidR="003275F4" w:rsidRPr="007A59D2">
        <w:rPr>
          <w:rFonts w:eastAsia="Times New Roman"/>
          <w:lang w:eastAsia="lt-LT"/>
        </w:rPr>
        <w:t>12 mok</w:t>
      </w:r>
      <w:r w:rsidR="00C100EA" w:rsidRPr="007A59D2">
        <w:rPr>
          <w:rFonts w:eastAsia="Times New Roman"/>
          <w:lang w:eastAsia="lt-LT"/>
        </w:rPr>
        <w:t>inių</w:t>
      </w:r>
      <w:r w:rsidR="000C1122" w:rsidRPr="007A59D2">
        <w:rPr>
          <w:rFonts w:eastAsia="Times New Roman"/>
          <w:lang w:eastAsia="lt-LT"/>
        </w:rPr>
        <w:t xml:space="preserve">, </w:t>
      </w:r>
      <w:r w:rsidR="003275F4" w:rsidRPr="007A59D2">
        <w:rPr>
          <w:rFonts w:eastAsia="Times New Roman"/>
          <w:lang w:eastAsia="lt-LT"/>
        </w:rPr>
        <w:t>specialio</w:t>
      </w:r>
      <w:r w:rsidR="00C100EA" w:rsidRPr="007A59D2">
        <w:rPr>
          <w:rFonts w:eastAsia="Times New Roman"/>
          <w:lang w:eastAsia="lt-LT"/>
        </w:rPr>
        <w:t>joje</w:t>
      </w:r>
      <w:r w:rsidR="003275F4" w:rsidRPr="007A59D2">
        <w:rPr>
          <w:rFonts w:eastAsia="Times New Roman"/>
          <w:lang w:eastAsia="lt-LT"/>
        </w:rPr>
        <w:t xml:space="preserve"> </w:t>
      </w:r>
      <w:r w:rsidR="00D83B3B" w:rsidRPr="007A59D2">
        <w:rPr>
          <w:rFonts w:eastAsia="Times New Roman"/>
          <w:lang w:eastAsia="lt-LT"/>
        </w:rPr>
        <w:t xml:space="preserve">pagal </w:t>
      </w:r>
      <w:r w:rsidR="003275F4" w:rsidRPr="007A59D2">
        <w:rPr>
          <w:rFonts w:eastAsia="Times New Roman"/>
          <w:lang w:eastAsia="lt-LT"/>
        </w:rPr>
        <w:t>pagr</w:t>
      </w:r>
      <w:r w:rsidR="00A11EE2" w:rsidRPr="007A59D2">
        <w:rPr>
          <w:rFonts w:eastAsia="Times New Roman"/>
          <w:lang w:eastAsia="lt-LT"/>
        </w:rPr>
        <w:t>indinio ugdymo</w:t>
      </w:r>
      <w:r w:rsidR="00D83B3B" w:rsidRPr="007A59D2">
        <w:rPr>
          <w:rFonts w:eastAsia="Times New Roman"/>
          <w:lang w:eastAsia="lt-LT"/>
        </w:rPr>
        <w:t xml:space="preserve"> programą</w:t>
      </w:r>
      <w:r w:rsidR="00A11EE2" w:rsidRPr="007A59D2">
        <w:rPr>
          <w:rFonts w:eastAsia="Times New Roman"/>
          <w:lang w:eastAsia="lt-LT"/>
        </w:rPr>
        <w:t xml:space="preserve"> </w:t>
      </w:r>
      <w:r w:rsidR="003275F4" w:rsidRPr="007A59D2">
        <w:rPr>
          <w:rFonts w:eastAsia="Times New Roman"/>
          <w:lang w:eastAsia="lt-LT"/>
        </w:rPr>
        <w:t>(5,</w:t>
      </w:r>
      <w:r w:rsidR="00A11EE2" w:rsidRPr="007A59D2">
        <w:rPr>
          <w:rFonts w:eastAsia="Times New Roman"/>
          <w:lang w:eastAsia="lt-LT"/>
        </w:rPr>
        <w:t xml:space="preserve"> </w:t>
      </w:r>
      <w:r w:rsidR="003275F4" w:rsidRPr="007A59D2">
        <w:rPr>
          <w:rFonts w:eastAsia="Times New Roman"/>
          <w:lang w:eastAsia="lt-LT"/>
        </w:rPr>
        <w:t>7,</w:t>
      </w:r>
      <w:r w:rsidR="00A11EE2" w:rsidRPr="007A59D2">
        <w:rPr>
          <w:rFonts w:eastAsia="Times New Roman"/>
          <w:lang w:eastAsia="lt-LT"/>
        </w:rPr>
        <w:t xml:space="preserve"> </w:t>
      </w:r>
      <w:r w:rsidR="003275F4" w:rsidRPr="007A59D2">
        <w:rPr>
          <w:rFonts w:eastAsia="Times New Roman"/>
          <w:lang w:eastAsia="lt-LT"/>
        </w:rPr>
        <w:t>8 kl.)</w:t>
      </w:r>
      <w:r w:rsidR="00010B5B" w:rsidRPr="007A59D2">
        <w:rPr>
          <w:rFonts w:eastAsia="Times New Roman"/>
          <w:lang w:eastAsia="lt-LT"/>
        </w:rPr>
        <w:t xml:space="preserve"> </w:t>
      </w:r>
      <w:r w:rsidR="00C100EA" w:rsidRPr="007A59D2">
        <w:rPr>
          <w:rFonts w:eastAsia="Times New Roman"/>
          <w:lang w:eastAsia="lt-LT"/>
        </w:rPr>
        <w:t>–</w:t>
      </w:r>
      <w:r w:rsidR="00010B5B" w:rsidRPr="007A59D2">
        <w:rPr>
          <w:rFonts w:eastAsia="Times New Roman"/>
          <w:lang w:eastAsia="lt-LT"/>
        </w:rPr>
        <w:t xml:space="preserve"> </w:t>
      </w:r>
      <w:r w:rsidR="00D83B3B" w:rsidRPr="007A59D2">
        <w:rPr>
          <w:rFonts w:eastAsia="Times New Roman"/>
          <w:lang w:eastAsia="lt-LT"/>
        </w:rPr>
        <w:t>7</w:t>
      </w:r>
      <w:r w:rsidR="003275F4" w:rsidRPr="007A59D2">
        <w:rPr>
          <w:rFonts w:eastAsia="Times New Roman"/>
          <w:lang w:eastAsia="lt-LT"/>
        </w:rPr>
        <w:t xml:space="preserve"> mok</w:t>
      </w:r>
      <w:r w:rsidR="00D83B3B" w:rsidRPr="007A59D2">
        <w:rPr>
          <w:rFonts w:eastAsia="Times New Roman"/>
          <w:lang w:eastAsia="lt-LT"/>
        </w:rPr>
        <w:t>iniai</w:t>
      </w:r>
      <w:r w:rsidR="000C1122" w:rsidRPr="007A59D2">
        <w:rPr>
          <w:rFonts w:eastAsia="Times New Roman"/>
          <w:lang w:eastAsia="lt-LT"/>
        </w:rPr>
        <w:t xml:space="preserve">, </w:t>
      </w:r>
      <w:r w:rsidR="003275F4" w:rsidRPr="007A59D2">
        <w:rPr>
          <w:rFonts w:eastAsia="Times New Roman"/>
          <w:lang w:eastAsia="lt-LT"/>
        </w:rPr>
        <w:t>specialioj</w:t>
      </w:r>
      <w:r w:rsidR="00C100EA" w:rsidRPr="007A59D2">
        <w:rPr>
          <w:rFonts w:eastAsia="Times New Roman"/>
          <w:lang w:eastAsia="lt-LT"/>
        </w:rPr>
        <w:t xml:space="preserve">oje </w:t>
      </w:r>
      <w:r w:rsidR="00D83B3B" w:rsidRPr="007A59D2">
        <w:rPr>
          <w:rFonts w:eastAsia="Times New Roman"/>
          <w:lang w:eastAsia="lt-LT"/>
        </w:rPr>
        <w:t xml:space="preserve">pagal </w:t>
      </w:r>
      <w:r w:rsidR="003275F4" w:rsidRPr="007A59D2">
        <w:rPr>
          <w:rFonts w:eastAsia="Times New Roman"/>
          <w:lang w:eastAsia="lt-LT"/>
        </w:rPr>
        <w:t>pa</w:t>
      </w:r>
      <w:r w:rsidR="00A11EE2" w:rsidRPr="007A59D2">
        <w:rPr>
          <w:rFonts w:eastAsia="Times New Roman"/>
          <w:lang w:eastAsia="lt-LT"/>
        </w:rPr>
        <w:t>grindinio ugdymo</w:t>
      </w:r>
      <w:r w:rsidR="00BE7A18" w:rsidRPr="007A59D2">
        <w:rPr>
          <w:rFonts w:eastAsia="Times New Roman"/>
          <w:lang w:eastAsia="lt-LT"/>
        </w:rPr>
        <w:t xml:space="preserve"> II dalies programą</w:t>
      </w:r>
      <w:r w:rsidR="00A11EE2" w:rsidRPr="007A59D2">
        <w:rPr>
          <w:rFonts w:eastAsia="Times New Roman"/>
          <w:lang w:eastAsia="lt-LT"/>
        </w:rPr>
        <w:t xml:space="preserve"> </w:t>
      </w:r>
      <w:r w:rsidR="003275F4" w:rsidRPr="007A59D2">
        <w:rPr>
          <w:rFonts w:eastAsia="Times New Roman"/>
          <w:lang w:eastAsia="lt-LT"/>
        </w:rPr>
        <w:t>(</w:t>
      </w:r>
      <w:r w:rsidR="00010B5B" w:rsidRPr="007A59D2">
        <w:rPr>
          <w:rFonts w:eastAsia="Times New Roman"/>
          <w:lang w:eastAsia="lt-LT"/>
        </w:rPr>
        <w:t>9</w:t>
      </w:r>
      <w:r w:rsidR="00286A2F" w:rsidRPr="007A59D2">
        <w:rPr>
          <w:rFonts w:eastAsia="Times New Roman"/>
          <w:sz w:val="22"/>
          <w:szCs w:val="22"/>
          <w:lang w:eastAsia="lt-LT"/>
        </w:rPr>
        <w:t>–</w:t>
      </w:r>
      <w:r w:rsidR="003275F4" w:rsidRPr="007A59D2">
        <w:rPr>
          <w:rFonts w:eastAsia="Times New Roman"/>
          <w:lang w:eastAsia="lt-LT"/>
        </w:rPr>
        <w:t>10 kl.)</w:t>
      </w:r>
      <w:r w:rsidR="00010B5B" w:rsidRPr="007A59D2">
        <w:rPr>
          <w:rFonts w:eastAsia="Times New Roman"/>
          <w:lang w:eastAsia="lt-LT"/>
        </w:rPr>
        <w:t xml:space="preserve"> </w:t>
      </w:r>
      <w:r w:rsidR="00C100EA" w:rsidRPr="007A59D2">
        <w:rPr>
          <w:rFonts w:eastAsia="Times New Roman"/>
          <w:lang w:eastAsia="lt-LT"/>
        </w:rPr>
        <w:t>–</w:t>
      </w:r>
      <w:r w:rsidR="00D83B3B" w:rsidRPr="007A59D2">
        <w:rPr>
          <w:rFonts w:eastAsia="Times New Roman"/>
          <w:lang w:eastAsia="lt-LT"/>
        </w:rPr>
        <w:t xml:space="preserve"> </w:t>
      </w:r>
      <w:r w:rsidR="00010B5B" w:rsidRPr="007A59D2">
        <w:rPr>
          <w:rFonts w:eastAsia="Times New Roman"/>
          <w:lang w:eastAsia="lt-LT"/>
        </w:rPr>
        <w:t>4</w:t>
      </w:r>
      <w:r w:rsidR="003275F4" w:rsidRPr="007A59D2">
        <w:rPr>
          <w:rFonts w:eastAsia="Times New Roman"/>
          <w:lang w:eastAsia="lt-LT"/>
        </w:rPr>
        <w:t xml:space="preserve"> mok</w:t>
      </w:r>
      <w:r w:rsidR="00A11EE2" w:rsidRPr="007A59D2">
        <w:rPr>
          <w:rFonts w:eastAsia="Times New Roman"/>
          <w:lang w:eastAsia="lt-LT"/>
        </w:rPr>
        <w:t>iniai ir socialinių įgūdžių III mokymosi metų – 1 mokinys</w:t>
      </w:r>
      <w:r w:rsidR="00480CEB" w:rsidRPr="007A59D2">
        <w:rPr>
          <w:rFonts w:eastAsia="Times New Roman"/>
          <w:lang w:eastAsia="lt-LT"/>
        </w:rPr>
        <w:t>.</w:t>
      </w:r>
    </w:p>
    <w:p w14:paraId="25229FE4" w14:textId="0CAAA900" w:rsidR="004D5322" w:rsidRPr="007A59D2" w:rsidRDefault="00480CEB" w:rsidP="003571C3">
      <w:pPr>
        <w:ind w:firstLine="1296"/>
        <w:rPr>
          <w:rFonts w:eastAsia="Times New Roman"/>
          <w:lang w:eastAsia="lt-LT"/>
        </w:rPr>
      </w:pPr>
      <w:r w:rsidRPr="007A59D2">
        <w:rPr>
          <w:color w:val="000000"/>
        </w:rPr>
        <w:t xml:space="preserve">„Baltijos“ pagrindinė mokykla, atsižvelgdama į mokinio specialiuosius ugdymosi poreikius, užtikrina ugdymąsi pritaikytoje ugdymosi aplinkoje, reikiamos švietimo pagalbos teikimą, aprūpinimą specialiosiomis mokymo priemonėmis ir ugdymui skirtomis techninėmis pagalbos priemonėmis mokykloje, tačiau dėl kasmet didėjančios darbų apimties </w:t>
      </w:r>
      <w:r w:rsidR="002B2ABE" w:rsidRPr="007A59D2">
        <w:rPr>
          <w:color w:val="000000"/>
        </w:rPr>
        <w:t xml:space="preserve">ir vaikų skaičiaus </w:t>
      </w:r>
      <w:r w:rsidRPr="007A59D2">
        <w:rPr>
          <w:color w:val="000000"/>
        </w:rPr>
        <w:t>specialiojo ugdymo klasėse</w:t>
      </w:r>
      <w:r w:rsidR="002B2ABE" w:rsidRPr="007A59D2">
        <w:rPr>
          <w:color w:val="000000"/>
        </w:rPr>
        <w:t xml:space="preserve"> iškilo būtinybė sukoncentruoti dėmesį į specialųjį ugdymą</w:t>
      </w:r>
      <w:r w:rsidR="00D53D7B" w:rsidRPr="007A59D2">
        <w:rPr>
          <w:color w:val="000000"/>
        </w:rPr>
        <w:t xml:space="preserve">, kryptingai organizuoti </w:t>
      </w:r>
      <w:r w:rsidR="00D53D7B" w:rsidRPr="007A59D2">
        <w:rPr>
          <w:color w:val="000000"/>
        </w:rPr>
        <w:lastRenderedPageBreak/>
        <w:t>specialiųjų ugdymosi poreikių turinčių mokinių ugdymo procesą</w:t>
      </w:r>
      <w:r w:rsidR="00AC4227" w:rsidRPr="007A59D2">
        <w:rPr>
          <w:color w:val="000000"/>
        </w:rPr>
        <w:t>, pakeisti mokyklos organizacinę (valdymo) struktūrą, į</w:t>
      </w:r>
      <w:r w:rsidR="002B2ABE" w:rsidRPr="007A59D2">
        <w:rPr>
          <w:color w:val="000000"/>
        </w:rPr>
        <w:t>steigiant Specialiojo ugdymo skyrių,</w:t>
      </w:r>
      <w:r w:rsidR="00AC4227" w:rsidRPr="007A59D2">
        <w:rPr>
          <w:color w:val="000000"/>
        </w:rPr>
        <w:t xml:space="preserve"> </w:t>
      </w:r>
      <w:r w:rsidR="002B2ABE" w:rsidRPr="007A59D2">
        <w:rPr>
          <w:color w:val="000000"/>
        </w:rPr>
        <w:t xml:space="preserve">kuriam vadovautų </w:t>
      </w:r>
      <w:r w:rsidR="004B57F6" w:rsidRPr="007A59D2">
        <w:rPr>
          <w:color w:val="000000"/>
        </w:rPr>
        <w:t>skyri</w:t>
      </w:r>
      <w:r w:rsidR="00286A2F" w:rsidRPr="007A59D2">
        <w:rPr>
          <w:color w:val="000000"/>
        </w:rPr>
        <w:t>a</w:t>
      </w:r>
      <w:r w:rsidR="004B57F6" w:rsidRPr="007A59D2">
        <w:rPr>
          <w:color w:val="000000"/>
        </w:rPr>
        <w:t xml:space="preserve">us </w:t>
      </w:r>
      <w:r w:rsidR="002B2ABE" w:rsidRPr="007A59D2">
        <w:rPr>
          <w:color w:val="000000"/>
        </w:rPr>
        <w:t>vedėjas</w:t>
      </w:r>
      <w:r w:rsidR="00AC4227" w:rsidRPr="007A59D2">
        <w:rPr>
          <w:color w:val="000000"/>
        </w:rPr>
        <w:t xml:space="preserve">. </w:t>
      </w:r>
    </w:p>
    <w:p w14:paraId="771C6B45" w14:textId="77777777" w:rsidR="002649AB" w:rsidRPr="007A59D2" w:rsidRDefault="002649AB" w:rsidP="003571C3">
      <w:pPr>
        <w:ind w:firstLine="0"/>
        <w:rPr>
          <w:rFonts w:eastAsia="Batang"/>
          <w:b/>
          <w:bCs/>
          <w:lang w:eastAsia="lt-LT"/>
        </w:rPr>
      </w:pPr>
    </w:p>
    <w:p w14:paraId="39A0CA69" w14:textId="59EFADA5" w:rsidR="00AB3218" w:rsidRPr="007A59D2" w:rsidRDefault="00AB3218" w:rsidP="003571C3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>III SKYRIUS</w:t>
      </w:r>
      <w:r w:rsidR="001B0CBC" w:rsidRPr="007A59D2">
        <w:rPr>
          <w:rFonts w:eastAsia="Batang"/>
          <w:b/>
          <w:bCs/>
          <w:lang w:eastAsia="lt-LT"/>
        </w:rPr>
        <w:t xml:space="preserve"> </w:t>
      </w:r>
    </w:p>
    <w:p w14:paraId="6881F31C" w14:textId="1E420A38" w:rsidR="00AB3218" w:rsidRPr="007A59D2" w:rsidRDefault="00AB3218" w:rsidP="003571C3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t>BENDROJO PLANO TIKSLAI</w:t>
      </w:r>
      <w:r w:rsidR="001B0CBC" w:rsidRPr="007A59D2">
        <w:rPr>
          <w:rFonts w:eastAsia="Batang"/>
          <w:b/>
          <w:bCs/>
          <w:lang w:eastAsia="lt-LT"/>
        </w:rPr>
        <w:t xml:space="preserve">, </w:t>
      </w:r>
      <w:r w:rsidRPr="007A59D2">
        <w:rPr>
          <w:rFonts w:eastAsia="Batang"/>
          <w:b/>
          <w:bCs/>
          <w:lang w:eastAsia="lt-LT"/>
        </w:rPr>
        <w:t>UŽDAVINIAI</w:t>
      </w:r>
      <w:r w:rsidR="001B0CBC" w:rsidRPr="007A59D2">
        <w:rPr>
          <w:rFonts w:eastAsia="Batang"/>
          <w:b/>
          <w:bCs/>
          <w:lang w:eastAsia="lt-LT"/>
        </w:rPr>
        <w:t xml:space="preserve"> IR PAGRINDINIAI REZULTATŲ RODIKLIAI</w:t>
      </w:r>
    </w:p>
    <w:p w14:paraId="49186AD7" w14:textId="77777777" w:rsidR="00AB3218" w:rsidRPr="007A59D2" w:rsidRDefault="00AB3218" w:rsidP="003571C3">
      <w:pPr>
        <w:ind w:firstLine="0"/>
        <w:rPr>
          <w:rFonts w:eastAsia="Batang"/>
          <w:b/>
          <w:bCs/>
          <w:lang w:eastAsia="lt-LT"/>
        </w:rPr>
      </w:pPr>
    </w:p>
    <w:p w14:paraId="48C79658" w14:textId="0380B078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1</w:t>
      </w:r>
      <w:r w:rsidRPr="007A59D2">
        <w:rPr>
          <w:rFonts w:eastAsia="Batang"/>
          <w:lang w:eastAsia="lt-LT"/>
        </w:rPr>
        <w:t>. Tikslas – sudaryti sąlygas plėtoti geros kokybės privalomąjį ir visuotinį švietimą, racionaliai panaudojant valstybės ir Savivaldybės biudžeto skiriamas lėšas, kuriant efektyviai veikiančią švietimo programų įvairovę.</w:t>
      </w:r>
    </w:p>
    <w:p w14:paraId="2BDF7873" w14:textId="666C78CF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2</w:t>
      </w:r>
      <w:r w:rsidRPr="007A59D2">
        <w:rPr>
          <w:rFonts w:eastAsia="Batang"/>
          <w:lang w:eastAsia="lt-LT"/>
        </w:rPr>
        <w:t>. Uždaviniai:</w:t>
      </w:r>
    </w:p>
    <w:p w14:paraId="371C9C62" w14:textId="3A72D848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2</w:t>
      </w:r>
      <w:r w:rsidRPr="007A59D2">
        <w:rPr>
          <w:rFonts w:eastAsia="Batang"/>
          <w:lang w:eastAsia="lt-LT"/>
        </w:rPr>
        <w:t xml:space="preserve">.1. </w:t>
      </w:r>
      <w:r w:rsidR="00D81C48" w:rsidRPr="007A59D2">
        <w:rPr>
          <w:rFonts w:eastAsia="Batang"/>
          <w:bCs/>
          <w:lang w:eastAsia="lt-LT"/>
        </w:rPr>
        <w:t>s</w:t>
      </w:r>
      <w:r w:rsidR="00D81C48" w:rsidRPr="007A59D2">
        <w:rPr>
          <w:rFonts w:eastAsia="Batang"/>
          <w:lang w:eastAsia="lt-LT"/>
        </w:rPr>
        <w:t>udaryti sąlygas visose miesto švietimo įstaigose kiekvienam mokiniui gauti valstybės reglamentuotą ugdymo turinį</w:t>
      </w:r>
      <w:r w:rsidR="007C2F30" w:rsidRPr="007A59D2">
        <w:rPr>
          <w:rFonts w:eastAsia="Batang"/>
          <w:lang w:eastAsia="lt-LT"/>
        </w:rPr>
        <w:t>;</w:t>
      </w:r>
    </w:p>
    <w:p w14:paraId="5FA835D0" w14:textId="1FC70D03" w:rsidR="00AB3218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2</w:t>
      </w:r>
      <w:r w:rsidRPr="007A59D2">
        <w:rPr>
          <w:rFonts w:eastAsia="Batang"/>
          <w:lang w:eastAsia="lt-LT"/>
        </w:rPr>
        <w:t xml:space="preserve">.2. užtikrinti Lietuvos Respublikos </w:t>
      </w:r>
      <w:r w:rsidR="005A1FF6" w:rsidRPr="007A59D2">
        <w:rPr>
          <w:rFonts w:eastAsia="Batang"/>
          <w:lang w:eastAsia="lt-LT"/>
        </w:rPr>
        <w:t>š</w:t>
      </w:r>
      <w:r w:rsidRPr="007A59D2">
        <w:rPr>
          <w:rFonts w:eastAsia="Batang"/>
          <w:lang w:eastAsia="lt-LT"/>
        </w:rPr>
        <w:t>vietimo įstatyme reglamentuotą pagalbą mokiniui;</w:t>
      </w:r>
    </w:p>
    <w:p w14:paraId="083968CB" w14:textId="5CBA7E6E" w:rsidR="00BC6455" w:rsidRPr="007A59D2" w:rsidRDefault="00AB3218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2</w:t>
      </w:r>
      <w:r w:rsidRPr="007A59D2">
        <w:rPr>
          <w:rFonts w:eastAsia="Batang"/>
          <w:lang w:eastAsia="lt-LT"/>
        </w:rPr>
        <w:t>.</w:t>
      </w:r>
      <w:r w:rsidR="005A1FF6" w:rsidRPr="007A59D2">
        <w:rPr>
          <w:rFonts w:eastAsia="Batang"/>
          <w:lang w:eastAsia="lt-LT"/>
        </w:rPr>
        <w:t>3</w:t>
      </w:r>
      <w:r w:rsidRPr="007A59D2">
        <w:rPr>
          <w:rFonts w:eastAsia="Batang"/>
          <w:lang w:eastAsia="lt-LT"/>
        </w:rPr>
        <w:t xml:space="preserve">. </w:t>
      </w:r>
      <w:r w:rsidR="00BC6455" w:rsidRPr="007A59D2">
        <w:rPr>
          <w:rFonts w:eastAsia="Batang"/>
          <w:lang w:eastAsia="lt-LT"/>
        </w:rPr>
        <w:t>efektyviai panaudoti žmogiškuosius, ūkinius ir finansinius išteklius, tinkamai komplektuojant klases pagal bendruosiuose ugdymo planuose ir Mokymo lėšų apskaičiavimo, paskirstymo ir panaudojimo tvarkos apraše nustatytus reikalavimus;</w:t>
      </w:r>
    </w:p>
    <w:p w14:paraId="5C0A010C" w14:textId="6A3E3217" w:rsidR="00AB3218" w:rsidRPr="007A59D2" w:rsidRDefault="00BC6455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2</w:t>
      </w:r>
      <w:r w:rsidRPr="007A59D2">
        <w:rPr>
          <w:rFonts w:eastAsia="Batang"/>
          <w:lang w:eastAsia="lt-LT"/>
        </w:rPr>
        <w:t xml:space="preserve">.4. </w:t>
      </w:r>
      <w:r w:rsidR="009C42BA" w:rsidRPr="007A59D2">
        <w:rPr>
          <w:rFonts w:eastAsia="Batang"/>
          <w:lang w:eastAsia="lt-LT"/>
        </w:rPr>
        <w:t>kurti</w:t>
      </w:r>
      <w:r w:rsidR="00AB3218" w:rsidRPr="007A59D2">
        <w:rPr>
          <w:rFonts w:eastAsia="Batang"/>
          <w:lang w:eastAsia="lt-LT"/>
        </w:rPr>
        <w:t xml:space="preserve"> mokymosi aplinką, praturtinant mokyklų mokymo bazę mokymo priemonėmis pagal ugdymo programas</w:t>
      </w:r>
      <w:r w:rsidR="006E7279" w:rsidRPr="007A59D2">
        <w:rPr>
          <w:rFonts w:eastAsia="Batang"/>
          <w:lang w:eastAsia="lt-LT"/>
        </w:rPr>
        <w:t>,</w:t>
      </w:r>
      <w:r w:rsidR="000D45D7" w:rsidRPr="007A59D2">
        <w:rPr>
          <w:rFonts w:eastAsia="Batang"/>
          <w:lang w:eastAsia="lt-LT"/>
        </w:rPr>
        <w:t xml:space="preserve"> bei sudaryti tinkamas šiuolaikinius reikalavimus atitinkančias ugdymo(</w:t>
      </w:r>
      <w:proofErr w:type="spellStart"/>
      <w:r w:rsidR="000D45D7" w:rsidRPr="007A59D2">
        <w:rPr>
          <w:rFonts w:eastAsia="Batang"/>
          <w:lang w:eastAsia="lt-LT"/>
        </w:rPr>
        <w:t>si</w:t>
      </w:r>
      <w:proofErr w:type="spellEnd"/>
      <w:r w:rsidR="000D45D7" w:rsidRPr="007A59D2">
        <w:rPr>
          <w:rFonts w:eastAsia="Batang"/>
          <w:lang w:eastAsia="lt-LT"/>
        </w:rPr>
        <w:t xml:space="preserve">) sąlygas. </w:t>
      </w:r>
    </w:p>
    <w:p w14:paraId="6408CF4A" w14:textId="63E61431" w:rsidR="00AB3218" w:rsidRPr="007A59D2" w:rsidRDefault="00353431" w:rsidP="003571C3">
      <w:pPr>
        <w:rPr>
          <w:rFonts w:eastAsia="Batang"/>
          <w:lang w:eastAsia="lt-LT"/>
        </w:rPr>
      </w:pPr>
      <w:r w:rsidRPr="007A59D2">
        <w:rPr>
          <w:rFonts w:eastAsia="Batang"/>
          <w:lang w:eastAsia="lt-LT"/>
        </w:rPr>
        <w:t>1</w:t>
      </w:r>
      <w:r w:rsidR="004F0550" w:rsidRPr="007A59D2">
        <w:rPr>
          <w:rFonts w:eastAsia="Batang"/>
          <w:lang w:eastAsia="lt-LT"/>
        </w:rPr>
        <w:t>3</w:t>
      </w:r>
      <w:r w:rsidRPr="007A59D2">
        <w:rPr>
          <w:rFonts w:eastAsia="Batang"/>
          <w:lang w:eastAsia="lt-LT"/>
        </w:rPr>
        <w:t xml:space="preserve">. </w:t>
      </w:r>
      <w:r w:rsidR="00AB3218" w:rsidRPr="007A59D2">
        <w:rPr>
          <w:rFonts w:eastAsia="Batang"/>
          <w:lang w:eastAsia="lt-LT"/>
        </w:rPr>
        <w:t xml:space="preserve">Pagrindiniai rezultatų rodikliai: 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4536"/>
        <w:gridCol w:w="4536"/>
      </w:tblGrid>
      <w:tr w:rsidR="00D81C48" w:rsidRPr="007A59D2" w14:paraId="09743638" w14:textId="77777777" w:rsidTr="00A873C4">
        <w:trPr>
          <w:cantSplit/>
        </w:trPr>
        <w:tc>
          <w:tcPr>
            <w:tcW w:w="9668" w:type="dxa"/>
            <w:gridSpan w:val="3"/>
          </w:tcPr>
          <w:p w14:paraId="7FE1833A" w14:textId="77777777" w:rsidR="00D81C48" w:rsidRPr="007A59D2" w:rsidRDefault="00D81C48" w:rsidP="003571C3">
            <w:pPr>
              <w:ind w:firstLine="0"/>
              <w:jc w:val="center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Pagrindiniai rezultatų rodikliai</w:t>
            </w:r>
          </w:p>
        </w:tc>
      </w:tr>
      <w:tr w:rsidR="00D81C48" w:rsidRPr="007A59D2" w14:paraId="4DA6F818" w14:textId="77777777" w:rsidTr="00A873C4">
        <w:trPr>
          <w:cantSplit/>
        </w:trPr>
        <w:tc>
          <w:tcPr>
            <w:tcW w:w="596" w:type="dxa"/>
          </w:tcPr>
          <w:p w14:paraId="157309EE" w14:textId="77777777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Eil. Nr.</w:t>
            </w:r>
          </w:p>
        </w:tc>
        <w:tc>
          <w:tcPr>
            <w:tcW w:w="4536" w:type="dxa"/>
          </w:tcPr>
          <w:p w14:paraId="7950A7E1" w14:textId="0A221E06" w:rsidR="00D81C48" w:rsidRPr="007A59D2" w:rsidRDefault="00D81C48" w:rsidP="003571C3">
            <w:pPr>
              <w:ind w:firstLine="0"/>
              <w:jc w:val="center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Dabartinė būklė</w:t>
            </w:r>
            <w:r w:rsidR="000D45D7" w:rsidRPr="007A59D2">
              <w:rPr>
                <w:rFonts w:eastAsia="Batang"/>
                <w:bCs/>
                <w:lang w:eastAsia="lt-LT"/>
              </w:rPr>
              <w:t xml:space="preserve"> </w:t>
            </w:r>
            <w:r w:rsidR="00602687" w:rsidRPr="007A59D2">
              <w:rPr>
                <w:rFonts w:eastAsia="Batang"/>
                <w:bCs/>
                <w:lang w:eastAsia="lt-LT"/>
              </w:rPr>
              <w:t>–</w:t>
            </w:r>
            <w:r w:rsidR="000D45D7" w:rsidRPr="007A59D2">
              <w:rPr>
                <w:rFonts w:eastAsia="Batang"/>
                <w:bCs/>
                <w:lang w:eastAsia="lt-LT"/>
              </w:rPr>
              <w:t xml:space="preserve"> 2020 m. </w:t>
            </w:r>
          </w:p>
        </w:tc>
        <w:tc>
          <w:tcPr>
            <w:tcW w:w="4536" w:type="dxa"/>
          </w:tcPr>
          <w:p w14:paraId="26455A53" w14:textId="7600D14B" w:rsidR="00D81C48" w:rsidRPr="007A59D2" w:rsidRDefault="00D81C48" w:rsidP="003571C3">
            <w:pPr>
              <w:ind w:firstLine="0"/>
              <w:jc w:val="center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2025 m. </w:t>
            </w:r>
          </w:p>
        </w:tc>
      </w:tr>
      <w:tr w:rsidR="00D81C48" w:rsidRPr="007A59D2" w14:paraId="394FAB56" w14:textId="77777777" w:rsidTr="00A873C4">
        <w:trPr>
          <w:cantSplit/>
        </w:trPr>
        <w:tc>
          <w:tcPr>
            <w:tcW w:w="9668" w:type="dxa"/>
            <w:gridSpan w:val="3"/>
          </w:tcPr>
          <w:p w14:paraId="443B7DA3" w14:textId="492D3E58" w:rsidR="00D81C48" w:rsidRPr="007A59D2" w:rsidRDefault="00D81C48" w:rsidP="003571C3">
            <w:pPr>
              <w:ind w:firstLine="0"/>
              <w:rPr>
                <w:rFonts w:eastAsia="Batang"/>
                <w:bCs/>
                <w:i/>
                <w:iCs/>
                <w:lang w:eastAsia="lt-LT"/>
              </w:rPr>
            </w:pPr>
            <w:r w:rsidRPr="007A59D2">
              <w:rPr>
                <w:rFonts w:eastAsia="Batang"/>
                <w:bCs/>
                <w:i/>
                <w:iCs/>
                <w:lang w:eastAsia="lt-LT"/>
              </w:rPr>
              <w:t xml:space="preserve">1 </w:t>
            </w:r>
            <w:r w:rsidR="007C2F30" w:rsidRPr="007A59D2">
              <w:rPr>
                <w:rFonts w:eastAsia="Batang"/>
                <w:bCs/>
                <w:i/>
                <w:iCs/>
                <w:lang w:eastAsia="lt-LT"/>
              </w:rPr>
              <w:t>u</w:t>
            </w:r>
            <w:r w:rsidRPr="007A59D2">
              <w:rPr>
                <w:rFonts w:eastAsia="Batang"/>
                <w:bCs/>
                <w:i/>
                <w:iCs/>
                <w:lang w:eastAsia="lt-LT"/>
              </w:rPr>
              <w:t xml:space="preserve">ždavinys. </w:t>
            </w:r>
            <w:r w:rsidRPr="007A59D2">
              <w:rPr>
                <w:rFonts w:eastAsia="Batang"/>
                <w:i/>
                <w:iCs/>
                <w:lang w:eastAsia="lt-LT"/>
              </w:rPr>
              <w:t>Sudaryti sąlygas visose miesto švietimo įstaigose kiekvienam mokiniui gauti valstybės reglamentuotą ugdymo turinį</w:t>
            </w:r>
          </w:p>
        </w:tc>
      </w:tr>
      <w:tr w:rsidR="00D81C48" w:rsidRPr="007A59D2" w14:paraId="131FC18E" w14:textId="77777777" w:rsidTr="00A873C4">
        <w:trPr>
          <w:cantSplit/>
        </w:trPr>
        <w:tc>
          <w:tcPr>
            <w:tcW w:w="596" w:type="dxa"/>
          </w:tcPr>
          <w:p w14:paraId="71E03004" w14:textId="77777777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1.1. </w:t>
            </w:r>
          </w:p>
        </w:tc>
        <w:tc>
          <w:tcPr>
            <w:tcW w:w="4536" w:type="dxa"/>
          </w:tcPr>
          <w:p w14:paraId="409EFC05" w14:textId="735322F4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Pagrindinį išsilavinimą įgyja 100 % </w:t>
            </w:r>
            <w:r w:rsidR="004F0550" w:rsidRPr="007A59D2">
              <w:rPr>
                <w:rFonts w:eastAsia="Batang"/>
                <w:bCs/>
                <w:lang w:eastAsia="lt-LT"/>
              </w:rPr>
              <w:t>m</w:t>
            </w:r>
            <w:r w:rsidRPr="007A59D2">
              <w:rPr>
                <w:rFonts w:eastAsia="Batang"/>
                <w:bCs/>
                <w:lang w:eastAsia="lt-LT"/>
              </w:rPr>
              <w:t>okinių</w:t>
            </w:r>
          </w:p>
        </w:tc>
        <w:tc>
          <w:tcPr>
            <w:tcW w:w="4536" w:type="dxa"/>
          </w:tcPr>
          <w:p w14:paraId="2E371B51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Pagrindinį išsilavinimą įgyja 100 % mokinių</w:t>
            </w:r>
          </w:p>
        </w:tc>
      </w:tr>
      <w:tr w:rsidR="00D81C48" w:rsidRPr="007A59D2" w14:paraId="14E98036" w14:textId="77777777" w:rsidTr="00A873C4">
        <w:trPr>
          <w:cantSplit/>
        </w:trPr>
        <w:tc>
          <w:tcPr>
            <w:tcW w:w="596" w:type="dxa"/>
          </w:tcPr>
          <w:p w14:paraId="7500FBE6" w14:textId="77777777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1.2.</w:t>
            </w:r>
          </w:p>
        </w:tc>
        <w:tc>
          <w:tcPr>
            <w:tcW w:w="4536" w:type="dxa"/>
          </w:tcPr>
          <w:p w14:paraId="41CC8BEF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100% mokinių įgyja vidurinį išsilavinimą</w:t>
            </w:r>
          </w:p>
        </w:tc>
        <w:tc>
          <w:tcPr>
            <w:tcW w:w="4536" w:type="dxa"/>
          </w:tcPr>
          <w:p w14:paraId="5F212085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100% mokinių įgyja vidurinį išsilavinimą</w:t>
            </w:r>
          </w:p>
        </w:tc>
      </w:tr>
      <w:tr w:rsidR="00D81C48" w:rsidRPr="007A59D2" w14:paraId="5D58A700" w14:textId="77777777" w:rsidTr="00A873C4">
        <w:trPr>
          <w:cantSplit/>
        </w:trPr>
        <w:tc>
          <w:tcPr>
            <w:tcW w:w="596" w:type="dxa"/>
          </w:tcPr>
          <w:p w14:paraId="571FA32F" w14:textId="77777777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1.3.</w:t>
            </w:r>
          </w:p>
        </w:tc>
        <w:tc>
          <w:tcPr>
            <w:tcW w:w="4536" w:type="dxa"/>
          </w:tcPr>
          <w:p w14:paraId="73C41577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82,78 % mokinių tęsia mokymąsi pagal vidurinio ugdymo programas</w:t>
            </w:r>
          </w:p>
        </w:tc>
        <w:tc>
          <w:tcPr>
            <w:tcW w:w="4536" w:type="dxa"/>
            <w:shd w:val="clear" w:color="auto" w:fill="auto"/>
          </w:tcPr>
          <w:p w14:paraId="44787CCD" w14:textId="18A93A03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8</w:t>
            </w:r>
            <w:r w:rsidR="000D45D7" w:rsidRPr="007A59D2">
              <w:rPr>
                <w:rFonts w:eastAsia="Batang"/>
                <w:bCs/>
                <w:lang w:eastAsia="lt-LT"/>
              </w:rPr>
              <w:t>3</w:t>
            </w:r>
            <w:r w:rsidRPr="007A59D2">
              <w:rPr>
                <w:rFonts w:eastAsia="Batang"/>
                <w:bCs/>
                <w:lang w:eastAsia="lt-LT"/>
              </w:rPr>
              <w:t xml:space="preserve"> % mokinių tęsia mokymąsi pagal vidurinio ugdymo programas</w:t>
            </w:r>
          </w:p>
        </w:tc>
      </w:tr>
      <w:tr w:rsidR="00D81C48" w:rsidRPr="007A59D2" w14:paraId="562FF4CA" w14:textId="77777777" w:rsidTr="00A873C4">
        <w:trPr>
          <w:cantSplit/>
        </w:trPr>
        <w:tc>
          <w:tcPr>
            <w:tcW w:w="596" w:type="dxa"/>
          </w:tcPr>
          <w:p w14:paraId="32E1E501" w14:textId="77777777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1.4</w:t>
            </w:r>
          </w:p>
        </w:tc>
        <w:tc>
          <w:tcPr>
            <w:tcW w:w="4536" w:type="dxa"/>
          </w:tcPr>
          <w:p w14:paraId="1F1B2AB0" w14:textId="2A5E11B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Pasiekusių bent pagrindinį PUPP</w:t>
            </w:r>
            <w:r w:rsidR="00A873C4" w:rsidRPr="007A59D2">
              <w:rPr>
                <w:rFonts w:eastAsia="Times New Roman"/>
                <w:lang w:eastAsia="lt-LT"/>
              </w:rPr>
              <w:t xml:space="preserve"> </w:t>
            </w:r>
            <w:r w:rsidRPr="007A59D2">
              <w:rPr>
                <w:rFonts w:eastAsia="Times New Roman"/>
                <w:lang w:eastAsia="lt-LT"/>
              </w:rPr>
              <w:t>pasiekimų lygį mokinių dalis 2019 m. – 64 %</w:t>
            </w:r>
            <w:r w:rsidR="000D45D7" w:rsidRPr="007A59D2">
              <w:rPr>
                <w:rFonts w:eastAsia="Times New Roman"/>
                <w:lang w:eastAsia="lt-LT"/>
              </w:rPr>
              <w:t xml:space="preserve"> (2020 m. PUPP pasiekimų patikrinimas nevyko dėl karantino)</w:t>
            </w:r>
          </w:p>
        </w:tc>
        <w:tc>
          <w:tcPr>
            <w:tcW w:w="4536" w:type="dxa"/>
          </w:tcPr>
          <w:p w14:paraId="0F129021" w14:textId="5592E479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Pasiekusių bent</w:t>
            </w:r>
            <w:r w:rsidR="00296B9B" w:rsidRPr="007A59D2">
              <w:rPr>
                <w:rFonts w:eastAsia="Times New Roman"/>
                <w:lang w:eastAsia="lt-LT"/>
              </w:rPr>
              <w:t xml:space="preserve"> </w:t>
            </w:r>
            <w:r w:rsidRPr="007A59D2">
              <w:rPr>
                <w:rFonts w:eastAsia="Times New Roman"/>
                <w:lang w:eastAsia="lt-LT"/>
              </w:rPr>
              <w:t>pagrindinį PUPP pasiekimų lygį mokinių dalis (proc.)</w:t>
            </w:r>
            <w:r w:rsidR="00A873C4" w:rsidRPr="007A59D2">
              <w:rPr>
                <w:rFonts w:eastAsia="Times New Roman"/>
                <w:lang w:eastAsia="lt-LT"/>
              </w:rPr>
              <w:t xml:space="preserve"> </w:t>
            </w:r>
            <w:r w:rsidR="000D45D7" w:rsidRPr="007A59D2">
              <w:rPr>
                <w:rFonts w:eastAsia="Times New Roman"/>
                <w:lang w:eastAsia="lt-LT"/>
              </w:rPr>
              <w:t>–</w:t>
            </w:r>
            <w:r w:rsidRPr="007A59D2">
              <w:rPr>
                <w:rFonts w:eastAsia="Times New Roman"/>
                <w:lang w:eastAsia="lt-LT"/>
              </w:rPr>
              <w:t xml:space="preserve"> 70 </w:t>
            </w:r>
            <w:r w:rsidR="00A873C4" w:rsidRPr="007A59D2">
              <w:rPr>
                <w:rFonts w:eastAsia="Times New Roman"/>
                <w:lang w:eastAsia="lt-LT"/>
              </w:rPr>
              <w:t>%</w:t>
            </w:r>
          </w:p>
        </w:tc>
      </w:tr>
      <w:tr w:rsidR="00D81C48" w:rsidRPr="007A59D2" w14:paraId="624F4BE0" w14:textId="77777777" w:rsidTr="00A873C4">
        <w:trPr>
          <w:cantSplit/>
        </w:trPr>
        <w:tc>
          <w:tcPr>
            <w:tcW w:w="596" w:type="dxa"/>
          </w:tcPr>
          <w:p w14:paraId="0004694C" w14:textId="77777777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1.5.</w:t>
            </w:r>
          </w:p>
        </w:tc>
        <w:tc>
          <w:tcPr>
            <w:tcW w:w="4536" w:type="dxa"/>
          </w:tcPr>
          <w:p w14:paraId="44482D19" w14:textId="51A23283" w:rsidR="00D81C48" w:rsidRPr="007A59D2" w:rsidRDefault="00D81C48" w:rsidP="003571C3">
            <w:pPr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Apibendrintas VBE rodiklis – 225,9</w:t>
            </w:r>
          </w:p>
        </w:tc>
        <w:tc>
          <w:tcPr>
            <w:tcW w:w="4536" w:type="dxa"/>
          </w:tcPr>
          <w:p w14:paraId="1FF70388" w14:textId="7C0C7292" w:rsidR="00D81C48" w:rsidRPr="007A59D2" w:rsidRDefault="00D81C48" w:rsidP="003571C3">
            <w:pPr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 xml:space="preserve">Apibendrintas VBE rodiklis </w:t>
            </w:r>
            <w:r w:rsidR="00A873C4" w:rsidRPr="007A59D2">
              <w:rPr>
                <w:rFonts w:eastAsia="Times New Roman"/>
                <w:lang w:eastAsia="lt-LT"/>
              </w:rPr>
              <w:t>–</w:t>
            </w:r>
            <w:r w:rsidR="00296B9B" w:rsidRPr="007A59D2">
              <w:rPr>
                <w:rFonts w:eastAsia="Times New Roman"/>
                <w:lang w:eastAsia="lt-LT"/>
              </w:rPr>
              <w:t xml:space="preserve"> 2</w:t>
            </w:r>
            <w:r w:rsidR="000D45D7" w:rsidRPr="007A59D2">
              <w:rPr>
                <w:rFonts w:eastAsia="Times New Roman"/>
                <w:lang w:eastAsia="lt-LT"/>
              </w:rPr>
              <w:t>40,0</w:t>
            </w:r>
          </w:p>
        </w:tc>
      </w:tr>
      <w:tr w:rsidR="00D81C48" w:rsidRPr="007A59D2" w14:paraId="2C8CDC7B" w14:textId="77777777" w:rsidTr="00A873C4">
        <w:trPr>
          <w:cantSplit/>
          <w:trHeight w:val="360"/>
        </w:trPr>
        <w:tc>
          <w:tcPr>
            <w:tcW w:w="9668" w:type="dxa"/>
            <w:gridSpan w:val="3"/>
          </w:tcPr>
          <w:p w14:paraId="596C5885" w14:textId="049434FE" w:rsidR="00D81C48" w:rsidRPr="007A59D2" w:rsidRDefault="00D81C48" w:rsidP="003571C3">
            <w:pPr>
              <w:ind w:firstLine="0"/>
              <w:jc w:val="left"/>
              <w:rPr>
                <w:rFonts w:eastAsia="Times New Roman"/>
                <w:i/>
                <w:iCs/>
                <w:lang w:eastAsia="lt-LT"/>
              </w:rPr>
            </w:pPr>
            <w:r w:rsidRPr="007A59D2">
              <w:rPr>
                <w:rFonts w:eastAsia="Times New Roman"/>
                <w:i/>
                <w:iCs/>
                <w:lang w:eastAsia="lt-LT"/>
              </w:rPr>
              <w:t>2</w:t>
            </w:r>
            <w:r w:rsidR="0021344B" w:rsidRPr="007A59D2">
              <w:rPr>
                <w:rFonts w:eastAsia="Times New Roman"/>
                <w:i/>
                <w:iCs/>
                <w:lang w:eastAsia="lt-LT"/>
              </w:rPr>
              <w:t xml:space="preserve"> uždavinys. </w:t>
            </w:r>
            <w:r w:rsidRPr="007A59D2">
              <w:rPr>
                <w:rFonts w:eastAsia="Batang"/>
                <w:i/>
                <w:iCs/>
                <w:lang w:eastAsia="lt-LT"/>
              </w:rPr>
              <w:t>Užtikrinti Lietuvos Respublikos švietimo įstatyme reglamentuotą pagalbą mokiniui</w:t>
            </w:r>
          </w:p>
        </w:tc>
      </w:tr>
      <w:tr w:rsidR="00D81C48" w:rsidRPr="007A59D2" w14:paraId="493C7345" w14:textId="77777777" w:rsidTr="00A873C4">
        <w:trPr>
          <w:cantSplit/>
          <w:trHeight w:val="360"/>
        </w:trPr>
        <w:tc>
          <w:tcPr>
            <w:tcW w:w="596" w:type="dxa"/>
            <w:shd w:val="clear" w:color="auto" w:fill="auto"/>
          </w:tcPr>
          <w:p w14:paraId="5F916D98" w14:textId="255B3D89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2.1. </w:t>
            </w:r>
          </w:p>
        </w:tc>
        <w:tc>
          <w:tcPr>
            <w:tcW w:w="4536" w:type="dxa"/>
            <w:shd w:val="clear" w:color="auto" w:fill="auto"/>
          </w:tcPr>
          <w:p w14:paraId="69264AC4" w14:textId="6EA2BF94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 xml:space="preserve">Specialiųjų ugdymosi poreikių turinčių vaikų, kurie ugdomi bendrojo ugdymo mokyklose ir kuriems teikta švietimo ar konsultacinė pagalba, </w:t>
            </w:r>
            <w:r w:rsidR="00D30743" w:rsidRPr="007A59D2">
              <w:rPr>
                <w:rFonts w:eastAsia="Times New Roman"/>
                <w:lang w:eastAsia="lt-LT"/>
              </w:rPr>
              <w:t xml:space="preserve">11,9 </w:t>
            </w:r>
            <w:r w:rsidRPr="007A59D2">
              <w:rPr>
                <w:rFonts w:eastAsia="Times New Roman"/>
                <w:lang w:eastAsia="lt-LT"/>
              </w:rPr>
              <w:t>% nuo bendro mokinių skaiči</w:t>
            </w:r>
            <w:r w:rsidR="000C38DB" w:rsidRPr="007A59D2">
              <w:rPr>
                <w:rFonts w:eastAsia="Times New Roman"/>
                <w:lang w:eastAsia="lt-LT"/>
              </w:rPr>
              <w:t>a</w:t>
            </w:r>
            <w:r w:rsidRPr="007A59D2">
              <w:rPr>
                <w:rFonts w:eastAsia="Times New Roman"/>
                <w:lang w:eastAsia="lt-LT"/>
              </w:rPr>
              <w:t xml:space="preserve">us </w:t>
            </w:r>
          </w:p>
        </w:tc>
        <w:tc>
          <w:tcPr>
            <w:tcW w:w="4536" w:type="dxa"/>
            <w:shd w:val="clear" w:color="auto" w:fill="auto"/>
          </w:tcPr>
          <w:p w14:paraId="7D0F2647" w14:textId="2E40A518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Specialiųjų ugdymosi poreikių turinčių vaikų, kurie ugdomi bendrojo ugdymo mokyklose ir kuriems teikta švietimo ar konsultacinė pagalba</w:t>
            </w:r>
            <w:r w:rsidR="00D30743" w:rsidRPr="007A59D2">
              <w:rPr>
                <w:rFonts w:eastAsia="Times New Roman"/>
                <w:lang w:eastAsia="lt-LT"/>
              </w:rPr>
              <w:t xml:space="preserve">, 20 </w:t>
            </w:r>
            <w:r w:rsidRPr="007A59D2">
              <w:rPr>
                <w:rFonts w:eastAsia="Times New Roman"/>
                <w:lang w:eastAsia="lt-LT"/>
              </w:rPr>
              <w:t>% nuo bendro</w:t>
            </w:r>
            <w:r w:rsidR="000C38DB" w:rsidRPr="007A59D2">
              <w:rPr>
                <w:rFonts w:eastAsia="Times New Roman"/>
                <w:lang w:eastAsia="lt-LT"/>
              </w:rPr>
              <w:t xml:space="preserve"> mokinių skaičiaus</w:t>
            </w:r>
          </w:p>
        </w:tc>
      </w:tr>
      <w:tr w:rsidR="00D81C48" w:rsidRPr="007A59D2" w14:paraId="59740288" w14:textId="77777777" w:rsidTr="00A873C4">
        <w:trPr>
          <w:cantSplit/>
          <w:trHeight w:val="360"/>
        </w:trPr>
        <w:tc>
          <w:tcPr>
            <w:tcW w:w="596" w:type="dxa"/>
            <w:shd w:val="clear" w:color="auto" w:fill="auto"/>
          </w:tcPr>
          <w:p w14:paraId="5161593B" w14:textId="07BE83DD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2.2. </w:t>
            </w:r>
          </w:p>
        </w:tc>
        <w:tc>
          <w:tcPr>
            <w:tcW w:w="4536" w:type="dxa"/>
            <w:shd w:val="clear" w:color="auto" w:fill="auto"/>
          </w:tcPr>
          <w:p w14:paraId="1E0FE05C" w14:textId="6BD63466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 xml:space="preserve">Mokymosi pagalbos bendrojo ugdymo mokyklų mokiniams, kuriems teikta švietimo ar konsultacinė pagalba, </w:t>
            </w:r>
            <w:r w:rsidR="000C5692" w:rsidRPr="007A59D2">
              <w:rPr>
                <w:rFonts w:eastAsia="Times New Roman"/>
                <w:lang w:eastAsia="lt-LT"/>
              </w:rPr>
              <w:t>21</w:t>
            </w:r>
            <w:r w:rsidRPr="007A59D2">
              <w:rPr>
                <w:rFonts w:eastAsia="Times New Roman"/>
                <w:lang w:eastAsia="lt-LT"/>
              </w:rPr>
              <w:t xml:space="preserve"> % nuo bendro mokinių skaiči</w:t>
            </w:r>
            <w:r w:rsidR="000C5692" w:rsidRPr="007A59D2">
              <w:rPr>
                <w:rFonts w:eastAsia="Times New Roman"/>
                <w:lang w:eastAsia="lt-LT"/>
              </w:rPr>
              <w:t>a</w:t>
            </w:r>
            <w:r w:rsidRPr="007A59D2">
              <w:rPr>
                <w:rFonts w:eastAsia="Times New Roman"/>
                <w:lang w:eastAsia="lt-LT"/>
              </w:rPr>
              <w:t>us</w:t>
            </w:r>
          </w:p>
        </w:tc>
        <w:tc>
          <w:tcPr>
            <w:tcW w:w="4536" w:type="dxa"/>
            <w:shd w:val="clear" w:color="auto" w:fill="auto"/>
          </w:tcPr>
          <w:p w14:paraId="621EFA45" w14:textId="330CB9F9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 xml:space="preserve">Mokymosi pagalbos bendrojo ugdymo mokyklų mokiniams, kuriems teikta švietimo ar konsultacinė pagalba, </w:t>
            </w:r>
            <w:r w:rsidR="000D45D7" w:rsidRPr="007A59D2">
              <w:rPr>
                <w:rFonts w:eastAsia="Times New Roman"/>
                <w:lang w:eastAsia="lt-LT"/>
              </w:rPr>
              <w:t>25</w:t>
            </w:r>
            <w:r w:rsidRPr="007A59D2">
              <w:rPr>
                <w:rFonts w:eastAsia="Times New Roman"/>
                <w:lang w:eastAsia="lt-LT"/>
              </w:rPr>
              <w:t xml:space="preserve"> % nuo bendro mokinių skaiči</w:t>
            </w:r>
            <w:r w:rsidR="000C5692" w:rsidRPr="007A59D2">
              <w:rPr>
                <w:rFonts w:eastAsia="Times New Roman"/>
                <w:lang w:eastAsia="lt-LT"/>
              </w:rPr>
              <w:t>a</w:t>
            </w:r>
            <w:r w:rsidRPr="007A59D2">
              <w:rPr>
                <w:rFonts w:eastAsia="Times New Roman"/>
                <w:lang w:eastAsia="lt-LT"/>
              </w:rPr>
              <w:t>us</w:t>
            </w:r>
          </w:p>
        </w:tc>
      </w:tr>
      <w:tr w:rsidR="00D81C48" w:rsidRPr="007A59D2" w14:paraId="4F41DE55" w14:textId="77777777" w:rsidTr="00A873C4">
        <w:trPr>
          <w:cantSplit/>
          <w:trHeight w:val="360"/>
        </w:trPr>
        <w:tc>
          <w:tcPr>
            <w:tcW w:w="9668" w:type="dxa"/>
            <w:gridSpan w:val="3"/>
          </w:tcPr>
          <w:p w14:paraId="03EDA78F" w14:textId="47012285" w:rsidR="00D81C48" w:rsidRPr="007A59D2" w:rsidRDefault="00D81C48" w:rsidP="003571C3">
            <w:pPr>
              <w:ind w:firstLine="0"/>
              <w:rPr>
                <w:rFonts w:eastAsia="Batang"/>
                <w:i/>
                <w:iCs/>
                <w:lang w:eastAsia="lt-LT"/>
              </w:rPr>
            </w:pPr>
            <w:r w:rsidRPr="007A59D2">
              <w:rPr>
                <w:rFonts w:eastAsia="Times New Roman"/>
                <w:i/>
                <w:iCs/>
                <w:lang w:eastAsia="lt-LT"/>
              </w:rPr>
              <w:t xml:space="preserve">3 uždavinys. </w:t>
            </w:r>
            <w:r w:rsidRPr="007A59D2">
              <w:rPr>
                <w:rFonts w:eastAsia="Batang"/>
                <w:i/>
                <w:iCs/>
                <w:lang w:eastAsia="lt-LT"/>
              </w:rPr>
              <w:t>Efektyviai panaudoti žmogiškuosius, ūkinius ir finansinius išteklius, tinkamai komplektuojant</w:t>
            </w:r>
            <w:r w:rsidR="000D45D7" w:rsidRPr="007A59D2">
              <w:rPr>
                <w:rFonts w:eastAsia="Batang"/>
                <w:i/>
                <w:iCs/>
                <w:lang w:eastAsia="lt-LT"/>
              </w:rPr>
              <w:t xml:space="preserve"> </w:t>
            </w:r>
            <w:r w:rsidRPr="007A59D2">
              <w:rPr>
                <w:rFonts w:eastAsia="Batang"/>
                <w:i/>
                <w:iCs/>
                <w:lang w:eastAsia="lt-LT"/>
              </w:rPr>
              <w:t>klases pagal bendruosiuose ugdymo planuose ir Mokymo lėšų apskaičiavimo, paskirstymo ir panaudojimo tvarkos apraše nustatytus reikalavimus</w:t>
            </w:r>
          </w:p>
        </w:tc>
      </w:tr>
      <w:tr w:rsidR="00D81C48" w:rsidRPr="007A59D2" w14:paraId="7E987599" w14:textId="77777777" w:rsidTr="00A873C4">
        <w:trPr>
          <w:cantSplit/>
          <w:trHeight w:val="360"/>
        </w:trPr>
        <w:tc>
          <w:tcPr>
            <w:tcW w:w="596" w:type="dxa"/>
          </w:tcPr>
          <w:p w14:paraId="43C80B94" w14:textId="384A91AD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3.1. </w:t>
            </w:r>
          </w:p>
        </w:tc>
        <w:tc>
          <w:tcPr>
            <w:tcW w:w="4536" w:type="dxa"/>
          </w:tcPr>
          <w:p w14:paraId="6C70F91D" w14:textId="11962E39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 xml:space="preserve">Vidutinis pradinio ugdymo pakopos mokinių skaičius klasės komplekte – </w:t>
            </w:r>
            <w:r w:rsidR="00A873C4" w:rsidRPr="007A59D2">
              <w:rPr>
                <w:rFonts w:eastAsia="Times New Roman"/>
                <w:lang w:eastAsia="lt-LT"/>
              </w:rPr>
              <w:t>2</w:t>
            </w:r>
            <w:r w:rsidRPr="007A59D2">
              <w:rPr>
                <w:rFonts w:eastAsia="Times New Roman"/>
                <w:lang w:eastAsia="lt-LT"/>
              </w:rPr>
              <w:t>2,7</w:t>
            </w:r>
          </w:p>
          <w:p w14:paraId="4511D142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sz w:val="20"/>
                <w:szCs w:val="20"/>
                <w:lang w:eastAsia="lt-LT"/>
              </w:rPr>
            </w:pPr>
            <w:r w:rsidRPr="007A59D2">
              <w:rPr>
                <w:rFonts w:eastAsia="Times New Roman"/>
                <w:bCs/>
                <w:sz w:val="20"/>
                <w:szCs w:val="20"/>
                <w:lang w:eastAsia="lt-LT"/>
              </w:rPr>
              <w:t>(be Šventosios pagrindinės mokyklos)</w:t>
            </w:r>
          </w:p>
        </w:tc>
        <w:tc>
          <w:tcPr>
            <w:tcW w:w="4536" w:type="dxa"/>
          </w:tcPr>
          <w:p w14:paraId="5795B767" w14:textId="0C4E6897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Vidutinis pradinio ugdymo pakopos mokinių skaičius klasės komplekte – 23</w:t>
            </w:r>
            <w:r w:rsidR="00A873C4" w:rsidRPr="007A59D2">
              <w:rPr>
                <w:rFonts w:eastAsia="Times New Roman"/>
                <w:lang w:eastAsia="lt-LT"/>
              </w:rPr>
              <w:t>,0</w:t>
            </w:r>
          </w:p>
          <w:p w14:paraId="25A9CFDF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sz w:val="20"/>
                <w:szCs w:val="20"/>
                <w:lang w:eastAsia="lt-LT"/>
              </w:rPr>
            </w:pPr>
            <w:r w:rsidRPr="007A59D2">
              <w:rPr>
                <w:rFonts w:eastAsia="Times New Roman"/>
                <w:bCs/>
                <w:sz w:val="20"/>
                <w:szCs w:val="20"/>
                <w:lang w:eastAsia="lt-LT"/>
              </w:rPr>
              <w:t>(be Šventosios pagrindinės mokyklos)</w:t>
            </w:r>
          </w:p>
        </w:tc>
      </w:tr>
      <w:tr w:rsidR="00D81C48" w:rsidRPr="007A59D2" w14:paraId="6B214CBE" w14:textId="77777777" w:rsidTr="00A873C4">
        <w:trPr>
          <w:cantSplit/>
        </w:trPr>
        <w:tc>
          <w:tcPr>
            <w:tcW w:w="596" w:type="dxa"/>
          </w:tcPr>
          <w:p w14:paraId="0D6C3052" w14:textId="28E950B9" w:rsidR="00D81C48" w:rsidRPr="007A59D2" w:rsidRDefault="00D81C48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lastRenderedPageBreak/>
              <w:t xml:space="preserve">3.2. </w:t>
            </w:r>
          </w:p>
        </w:tc>
        <w:tc>
          <w:tcPr>
            <w:tcW w:w="4536" w:type="dxa"/>
          </w:tcPr>
          <w:p w14:paraId="79EB57E6" w14:textId="50A7134E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Vidutinis mokinių skaičius klasės komplekte: pagrindinio ugdymo pakopos klasėse – 25,</w:t>
            </w:r>
            <w:r w:rsidR="000D45D7" w:rsidRPr="007A59D2">
              <w:rPr>
                <w:rFonts w:eastAsia="Times New Roman"/>
                <w:lang w:eastAsia="lt-LT"/>
              </w:rPr>
              <w:t>9</w:t>
            </w:r>
            <w:r w:rsidR="00CF7C36" w:rsidRPr="007A59D2">
              <w:rPr>
                <w:rFonts w:eastAsia="Times New Roman"/>
                <w:bCs/>
                <w:lang w:eastAsia="lt-LT"/>
              </w:rPr>
              <w:t xml:space="preserve"> </w:t>
            </w:r>
            <w:r w:rsidR="00CF7C36" w:rsidRPr="007A59D2">
              <w:rPr>
                <w:rFonts w:eastAsia="Times New Roman"/>
                <w:bCs/>
                <w:sz w:val="20"/>
                <w:szCs w:val="20"/>
                <w:lang w:eastAsia="lt-LT"/>
              </w:rPr>
              <w:t>(be Šventosios pagrindinės mokyklos)</w:t>
            </w:r>
            <w:r w:rsidR="00296B9B" w:rsidRPr="007A59D2">
              <w:rPr>
                <w:rFonts w:eastAsia="Times New Roman"/>
                <w:bCs/>
                <w:lang w:eastAsia="lt-LT"/>
              </w:rPr>
              <w:t>;</w:t>
            </w:r>
            <w:r w:rsidR="00A873C4" w:rsidRPr="007A59D2">
              <w:rPr>
                <w:rFonts w:eastAsia="Times New Roman"/>
                <w:bCs/>
                <w:lang w:eastAsia="lt-LT"/>
              </w:rPr>
              <w:t xml:space="preserve"> </w:t>
            </w:r>
            <w:r w:rsidRPr="007A59D2">
              <w:rPr>
                <w:rFonts w:eastAsia="Times New Roman"/>
                <w:lang w:eastAsia="lt-LT"/>
              </w:rPr>
              <w:t>vidurinio ugdymo klasėse – 24,</w:t>
            </w:r>
            <w:r w:rsidR="000D45D7" w:rsidRPr="007A59D2">
              <w:rPr>
                <w:rFonts w:eastAsia="Times New Roman"/>
                <w:lang w:eastAsia="lt-LT"/>
              </w:rPr>
              <w:t>4</w:t>
            </w:r>
          </w:p>
        </w:tc>
        <w:tc>
          <w:tcPr>
            <w:tcW w:w="4536" w:type="dxa"/>
          </w:tcPr>
          <w:p w14:paraId="46E8C6D9" w14:textId="0075721E" w:rsidR="00D81C48" w:rsidRPr="007A59D2" w:rsidRDefault="00D81C48" w:rsidP="00A964F1">
            <w:pPr>
              <w:ind w:firstLine="0"/>
              <w:rPr>
                <w:rFonts w:eastAsia="Times New Roman"/>
                <w:lang w:eastAsia="lt-LT"/>
              </w:rPr>
            </w:pPr>
            <w:r w:rsidRPr="007A59D2">
              <w:rPr>
                <w:rFonts w:eastAsia="Times New Roman"/>
                <w:lang w:eastAsia="lt-LT"/>
              </w:rPr>
              <w:t>Vidutinis mokinių skaičius klasės komplekte: pagrindinio ugdymo pakopos klasėse – 26</w:t>
            </w:r>
            <w:r w:rsidR="00546026" w:rsidRPr="007A59D2">
              <w:rPr>
                <w:rFonts w:eastAsia="Times New Roman"/>
                <w:lang w:eastAsia="lt-LT"/>
              </w:rPr>
              <w:t>,0</w:t>
            </w:r>
            <w:r w:rsidR="00296B9B" w:rsidRPr="007A59D2">
              <w:rPr>
                <w:rFonts w:eastAsia="Times New Roman"/>
                <w:lang w:eastAsia="lt-LT"/>
              </w:rPr>
              <w:t xml:space="preserve"> </w:t>
            </w:r>
            <w:r w:rsidR="00CF7C36" w:rsidRPr="007A59D2">
              <w:rPr>
                <w:rFonts w:eastAsia="Times New Roman"/>
                <w:bCs/>
                <w:sz w:val="20"/>
                <w:szCs w:val="20"/>
                <w:lang w:eastAsia="lt-LT"/>
              </w:rPr>
              <w:t>(be Šventosios pagrindinės mokyklos)</w:t>
            </w:r>
            <w:r w:rsidR="00296B9B" w:rsidRPr="007A59D2">
              <w:rPr>
                <w:rFonts w:eastAsia="Times New Roman"/>
                <w:bCs/>
                <w:lang w:eastAsia="lt-LT"/>
              </w:rPr>
              <w:t>;</w:t>
            </w:r>
            <w:r w:rsidR="00A873C4" w:rsidRPr="007A59D2">
              <w:rPr>
                <w:rFonts w:eastAsia="Times New Roman"/>
                <w:bCs/>
                <w:lang w:eastAsia="lt-LT"/>
              </w:rPr>
              <w:t xml:space="preserve"> </w:t>
            </w:r>
            <w:r w:rsidRPr="007A59D2">
              <w:rPr>
                <w:rFonts w:eastAsia="Times New Roman"/>
                <w:lang w:eastAsia="lt-LT"/>
              </w:rPr>
              <w:t>vidurinio ugdymo klasėse – 25</w:t>
            </w:r>
            <w:r w:rsidR="00546026" w:rsidRPr="007A59D2">
              <w:rPr>
                <w:rFonts w:eastAsia="Times New Roman"/>
                <w:lang w:eastAsia="lt-LT"/>
              </w:rPr>
              <w:t>,0</w:t>
            </w:r>
          </w:p>
        </w:tc>
      </w:tr>
      <w:tr w:rsidR="00D81C48" w:rsidRPr="007A59D2" w14:paraId="171BB8E2" w14:textId="77777777" w:rsidTr="00A873C4">
        <w:trPr>
          <w:cantSplit/>
        </w:trPr>
        <w:tc>
          <w:tcPr>
            <w:tcW w:w="9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B6AD1B" w14:textId="6818E1D2" w:rsidR="00D81C48" w:rsidRPr="007A59D2" w:rsidRDefault="00D81C48" w:rsidP="003571C3">
            <w:pPr>
              <w:ind w:firstLine="0"/>
              <w:rPr>
                <w:rFonts w:eastAsia="Batang"/>
                <w:i/>
                <w:iCs/>
                <w:lang w:eastAsia="lt-LT"/>
              </w:rPr>
            </w:pPr>
            <w:r w:rsidRPr="007A59D2">
              <w:rPr>
                <w:rFonts w:eastAsia="Batang"/>
                <w:i/>
                <w:iCs/>
                <w:lang w:eastAsia="lt-LT"/>
              </w:rPr>
              <w:t>4 uždavinys</w:t>
            </w:r>
            <w:r w:rsidR="001D1458" w:rsidRPr="007A59D2">
              <w:rPr>
                <w:rFonts w:eastAsia="Batang"/>
                <w:i/>
                <w:iCs/>
                <w:lang w:eastAsia="lt-LT"/>
              </w:rPr>
              <w:t>. K</w:t>
            </w:r>
            <w:r w:rsidR="000D45D7" w:rsidRPr="007A59D2">
              <w:rPr>
                <w:rFonts w:eastAsia="Batang"/>
                <w:i/>
                <w:iCs/>
                <w:lang w:eastAsia="lt-LT"/>
              </w:rPr>
              <w:t>urti mokymosi aplinką, praturtinant mokyklų mokymo bazę mokymo priemonėmis pagal ugdymo programas bei sudaryti tinkamas šiuolaikinius reikalavimus atitinkančias ugdymo(</w:t>
            </w:r>
            <w:proofErr w:type="spellStart"/>
            <w:r w:rsidR="000D45D7" w:rsidRPr="007A59D2">
              <w:rPr>
                <w:rFonts w:eastAsia="Batang"/>
                <w:i/>
                <w:iCs/>
                <w:lang w:eastAsia="lt-LT"/>
              </w:rPr>
              <w:t>si</w:t>
            </w:r>
            <w:proofErr w:type="spellEnd"/>
            <w:r w:rsidR="000D45D7" w:rsidRPr="007A59D2">
              <w:rPr>
                <w:rFonts w:eastAsia="Batang"/>
                <w:i/>
                <w:iCs/>
                <w:lang w:eastAsia="lt-LT"/>
              </w:rPr>
              <w:t xml:space="preserve">) sąlygas </w:t>
            </w:r>
          </w:p>
        </w:tc>
      </w:tr>
      <w:tr w:rsidR="00D81C48" w:rsidRPr="007A59D2" w14:paraId="0FF9E132" w14:textId="77777777" w:rsidTr="00A873C4">
        <w:trPr>
          <w:cantSplit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A00B" w14:textId="648C33BD" w:rsidR="00D81C48" w:rsidRPr="007A59D2" w:rsidRDefault="00CF7C36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4</w:t>
            </w:r>
            <w:r w:rsidR="00D81C48" w:rsidRPr="007A59D2">
              <w:rPr>
                <w:rFonts w:eastAsia="Batang"/>
                <w:bCs/>
                <w:lang w:eastAsia="lt-LT"/>
              </w:rPr>
              <w:t xml:space="preserve">.1.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9978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83 % mokyklų pagal pastatų būklę priskirtos I ir II grupei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025168" w14:textId="5A1904E0" w:rsidR="00D81C48" w:rsidRPr="007A59D2" w:rsidRDefault="00BF4629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100</w:t>
            </w:r>
            <w:r w:rsidR="00D81C48" w:rsidRPr="007A59D2">
              <w:rPr>
                <w:rFonts w:eastAsia="Batang"/>
                <w:bCs/>
                <w:lang w:eastAsia="lt-LT"/>
              </w:rPr>
              <w:t xml:space="preserve"> % mokyklų pagal pastatų būklę priskirtos I ir II grupei</w:t>
            </w:r>
          </w:p>
        </w:tc>
      </w:tr>
      <w:tr w:rsidR="00D81C48" w:rsidRPr="007A59D2" w14:paraId="66FCB2B0" w14:textId="77777777" w:rsidTr="00A873C4">
        <w:trPr>
          <w:cantSplit/>
          <w:trHeight w:val="79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</w:tcBorders>
          </w:tcPr>
          <w:p w14:paraId="554C640B" w14:textId="1A575922" w:rsidR="00D81C48" w:rsidRPr="007A59D2" w:rsidRDefault="00CF7C36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4</w:t>
            </w:r>
            <w:r w:rsidR="00D81C48" w:rsidRPr="007A59D2">
              <w:rPr>
                <w:rFonts w:eastAsia="Batang"/>
                <w:bCs/>
                <w:lang w:eastAsia="lt-LT"/>
              </w:rPr>
              <w:t xml:space="preserve">.2. 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6EA6DF13" w14:textId="53674CC4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Mokymo priemonių įsigijimas </w:t>
            </w:r>
            <w:r w:rsidR="006E7279" w:rsidRPr="007A59D2">
              <w:rPr>
                <w:rFonts w:eastAsia="Batang"/>
                <w:bCs/>
                <w:lang w:eastAsia="lt-LT"/>
              </w:rPr>
              <w:t xml:space="preserve">finansuojamas </w:t>
            </w:r>
            <w:r w:rsidRPr="007A59D2">
              <w:rPr>
                <w:rFonts w:eastAsia="Batang"/>
                <w:bCs/>
                <w:lang w:eastAsia="lt-LT"/>
              </w:rPr>
              <w:t xml:space="preserve">iš mokymo lėšų </w:t>
            </w:r>
          </w:p>
          <w:p w14:paraId="3B49D0AB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14:paraId="19D6F834" w14:textId="3CF8EB5F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Mokymo priemonių įsigijimas </w:t>
            </w:r>
            <w:r w:rsidR="006E7279" w:rsidRPr="007A59D2">
              <w:rPr>
                <w:rFonts w:eastAsia="Batang"/>
                <w:bCs/>
                <w:lang w:eastAsia="lt-LT"/>
              </w:rPr>
              <w:t xml:space="preserve">finansuojamas </w:t>
            </w:r>
            <w:r w:rsidRPr="007A59D2">
              <w:rPr>
                <w:rFonts w:eastAsia="Batang"/>
                <w:bCs/>
                <w:lang w:eastAsia="lt-LT"/>
              </w:rPr>
              <w:t>iš  Savivaldybės mokymo lėšų</w:t>
            </w:r>
            <w:r w:rsidR="00A62EB1" w:rsidRPr="007A59D2">
              <w:rPr>
                <w:rFonts w:eastAsia="Batang"/>
                <w:bCs/>
                <w:lang w:eastAsia="lt-LT"/>
              </w:rPr>
              <w:t xml:space="preserve"> –</w:t>
            </w:r>
            <w:r w:rsidR="00BF4629" w:rsidRPr="007A59D2">
              <w:rPr>
                <w:rFonts w:eastAsia="Batang"/>
                <w:bCs/>
                <w:lang w:eastAsia="lt-LT"/>
              </w:rPr>
              <w:t xml:space="preserve"> 4 eurai vienam mokiniui per mokslo metus (rugsėjo</w:t>
            </w:r>
            <w:r w:rsidR="001D1458" w:rsidRPr="007A59D2">
              <w:rPr>
                <w:rFonts w:eastAsia="Batang"/>
                <w:bCs/>
                <w:lang w:eastAsia="lt-LT"/>
              </w:rPr>
              <w:t xml:space="preserve"> </w:t>
            </w:r>
            <w:r w:rsidR="00BF4629" w:rsidRPr="007A59D2">
              <w:rPr>
                <w:rFonts w:eastAsia="Batang"/>
                <w:bCs/>
                <w:lang w:eastAsia="lt-LT"/>
              </w:rPr>
              <w:t>1 d. duomenimis)</w:t>
            </w:r>
          </w:p>
        </w:tc>
      </w:tr>
      <w:tr w:rsidR="00D81C48" w:rsidRPr="007A59D2" w14:paraId="38999DB7" w14:textId="77777777" w:rsidTr="00A873C4">
        <w:trPr>
          <w:cantSplit/>
        </w:trPr>
        <w:tc>
          <w:tcPr>
            <w:tcW w:w="596" w:type="dxa"/>
            <w:tcBorders>
              <w:left w:val="single" w:sz="4" w:space="0" w:color="auto"/>
            </w:tcBorders>
          </w:tcPr>
          <w:p w14:paraId="5134DA0D" w14:textId="36B20AF8" w:rsidR="00D81C48" w:rsidRPr="007A59D2" w:rsidRDefault="00CF7C36" w:rsidP="00F64227">
            <w:pPr>
              <w:spacing w:line="320" w:lineRule="atLeast"/>
              <w:ind w:firstLine="0"/>
              <w:jc w:val="left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4</w:t>
            </w:r>
            <w:r w:rsidR="00D81C48" w:rsidRPr="007A59D2">
              <w:rPr>
                <w:rFonts w:eastAsia="Batang"/>
                <w:bCs/>
                <w:lang w:eastAsia="lt-LT"/>
              </w:rPr>
              <w:t>.</w:t>
            </w:r>
            <w:r w:rsidR="005D773B" w:rsidRPr="007A59D2">
              <w:rPr>
                <w:rFonts w:eastAsia="Batang"/>
                <w:bCs/>
                <w:lang w:eastAsia="lt-LT"/>
              </w:rPr>
              <w:t>3</w:t>
            </w:r>
            <w:r w:rsidR="00D81C48" w:rsidRPr="007A59D2">
              <w:rPr>
                <w:rFonts w:eastAsia="Batang"/>
                <w:bCs/>
                <w:lang w:eastAsia="lt-LT"/>
              </w:rPr>
              <w:t>.</w:t>
            </w:r>
          </w:p>
        </w:tc>
        <w:tc>
          <w:tcPr>
            <w:tcW w:w="4536" w:type="dxa"/>
          </w:tcPr>
          <w:p w14:paraId="739DF51E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 xml:space="preserve">2 mokyklų teritorijos ir aikštynai sutvarkyti pagal higienos normas </w:t>
            </w:r>
          </w:p>
        </w:tc>
        <w:tc>
          <w:tcPr>
            <w:tcW w:w="4536" w:type="dxa"/>
          </w:tcPr>
          <w:p w14:paraId="0DD17C48" w14:textId="77777777" w:rsidR="00D81C48" w:rsidRPr="007A59D2" w:rsidRDefault="00D81C48" w:rsidP="00A964F1">
            <w:pPr>
              <w:ind w:firstLine="0"/>
              <w:rPr>
                <w:rFonts w:eastAsia="Batang"/>
                <w:bCs/>
                <w:lang w:eastAsia="lt-LT"/>
              </w:rPr>
            </w:pPr>
            <w:r w:rsidRPr="007A59D2">
              <w:rPr>
                <w:rFonts w:eastAsia="Batang"/>
                <w:bCs/>
                <w:lang w:eastAsia="lt-LT"/>
              </w:rPr>
              <w:t>3 mokyklų teritorijos ir aikštynai sutvarkyti pagal higienos normas</w:t>
            </w:r>
          </w:p>
        </w:tc>
      </w:tr>
    </w:tbl>
    <w:p w14:paraId="1E64E041" w14:textId="77777777" w:rsidR="00BC757B" w:rsidRPr="007A59D2" w:rsidRDefault="00BC757B" w:rsidP="00B7773E">
      <w:pPr>
        <w:ind w:firstLine="0"/>
        <w:jc w:val="left"/>
        <w:rPr>
          <w:rFonts w:eastAsia="Batang"/>
          <w:b/>
          <w:bCs/>
          <w:lang w:eastAsia="lt-LT"/>
        </w:rPr>
        <w:sectPr w:rsidR="00BC757B" w:rsidRPr="007A59D2" w:rsidSect="003571C3">
          <w:pgSz w:w="11906" w:h="16838"/>
          <w:pgMar w:top="737" w:right="567" w:bottom="737" w:left="1701" w:header="567" w:footer="567" w:gutter="0"/>
          <w:pgNumType w:start="1"/>
          <w:cols w:space="1296"/>
          <w:titlePg/>
          <w:docGrid w:linePitch="360"/>
        </w:sectPr>
      </w:pPr>
    </w:p>
    <w:p w14:paraId="4262407B" w14:textId="77777777" w:rsidR="00CF7C36" w:rsidRPr="007A59D2" w:rsidRDefault="00CF7C36" w:rsidP="00B7773E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Batang"/>
          <w:b/>
          <w:bCs/>
          <w:lang w:eastAsia="lt-LT"/>
        </w:rPr>
        <w:lastRenderedPageBreak/>
        <w:t>IV SKYRIUS</w:t>
      </w:r>
    </w:p>
    <w:p w14:paraId="689C3BC6" w14:textId="34A7963B" w:rsidR="007032A1" w:rsidRPr="007A59D2" w:rsidRDefault="007032A1" w:rsidP="00546026">
      <w:pPr>
        <w:ind w:firstLine="0"/>
        <w:jc w:val="center"/>
        <w:rPr>
          <w:rFonts w:eastAsia="Batang"/>
          <w:b/>
          <w:bCs/>
          <w:lang w:eastAsia="lt-LT"/>
        </w:rPr>
      </w:pPr>
      <w:r w:rsidRPr="007A59D2">
        <w:rPr>
          <w:rFonts w:eastAsia="SimSun"/>
          <w:b/>
          <w:bCs/>
          <w:lang w:eastAsia="zh-CN"/>
        </w:rPr>
        <w:t>B</w:t>
      </w:r>
      <w:r w:rsidRPr="007A59D2">
        <w:rPr>
          <w:rFonts w:eastAsia="Batang"/>
          <w:b/>
          <w:bCs/>
          <w:lang w:eastAsia="lt-LT"/>
        </w:rPr>
        <w:t>ENDROJO UGDYMO MOKYKLŲ TINKLO PERTVARKOS 20</w:t>
      </w:r>
      <w:r w:rsidR="00BC757B" w:rsidRPr="007A59D2">
        <w:rPr>
          <w:rFonts w:eastAsia="Batang"/>
          <w:b/>
          <w:bCs/>
          <w:lang w:eastAsia="lt-LT"/>
        </w:rPr>
        <w:t>21</w:t>
      </w:r>
      <w:r w:rsidRPr="007A59D2">
        <w:rPr>
          <w:rFonts w:eastAsia="Batang"/>
          <w:b/>
          <w:bCs/>
          <w:lang w:eastAsia="lt-LT"/>
        </w:rPr>
        <w:t>–202</w:t>
      </w:r>
      <w:r w:rsidR="00BC757B" w:rsidRPr="007A59D2">
        <w:rPr>
          <w:rFonts w:eastAsia="Batang"/>
          <w:b/>
          <w:bCs/>
          <w:lang w:eastAsia="lt-LT"/>
        </w:rPr>
        <w:t>5</w:t>
      </w:r>
      <w:r w:rsidRPr="007A59D2">
        <w:rPr>
          <w:rFonts w:eastAsia="Batang"/>
          <w:b/>
          <w:bCs/>
          <w:lang w:eastAsia="lt-LT"/>
        </w:rPr>
        <w:t xml:space="preserve"> METŲ BENDRASIS PLANAS</w:t>
      </w:r>
    </w:p>
    <w:p w14:paraId="5E2DCD0B" w14:textId="77777777" w:rsidR="00CF7C36" w:rsidRPr="007A59D2" w:rsidRDefault="00CF7C36" w:rsidP="00A964F1">
      <w:pPr>
        <w:ind w:firstLine="0"/>
        <w:rPr>
          <w:rFonts w:eastAsia="Batang"/>
          <w:b/>
          <w:bCs/>
          <w:lang w:eastAsia="lt-LT"/>
        </w:rPr>
      </w:pPr>
    </w:p>
    <w:p w14:paraId="4CAE0986" w14:textId="77777777" w:rsidR="007032A1" w:rsidRPr="007A59D2" w:rsidRDefault="007032A1" w:rsidP="00A964F1">
      <w:pPr>
        <w:ind w:firstLine="0"/>
        <w:rPr>
          <w:rFonts w:eastAsia="Batang"/>
          <w:b/>
          <w:bCs/>
          <w:lang w:eastAsia="lt-LT"/>
        </w:rPr>
      </w:pPr>
    </w:p>
    <w:tbl>
      <w:tblPr>
        <w:tblW w:w="15027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21"/>
        <w:gridCol w:w="1701"/>
        <w:gridCol w:w="2551"/>
        <w:gridCol w:w="1560"/>
        <w:gridCol w:w="4394"/>
      </w:tblGrid>
      <w:tr w:rsidR="007032A1" w:rsidRPr="007A59D2" w14:paraId="537CEA45" w14:textId="77777777" w:rsidTr="00A964F1">
        <w:trPr>
          <w:trHeight w:val="1188"/>
        </w:trPr>
        <w:tc>
          <w:tcPr>
            <w:tcW w:w="4821" w:type="dxa"/>
            <w:vAlign w:val="center"/>
          </w:tcPr>
          <w:p w14:paraId="4BB0376A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Mokyklos pavadinimas ir vykdomos formaliojo ugdymo programos</w:t>
            </w:r>
          </w:p>
        </w:tc>
        <w:tc>
          <w:tcPr>
            <w:tcW w:w="1701" w:type="dxa"/>
            <w:vAlign w:val="center"/>
          </w:tcPr>
          <w:p w14:paraId="424AC043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Mokyklos tipas</w:t>
            </w:r>
          </w:p>
        </w:tc>
        <w:tc>
          <w:tcPr>
            <w:tcW w:w="2551" w:type="dxa"/>
            <w:vAlign w:val="center"/>
          </w:tcPr>
          <w:p w14:paraId="48BEB39D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Numatomas mokyklos reorganizavimas, vidaus struktūros pertvarka ar likvidavimas</w:t>
            </w:r>
          </w:p>
        </w:tc>
        <w:tc>
          <w:tcPr>
            <w:tcW w:w="1560" w:type="dxa"/>
            <w:vAlign w:val="center"/>
          </w:tcPr>
          <w:p w14:paraId="56FD6FBE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Planuojamos pertvarkos data</w:t>
            </w:r>
          </w:p>
        </w:tc>
        <w:tc>
          <w:tcPr>
            <w:tcW w:w="4394" w:type="dxa"/>
            <w:vAlign w:val="center"/>
          </w:tcPr>
          <w:p w14:paraId="53B4A077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Mokyklos pavadinimas, m</w:t>
            </w:r>
            <w:r w:rsidRPr="007A59D2">
              <w:t xml:space="preserve">okyklos tipas ir vykdomos programos po </w:t>
            </w:r>
            <w:r w:rsidRPr="007A59D2">
              <w:rPr>
                <w:rFonts w:eastAsia="SimSun"/>
                <w:lang w:eastAsia="zh-CN"/>
              </w:rPr>
              <w:t>mokyklos pertvarkos</w:t>
            </w:r>
          </w:p>
        </w:tc>
      </w:tr>
      <w:tr w:rsidR="007032A1" w:rsidRPr="007A59D2" w14:paraId="2E085913" w14:textId="77777777" w:rsidTr="00776300">
        <w:trPr>
          <w:trHeight w:val="1406"/>
        </w:trPr>
        <w:tc>
          <w:tcPr>
            <w:tcW w:w="4821" w:type="dxa"/>
          </w:tcPr>
          <w:p w14:paraId="48C91B08" w14:textId="77777777" w:rsidR="00546026" w:rsidRPr="007A59D2" w:rsidRDefault="007032A1" w:rsidP="00A964F1">
            <w:pPr>
              <w:ind w:firstLine="0"/>
              <w:rPr>
                <w:rFonts w:eastAsia="SimSun"/>
                <w:b/>
                <w:lang w:eastAsia="zh-CN"/>
              </w:rPr>
            </w:pPr>
            <w:r w:rsidRPr="007A59D2">
              <w:rPr>
                <w:rFonts w:eastAsia="SimSun"/>
                <w:b/>
                <w:lang w:eastAsia="zh-CN"/>
              </w:rPr>
              <w:t xml:space="preserve">Palangos „Baltijos“ pagrindinė mokykla, </w:t>
            </w:r>
          </w:p>
          <w:p w14:paraId="7A342843" w14:textId="2605D500" w:rsidR="007032A1" w:rsidRPr="007A59D2" w:rsidRDefault="007032A1" w:rsidP="00A964F1">
            <w:pPr>
              <w:ind w:firstLine="0"/>
              <w:rPr>
                <w:rFonts w:eastAsia="SimSun"/>
                <w:b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pradinio</w:t>
            </w:r>
            <w:r w:rsidR="0051739A" w:rsidRPr="007A59D2">
              <w:rPr>
                <w:rFonts w:eastAsia="SimSun"/>
                <w:lang w:eastAsia="zh-CN"/>
              </w:rPr>
              <w:t xml:space="preserve"> ir </w:t>
            </w:r>
            <w:r w:rsidRPr="007A59D2">
              <w:rPr>
                <w:rFonts w:eastAsia="SimSun"/>
                <w:lang w:eastAsia="zh-CN"/>
              </w:rPr>
              <w:t>pagrindinio ugdymo ir socialinių įgūdžių programos, komplektuojamos specialiosios klasės</w:t>
            </w:r>
            <w:r w:rsidR="00F81382" w:rsidRPr="007A59D2">
              <w:rPr>
                <w:rFonts w:eastAsia="SimSun"/>
                <w:lang w:eastAsia="zh-CN"/>
              </w:rPr>
              <w:t xml:space="preserve"> </w:t>
            </w:r>
          </w:p>
        </w:tc>
        <w:tc>
          <w:tcPr>
            <w:tcW w:w="1701" w:type="dxa"/>
          </w:tcPr>
          <w:p w14:paraId="3DF99251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pagrindinė mokykla</w:t>
            </w:r>
          </w:p>
        </w:tc>
        <w:tc>
          <w:tcPr>
            <w:tcW w:w="2551" w:type="dxa"/>
          </w:tcPr>
          <w:p w14:paraId="2A6F108F" w14:textId="599A2FFA" w:rsidR="007032A1" w:rsidRPr="007A59D2" w:rsidRDefault="00741634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m</w:t>
            </w:r>
            <w:r w:rsidR="00F81382" w:rsidRPr="007A59D2">
              <w:rPr>
                <w:rFonts w:eastAsia="SimSun"/>
                <w:lang w:eastAsia="zh-CN"/>
              </w:rPr>
              <w:t xml:space="preserve">okyklos </w:t>
            </w:r>
            <w:r w:rsidR="0051739A" w:rsidRPr="007A59D2">
              <w:rPr>
                <w:rFonts w:eastAsia="SimSun"/>
                <w:lang w:eastAsia="zh-CN"/>
              </w:rPr>
              <w:t>organizacinės veiklos pakeitimas –</w:t>
            </w:r>
            <w:r w:rsidRPr="007A59D2">
              <w:rPr>
                <w:rFonts w:eastAsia="SimSun"/>
                <w:lang w:eastAsia="zh-CN"/>
              </w:rPr>
              <w:t>steigiamas</w:t>
            </w:r>
            <w:r w:rsidR="00F81382" w:rsidRPr="007A59D2">
              <w:rPr>
                <w:rFonts w:eastAsia="SimSun"/>
                <w:lang w:eastAsia="zh-CN"/>
              </w:rPr>
              <w:t xml:space="preserve"> specialiojo ugdymo skyri</w:t>
            </w:r>
            <w:r w:rsidRPr="007A59D2">
              <w:rPr>
                <w:rFonts w:eastAsia="SimSun"/>
                <w:lang w:eastAsia="zh-CN"/>
              </w:rPr>
              <w:t>us</w:t>
            </w:r>
          </w:p>
        </w:tc>
        <w:tc>
          <w:tcPr>
            <w:tcW w:w="1560" w:type="dxa"/>
          </w:tcPr>
          <w:p w14:paraId="01DAFD58" w14:textId="6DBBCE08" w:rsidR="007032A1" w:rsidRPr="007A59D2" w:rsidRDefault="00F81382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 xml:space="preserve">2021-09-01 </w:t>
            </w:r>
          </w:p>
        </w:tc>
        <w:tc>
          <w:tcPr>
            <w:tcW w:w="4394" w:type="dxa"/>
          </w:tcPr>
          <w:p w14:paraId="3399415F" w14:textId="77777777" w:rsidR="0051739A" w:rsidRPr="007A59D2" w:rsidRDefault="00F81382" w:rsidP="00B7773E">
            <w:pPr>
              <w:ind w:firstLine="0"/>
              <w:rPr>
                <w:rFonts w:eastAsia="SimSun"/>
                <w:b/>
                <w:lang w:eastAsia="zh-CN"/>
              </w:rPr>
            </w:pPr>
            <w:r w:rsidRPr="007A59D2">
              <w:rPr>
                <w:rFonts w:eastAsia="SimSun"/>
                <w:b/>
                <w:lang w:eastAsia="zh-CN"/>
              </w:rPr>
              <w:t xml:space="preserve">Palangos „Baltijos“ pagrindinė mokykla, </w:t>
            </w:r>
          </w:p>
          <w:p w14:paraId="6706779B" w14:textId="3E81A695" w:rsidR="007032A1" w:rsidRPr="007A59D2" w:rsidRDefault="00546026" w:rsidP="00B7773E">
            <w:pPr>
              <w:ind w:firstLine="0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</w:t>
            </w:r>
            <w:r w:rsidR="00F81382" w:rsidRPr="007A59D2">
              <w:rPr>
                <w:rFonts w:eastAsia="SimSun"/>
                <w:lang w:eastAsia="zh-CN"/>
              </w:rPr>
              <w:t>radini</w:t>
            </w:r>
            <w:r w:rsidR="00CF7C36" w:rsidRPr="007A59D2">
              <w:rPr>
                <w:rFonts w:eastAsia="SimSun"/>
                <w:lang w:eastAsia="zh-CN"/>
              </w:rPr>
              <w:t xml:space="preserve">o, </w:t>
            </w:r>
            <w:r w:rsidR="00F81382" w:rsidRPr="007A59D2">
              <w:rPr>
                <w:rFonts w:eastAsia="SimSun"/>
                <w:lang w:eastAsia="zh-CN"/>
              </w:rPr>
              <w:t>pagrindinio ugdymo ir socialinių įgūdžių programos</w:t>
            </w:r>
            <w:r w:rsidR="001D1458" w:rsidRPr="007A59D2">
              <w:rPr>
                <w:rFonts w:eastAsia="SimSun"/>
                <w:lang w:eastAsia="zh-CN"/>
              </w:rPr>
              <w:t>, komplektuojamos specialiosios klasės</w:t>
            </w:r>
          </w:p>
          <w:p w14:paraId="4935BFB5" w14:textId="02BEA682" w:rsidR="00741634" w:rsidRPr="007A59D2" w:rsidRDefault="00741634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</w:p>
        </w:tc>
      </w:tr>
      <w:tr w:rsidR="007032A1" w:rsidRPr="007A59D2" w14:paraId="2B3A1DA6" w14:textId="77777777" w:rsidTr="001B1FCA">
        <w:tc>
          <w:tcPr>
            <w:tcW w:w="4821" w:type="dxa"/>
            <w:tcBorders>
              <w:bottom w:val="single" w:sz="4" w:space="0" w:color="auto"/>
            </w:tcBorders>
          </w:tcPr>
          <w:p w14:paraId="78AE7FA6" w14:textId="447573E7" w:rsidR="007032A1" w:rsidRPr="007A59D2" w:rsidRDefault="007032A1" w:rsidP="00A964F1">
            <w:pPr>
              <w:ind w:firstLine="0"/>
              <w:rPr>
                <w:rFonts w:eastAsia="Batang"/>
              </w:rPr>
            </w:pPr>
            <w:r w:rsidRPr="007A59D2">
              <w:rPr>
                <w:rFonts w:eastAsia="Batang"/>
                <w:b/>
              </w:rPr>
              <w:t xml:space="preserve">Palangos Vlado Jurgučio </w:t>
            </w:r>
            <w:r w:rsidR="00BC757B" w:rsidRPr="007A59D2">
              <w:rPr>
                <w:rFonts w:eastAsia="Batang"/>
                <w:b/>
              </w:rPr>
              <w:t>progimnazija</w:t>
            </w:r>
            <w:r w:rsidR="00546026" w:rsidRPr="007A59D2">
              <w:rPr>
                <w:rFonts w:eastAsia="Batang"/>
                <w:b/>
              </w:rPr>
              <w:t>,</w:t>
            </w:r>
            <w:r w:rsidRPr="007A59D2">
              <w:rPr>
                <w:rFonts w:eastAsia="Batang"/>
                <w:b/>
              </w:rPr>
              <w:t xml:space="preserve"> </w:t>
            </w:r>
            <w:r w:rsidRPr="007A59D2">
              <w:rPr>
                <w:rFonts w:eastAsia="Batang"/>
              </w:rPr>
              <w:t>pradinio ir pagrindinio ugdymo</w:t>
            </w:r>
            <w:r w:rsidR="00741634" w:rsidRPr="007A59D2">
              <w:rPr>
                <w:rFonts w:eastAsia="Batang"/>
              </w:rPr>
              <w:t xml:space="preserve"> pirmosios dalies</w:t>
            </w:r>
            <w:r w:rsidRPr="007A59D2">
              <w:rPr>
                <w:rFonts w:eastAsia="Batang"/>
              </w:rPr>
              <w:t xml:space="preserve"> programos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9640D79" w14:textId="41D2AFA1" w:rsidR="007032A1" w:rsidRPr="007A59D2" w:rsidRDefault="00F81382" w:rsidP="00B7773E">
            <w:pPr>
              <w:ind w:firstLine="0"/>
              <w:jc w:val="center"/>
              <w:rPr>
                <w:rFonts w:eastAsia="Batang"/>
              </w:rPr>
            </w:pPr>
            <w:r w:rsidRPr="007A59D2">
              <w:rPr>
                <w:rFonts w:eastAsia="Batang"/>
              </w:rPr>
              <w:t>progimnazija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E65B2B2" w14:textId="637BAD18" w:rsidR="007032A1" w:rsidRPr="007A59D2" w:rsidRDefault="00F81382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nenumatoma</w:t>
            </w:r>
            <w:r w:rsidR="007032A1" w:rsidRPr="007A59D2">
              <w:rPr>
                <w:rFonts w:eastAsia="SimSun"/>
                <w:lang w:eastAsia="zh-CN"/>
              </w:rPr>
              <w:t xml:space="preserve"> 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4E854B67" w14:textId="05D51CF9" w:rsidR="007032A1" w:rsidRPr="007A59D2" w:rsidRDefault="00741634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–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6AAA8841" w14:textId="0EEA3735" w:rsidR="007032A1" w:rsidRPr="007A59D2" w:rsidRDefault="00741634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</w:tr>
      <w:tr w:rsidR="007032A1" w:rsidRPr="007A59D2" w14:paraId="433425EF" w14:textId="77777777" w:rsidTr="001B1FCA">
        <w:tc>
          <w:tcPr>
            <w:tcW w:w="4821" w:type="dxa"/>
            <w:tcBorders>
              <w:bottom w:val="single" w:sz="4" w:space="0" w:color="auto"/>
            </w:tcBorders>
          </w:tcPr>
          <w:p w14:paraId="6F9042B1" w14:textId="77777777" w:rsidR="007032A1" w:rsidRPr="007A59D2" w:rsidRDefault="007032A1" w:rsidP="00A964F1">
            <w:pPr>
              <w:ind w:firstLine="0"/>
              <w:rPr>
                <w:rFonts w:eastAsia="SimSun"/>
                <w:b/>
                <w:bCs/>
                <w:lang w:eastAsia="zh-CN"/>
              </w:rPr>
            </w:pPr>
            <w:r w:rsidRPr="007A59D2">
              <w:rPr>
                <w:rFonts w:eastAsia="SimSun"/>
                <w:b/>
                <w:bCs/>
                <w:lang w:eastAsia="zh-CN"/>
              </w:rPr>
              <w:t>Palangos pradinė mokykla,</w:t>
            </w:r>
          </w:p>
          <w:p w14:paraId="0C5B74E5" w14:textId="04A6166E" w:rsidR="007032A1" w:rsidRPr="007A59D2" w:rsidRDefault="00CF7C36" w:rsidP="00A964F1">
            <w:pPr>
              <w:ind w:firstLine="0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</w:t>
            </w:r>
            <w:r w:rsidR="00741634" w:rsidRPr="007A59D2">
              <w:rPr>
                <w:rFonts w:eastAsia="SimSun"/>
                <w:lang w:eastAsia="zh-CN"/>
              </w:rPr>
              <w:t>radinio ugdymo programa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BA01A95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pradinė mokykla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582C35B9" w14:textId="04FD9282" w:rsidR="007032A1" w:rsidRPr="007A59D2" w:rsidRDefault="00741634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n</w:t>
            </w:r>
            <w:r w:rsidR="007032A1" w:rsidRPr="007A59D2">
              <w:rPr>
                <w:rFonts w:eastAsia="SimSun"/>
                <w:lang w:eastAsia="zh-CN"/>
              </w:rPr>
              <w:t>enumatoma</w:t>
            </w:r>
          </w:p>
          <w:p w14:paraId="3828921B" w14:textId="272A2D3B" w:rsidR="00741634" w:rsidRPr="007A59D2" w:rsidRDefault="00741634" w:rsidP="00B7773E">
            <w:pPr>
              <w:ind w:firstLine="0"/>
              <w:rPr>
                <w:rFonts w:eastAsia="SimSun"/>
                <w:lang w:eastAsia="zh-CN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779F6B2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6CF9B8D1" w14:textId="564C3245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</w:tr>
      <w:tr w:rsidR="007032A1" w:rsidRPr="007A59D2" w14:paraId="29272FCD" w14:textId="77777777" w:rsidTr="001B1FCA">
        <w:tc>
          <w:tcPr>
            <w:tcW w:w="4821" w:type="dxa"/>
            <w:tcBorders>
              <w:bottom w:val="single" w:sz="4" w:space="0" w:color="auto"/>
            </w:tcBorders>
          </w:tcPr>
          <w:p w14:paraId="42A00CFA" w14:textId="77777777" w:rsidR="007032A1" w:rsidRPr="007A59D2" w:rsidRDefault="007032A1" w:rsidP="00A964F1">
            <w:pPr>
              <w:ind w:firstLine="0"/>
              <w:rPr>
                <w:rFonts w:eastAsia="Batang"/>
                <w:b/>
              </w:rPr>
            </w:pPr>
            <w:r w:rsidRPr="007A59D2">
              <w:rPr>
                <w:rFonts w:eastAsia="Batang"/>
                <w:b/>
              </w:rPr>
              <w:t xml:space="preserve">Palangos sanatorinė mokykla </w:t>
            </w:r>
            <w:r w:rsidRPr="007A59D2">
              <w:rPr>
                <w:rFonts w:eastAsia="Batang"/>
              </w:rPr>
              <w:t>(regioninė), priešmokyklinio, pradinio ir pagrindinio ugdymo bei akredituota vidurinio ugdymo programos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11EB3C8" w14:textId="77777777" w:rsidR="007032A1" w:rsidRPr="007A59D2" w:rsidRDefault="007032A1" w:rsidP="00B7773E">
            <w:pPr>
              <w:ind w:firstLine="0"/>
              <w:jc w:val="center"/>
              <w:rPr>
                <w:rFonts w:eastAsia="Batang"/>
              </w:rPr>
            </w:pPr>
            <w:r w:rsidRPr="007A59D2">
              <w:rPr>
                <w:rFonts w:eastAsia="Batang"/>
              </w:rPr>
              <w:t>gimnazija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61E3B4C7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nenumatoma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779B2E2D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1747662B" w14:textId="44316984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</w:tr>
      <w:tr w:rsidR="007032A1" w:rsidRPr="007A59D2" w14:paraId="6800C6BB" w14:textId="77777777" w:rsidTr="001B1FCA">
        <w:tc>
          <w:tcPr>
            <w:tcW w:w="4821" w:type="dxa"/>
            <w:tcBorders>
              <w:bottom w:val="single" w:sz="4" w:space="0" w:color="auto"/>
            </w:tcBorders>
          </w:tcPr>
          <w:p w14:paraId="5F619D71" w14:textId="77777777" w:rsidR="007032A1" w:rsidRPr="007A59D2" w:rsidRDefault="007032A1" w:rsidP="00A964F1">
            <w:pPr>
              <w:ind w:firstLine="0"/>
              <w:rPr>
                <w:rFonts w:eastAsia="SimSun"/>
                <w:b/>
                <w:bCs/>
                <w:lang w:eastAsia="zh-CN"/>
              </w:rPr>
            </w:pPr>
            <w:r w:rsidRPr="007A59D2">
              <w:rPr>
                <w:rFonts w:eastAsia="SimSun"/>
                <w:b/>
                <w:bCs/>
                <w:lang w:eastAsia="zh-CN"/>
              </w:rPr>
              <w:t xml:space="preserve">Palangos senoji gimnazija, </w:t>
            </w:r>
          </w:p>
          <w:p w14:paraId="3EE1ED50" w14:textId="77777777" w:rsidR="007032A1" w:rsidRPr="007A59D2" w:rsidRDefault="007032A1" w:rsidP="00A964F1">
            <w:pPr>
              <w:ind w:firstLine="0"/>
              <w:rPr>
                <w:rFonts w:eastAsia="SimSun"/>
                <w:b/>
                <w:bCs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pagrindinio ugdymo antrosios dalies bei vidurinio ugdymo programos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C59FA2A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bCs/>
                <w:lang w:eastAsia="zh-CN"/>
              </w:rPr>
            </w:pPr>
            <w:r w:rsidRPr="007A59D2">
              <w:rPr>
                <w:rFonts w:eastAsia="SimSun"/>
                <w:bCs/>
                <w:lang w:eastAsia="zh-CN"/>
              </w:rPr>
              <w:t>gimnazija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22DF10E0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nenumatoma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2971F57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5A9A2EC3" w14:textId="36A9CEBC" w:rsidR="007032A1" w:rsidRPr="007A59D2" w:rsidRDefault="00741634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</w:tr>
      <w:tr w:rsidR="007032A1" w:rsidRPr="007A59D2" w14:paraId="379A3063" w14:textId="77777777" w:rsidTr="001B1FCA">
        <w:tc>
          <w:tcPr>
            <w:tcW w:w="4821" w:type="dxa"/>
            <w:tcBorders>
              <w:bottom w:val="single" w:sz="4" w:space="0" w:color="auto"/>
            </w:tcBorders>
          </w:tcPr>
          <w:p w14:paraId="00D4D040" w14:textId="77777777" w:rsidR="007032A1" w:rsidRPr="007A59D2" w:rsidRDefault="007032A1" w:rsidP="00A964F1">
            <w:pPr>
              <w:ind w:firstLine="0"/>
              <w:rPr>
                <w:rFonts w:eastAsia="Batang"/>
                <w:b/>
              </w:rPr>
            </w:pPr>
            <w:r w:rsidRPr="007A59D2">
              <w:rPr>
                <w:rFonts w:eastAsia="Batang"/>
                <w:b/>
              </w:rPr>
              <w:t xml:space="preserve">Palangos Šventosios pagrindinė mokykla, </w:t>
            </w:r>
            <w:r w:rsidRPr="007A59D2">
              <w:rPr>
                <w:rFonts w:eastAsia="Batang"/>
              </w:rPr>
              <w:t>pradinio ir pagrindinio ugdymo programos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9008BBA" w14:textId="77777777" w:rsidR="007032A1" w:rsidRPr="007A59D2" w:rsidRDefault="007032A1" w:rsidP="00B7773E">
            <w:pPr>
              <w:ind w:firstLine="0"/>
              <w:jc w:val="center"/>
              <w:rPr>
                <w:rFonts w:eastAsia="Batang"/>
              </w:rPr>
            </w:pPr>
            <w:r w:rsidRPr="007A59D2">
              <w:rPr>
                <w:rFonts w:eastAsia="Batang"/>
              </w:rPr>
              <w:t>pagrindinė mokykla</w:t>
            </w:r>
          </w:p>
          <w:p w14:paraId="7F45D255" w14:textId="72B731DB" w:rsidR="00CF7C36" w:rsidRPr="007A59D2" w:rsidRDefault="00CF7C36" w:rsidP="00B7773E">
            <w:pPr>
              <w:ind w:firstLine="0"/>
              <w:jc w:val="center"/>
              <w:rPr>
                <w:rFonts w:eastAsia="Batang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14:paraId="34A2F1BB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nenumatoma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A2052B2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  <w:tc>
          <w:tcPr>
            <w:tcW w:w="4394" w:type="dxa"/>
            <w:tcBorders>
              <w:bottom w:val="single" w:sz="4" w:space="0" w:color="auto"/>
            </w:tcBorders>
          </w:tcPr>
          <w:p w14:paraId="7511669B" w14:textId="77777777" w:rsidR="007032A1" w:rsidRPr="007A59D2" w:rsidRDefault="007032A1" w:rsidP="00B7773E">
            <w:pPr>
              <w:ind w:firstLine="0"/>
              <w:jc w:val="center"/>
              <w:rPr>
                <w:rFonts w:eastAsia="SimSun"/>
                <w:lang w:eastAsia="zh-CN"/>
              </w:rPr>
            </w:pPr>
            <w:r w:rsidRPr="007A59D2">
              <w:rPr>
                <w:rFonts w:eastAsia="SimSun"/>
                <w:lang w:eastAsia="zh-CN"/>
              </w:rPr>
              <w:t>-</w:t>
            </w:r>
          </w:p>
        </w:tc>
      </w:tr>
    </w:tbl>
    <w:p w14:paraId="0247886A" w14:textId="77777777" w:rsidR="00A964F1" w:rsidRPr="007A59D2" w:rsidRDefault="00A964F1" w:rsidP="00B7773E">
      <w:pPr>
        <w:tabs>
          <w:tab w:val="left" w:pos="567"/>
        </w:tabs>
        <w:ind w:firstLine="0"/>
        <w:jc w:val="center"/>
        <w:rPr>
          <w:rFonts w:eastAsia="Times New Roman"/>
          <w:color w:val="000000"/>
          <w:lang w:eastAsia="lt-LT"/>
        </w:rPr>
      </w:pPr>
    </w:p>
    <w:p w14:paraId="027D6809" w14:textId="79ABFF56" w:rsidR="00D30772" w:rsidRPr="007A59D2" w:rsidRDefault="007032A1" w:rsidP="00A964F1">
      <w:pPr>
        <w:tabs>
          <w:tab w:val="left" w:pos="567"/>
        </w:tabs>
        <w:ind w:firstLine="0"/>
        <w:jc w:val="center"/>
        <w:rPr>
          <w:rFonts w:eastAsia="Times New Roman"/>
          <w:color w:val="000000"/>
          <w:lang w:eastAsia="lt-LT"/>
        </w:rPr>
      </w:pPr>
      <w:r w:rsidRPr="007A59D2">
        <w:rPr>
          <w:rFonts w:eastAsia="Times New Roman"/>
          <w:color w:val="000000"/>
          <w:lang w:eastAsia="lt-LT"/>
        </w:rPr>
        <w:t>___________________</w:t>
      </w:r>
      <w:r w:rsidR="00A964F1" w:rsidRPr="007A59D2">
        <w:rPr>
          <w:rFonts w:eastAsia="Times New Roman"/>
          <w:color w:val="000000"/>
          <w:lang w:eastAsia="lt-LT"/>
        </w:rPr>
        <w:t>___</w:t>
      </w:r>
    </w:p>
    <w:sectPr w:rsidR="00D30772" w:rsidRPr="007A59D2" w:rsidSect="00BC757B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3D0A7" w14:textId="77777777" w:rsidR="00BF389F" w:rsidRDefault="00BF389F" w:rsidP="00936563">
      <w:r>
        <w:separator/>
      </w:r>
    </w:p>
  </w:endnote>
  <w:endnote w:type="continuationSeparator" w:id="0">
    <w:p w14:paraId="6ED5F3A4" w14:textId="77777777" w:rsidR="00BF389F" w:rsidRDefault="00BF389F" w:rsidP="00936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6A176" w14:textId="77777777" w:rsidR="004B57F6" w:rsidRDefault="004B57F6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91CE5A3" w14:textId="77777777" w:rsidR="004B57F6" w:rsidRDefault="004B57F6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CA96E" w14:textId="77777777" w:rsidR="004B57F6" w:rsidRDefault="004B57F6" w:rsidP="005E6295">
    <w:pPr>
      <w:pStyle w:val="Porat"/>
      <w:ind w:right="360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B24EB" w14:textId="77777777" w:rsidR="00BF389F" w:rsidRDefault="00BF389F" w:rsidP="00936563">
      <w:r>
        <w:separator/>
      </w:r>
    </w:p>
  </w:footnote>
  <w:footnote w:type="continuationSeparator" w:id="0">
    <w:p w14:paraId="7398881C" w14:textId="77777777" w:rsidR="00BF389F" w:rsidRDefault="00BF389F" w:rsidP="00936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7584257"/>
      <w:docPartObj>
        <w:docPartGallery w:val="Page Numbers (Top of Page)"/>
        <w:docPartUnique/>
      </w:docPartObj>
    </w:sdtPr>
    <w:sdtEndPr/>
    <w:sdtContent>
      <w:p w14:paraId="4FCD8058" w14:textId="32CD64FB" w:rsidR="004B57F6" w:rsidRDefault="004B57F6" w:rsidP="00CF7C36">
        <w:pPr>
          <w:pStyle w:val="Antrats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DCDF02" w14:textId="77777777" w:rsidR="004B57F6" w:rsidRDefault="004B57F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202F"/>
    <w:multiLevelType w:val="hybridMultilevel"/>
    <w:tmpl w:val="ABB2490E"/>
    <w:lvl w:ilvl="0" w:tplc="AE080EF2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ED2798"/>
    <w:multiLevelType w:val="hybridMultilevel"/>
    <w:tmpl w:val="81460048"/>
    <w:lvl w:ilvl="0" w:tplc="0427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2A1"/>
    <w:rsid w:val="00010B5B"/>
    <w:rsid w:val="000264F8"/>
    <w:rsid w:val="00044661"/>
    <w:rsid w:val="00044AF8"/>
    <w:rsid w:val="00050408"/>
    <w:rsid w:val="00055999"/>
    <w:rsid w:val="00077B4F"/>
    <w:rsid w:val="0009524A"/>
    <w:rsid w:val="000B0FD0"/>
    <w:rsid w:val="000B1300"/>
    <w:rsid w:val="000C1122"/>
    <w:rsid w:val="000C38DB"/>
    <w:rsid w:val="000C5692"/>
    <w:rsid w:val="000D1C9A"/>
    <w:rsid w:val="000D2F64"/>
    <w:rsid w:val="000D39E9"/>
    <w:rsid w:val="000D45D7"/>
    <w:rsid w:val="000F1DBD"/>
    <w:rsid w:val="00104A22"/>
    <w:rsid w:val="00105719"/>
    <w:rsid w:val="00125BAA"/>
    <w:rsid w:val="001521B9"/>
    <w:rsid w:val="001955F8"/>
    <w:rsid w:val="001A5374"/>
    <w:rsid w:val="001B0CBC"/>
    <w:rsid w:val="001B1FCA"/>
    <w:rsid w:val="001B656A"/>
    <w:rsid w:val="001B70B9"/>
    <w:rsid w:val="001B74C5"/>
    <w:rsid w:val="001C4B61"/>
    <w:rsid w:val="001D1458"/>
    <w:rsid w:val="001E2A19"/>
    <w:rsid w:val="001F7556"/>
    <w:rsid w:val="00204560"/>
    <w:rsid w:val="0021344B"/>
    <w:rsid w:val="00247A82"/>
    <w:rsid w:val="00262F53"/>
    <w:rsid w:val="002649AB"/>
    <w:rsid w:val="00265588"/>
    <w:rsid w:val="002814C2"/>
    <w:rsid w:val="00286A2F"/>
    <w:rsid w:val="00292E1F"/>
    <w:rsid w:val="00296B9B"/>
    <w:rsid w:val="002A2DBC"/>
    <w:rsid w:val="002B058B"/>
    <w:rsid w:val="002B05C2"/>
    <w:rsid w:val="002B29E9"/>
    <w:rsid w:val="002B2ABE"/>
    <w:rsid w:val="003275F4"/>
    <w:rsid w:val="00353431"/>
    <w:rsid w:val="003571C3"/>
    <w:rsid w:val="00366774"/>
    <w:rsid w:val="003719F8"/>
    <w:rsid w:val="0037262B"/>
    <w:rsid w:val="003C23E0"/>
    <w:rsid w:val="003C4EF3"/>
    <w:rsid w:val="003E1151"/>
    <w:rsid w:val="003F4D02"/>
    <w:rsid w:val="00450D56"/>
    <w:rsid w:val="0045678E"/>
    <w:rsid w:val="00476EE2"/>
    <w:rsid w:val="00480CEB"/>
    <w:rsid w:val="004826CF"/>
    <w:rsid w:val="004948D5"/>
    <w:rsid w:val="004A1EF2"/>
    <w:rsid w:val="004A2FEB"/>
    <w:rsid w:val="004B57F6"/>
    <w:rsid w:val="004B5B62"/>
    <w:rsid w:val="004C49A2"/>
    <w:rsid w:val="004D5322"/>
    <w:rsid w:val="004D7F14"/>
    <w:rsid w:val="004D7F84"/>
    <w:rsid w:val="004F0550"/>
    <w:rsid w:val="004F53A4"/>
    <w:rsid w:val="0051739A"/>
    <w:rsid w:val="00523D27"/>
    <w:rsid w:val="0052773B"/>
    <w:rsid w:val="00530538"/>
    <w:rsid w:val="00546026"/>
    <w:rsid w:val="005522A4"/>
    <w:rsid w:val="00562BA9"/>
    <w:rsid w:val="0058575A"/>
    <w:rsid w:val="005A1FF6"/>
    <w:rsid w:val="005A7947"/>
    <w:rsid w:val="005B35FD"/>
    <w:rsid w:val="005C2342"/>
    <w:rsid w:val="005C65B2"/>
    <w:rsid w:val="005D773B"/>
    <w:rsid w:val="005E6295"/>
    <w:rsid w:val="005F6C4F"/>
    <w:rsid w:val="00602687"/>
    <w:rsid w:val="00615EEC"/>
    <w:rsid w:val="00640503"/>
    <w:rsid w:val="0064164D"/>
    <w:rsid w:val="00643B36"/>
    <w:rsid w:val="00653CEA"/>
    <w:rsid w:val="006545F8"/>
    <w:rsid w:val="00663118"/>
    <w:rsid w:val="006751C8"/>
    <w:rsid w:val="00680948"/>
    <w:rsid w:val="006B13BF"/>
    <w:rsid w:val="006B58B6"/>
    <w:rsid w:val="006C4635"/>
    <w:rsid w:val="006C5F01"/>
    <w:rsid w:val="006D1838"/>
    <w:rsid w:val="006E11B8"/>
    <w:rsid w:val="006E640F"/>
    <w:rsid w:val="006E7279"/>
    <w:rsid w:val="006F4DB0"/>
    <w:rsid w:val="006F7D21"/>
    <w:rsid w:val="007032A1"/>
    <w:rsid w:val="00741634"/>
    <w:rsid w:val="00767C74"/>
    <w:rsid w:val="00776300"/>
    <w:rsid w:val="00791513"/>
    <w:rsid w:val="007971A5"/>
    <w:rsid w:val="007A0FE5"/>
    <w:rsid w:val="007A4343"/>
    <w:rsid w:val="007A59D2"/>
    <w:rsid w:val="007C2F30"/>
    <w:rsid w:val="007D6713"/>
    <w:rsid w:val="0080060C"/>
    <w:rsid w:val="00816090"/>
    <w:rsid w:val="008323A3"/>
    <w:rsid w:val="00846640"/>
    <w:rsid w:val="00857485"/>
    <w:rsid w:val="00881DD1"/>
    <w:rsid w:val="00884CE2"/>
    <w:rsid w:val="008D7DBE"/>
    <w:rsid w:val="008F55BC"/>
    <w:rsid w:val="008F68C4"/>
    <w:rsid w:val="009011CC"/>
    <w:rsid w:val="00936563"/>
    <w:rsid w:val="0095654E"/>
    <w:rsid w:val="009578B3"/>
    <w:rsid w:val="00961A91"/>
    <w:rsid w:val="0099322E"/>
    <w:rsid w:val="009C3FC8"/>
    <w:rsid w:val="009C42BA"/>
    <w:rsid w:val="009E2C99"/>
    <w:rsid w:val="00A11EE2"/>
    <w:rsid w:val="00A44D3C"/>
    <w:rsid w:val="00A62EB1"/>
    <w:rsid w:val="00A7712B"/>
    <w:rsid w:val="00A84CFC"/>
    <w:rsid w:val="00A873C4"/>
    <w:rsid w:val="00A964F1"/>
    <w:rsid w:val="00AA3AD7"/>
    <w:rsid w:val="00AB3218"/>
    <w:rsid w:val="00AC4227"/>
    <w:rsid w:val="00AC461E"/>
    <w:rsid w:val="00B0664C"/>
    <w:rsid w:val="00B22259"/>
    <w:rsid w:val="00B47825"/>
    <w:rsid w:val="00B61AA2"/>
    <w:rsid w:val="00B62A6C"/>
    <w:rsid w:val="00B7773E"/>
    <w:rsid w:val="00B81643"/>
    <w:rsid w:val="00B97511"/>
    <w:rsid w:val="00BB0D94"/>
    <w:rsid w:val="00BB2EA4"/>
    <w:rsid w:val="00BC4947"/>
    <w:rsid w:val="00BC6455"/>
    <w:rsid w:val="00BC757B"/>
    <w:rsid w:val="00BD116C"/>
    <w:rsid w:val="00BE50B9"/>
    <w:rsid w:val="00BE7A18"/>
    <w:rsid w:val="00BF389F"/>
    <w:rsid w:val="00BF4629"/>
    <w:rsid w:val="00C02BCE"/>
    <w:rsid w:val="00C100EA"/>
    <w:rsid w:val="00C258EF"/>
    <w:rsid w:val="00C416B6"/>
    <w:rsid w:val="00C6546E"/>
    <w:rsid w:val="00C8442A"/>
    <w:rsid w:val="00C90AA5"/>
    <w:rsid w:val="00CA38EB"/>
    <w:rsid w:val="00CD0CB7"/>
    <w:rsid w:val="00CD40F6"/>
    <w:rsid w:val="00CF088F"/>
    <w:rsid w:val="00CF7C36"/>
    <w:rsid w:val="00D2087A"/>
    <w:rsid w:val="00D30743"/>
    <w:rsid w:val="00D30772"/>
    <w:rsid w:val="00D53D7B"/>
    <w:rsid w:val="00D74A8E"/>
    <w:rsid w:val="00D81C48"/>
    <w:rsid w:val="00D83B3B"/>
    <w:rsid w:val="00E2359F"/>
    <w:rsid w:val="00E27FCE"/>
    <w:rsid w:val="00E40844"/>
    <w:rsid w:val="00E4287D"/>
    <w:rsid w:val="00E54F27"/>
    <w:rsid w:val="00E701A3"/>
    <w:rsid w:val="00E87142"/>
    <w:rsid w:val="00EC798C"/>
    <w:rsid w:val="00ED2D68"/>
    <w:rsid w:val="00F2007D"/>
    <w:rsid w:val="00F328F8"/>
    <w:rsid w:val="00F64227"/>
    <w:rsid w:val="00F81382"/>
    <w:rsid w:val="00F94B12"/>
    <w:rsid w:val="00FD3405"/>
    <w:rsid w:val="00FE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5"/>
    <o:shapelayout v:ext="edit">
      <o:idmap v:ext="edit" data="1"/>
    </o:shapelayout>
  </w:shapeDefaults>
  <w:decimalSymbol w:val=","/>
  <w:listSeparator w:val=";"/>
  <w14:docId w14:val="2436D880"/>
  <w15:chartTrackingRefBased/>
  <w15:docId w15:val="{39B0775F-A8CE-4A06-A22A-30D21129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="Times New Roman"/>
        <w:sz w:val="24"/>
        <w:szCs w:val="24"/>
        <w:lang w:val="lt-LT" w:eastAsia="en-US" w:bidi="ar-SA"/>
      </w:rPr>
    </w:rPrDefault>
    <w:pPrDefault>
      <w:pPr>
        <w:ind w:firstLine="129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32A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7032A1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ind w:firstLine="0"/>
      <w:jc w:val="left"/>
      <w:textAlignment w:val="baseline"/>
    </w:pPr>
    <w:rPr>
      <w:rFonts w:ascii="HelveticaLT" w:eastAsia="Times New Roman" w:hAnsi="HelveticaLT"/>
      <w:sz w:val="20"/>
      <w:szCs w:val="20"/>
      <w:lang w:val="en-GB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032A1"/>
    <w:rPr>
      <w:rFonts w:ascii="HelveticaLT" w:eastAsia="Times New Roman" w:hAnsi="HelveticaLT"/>
      <w:sz w:val="20"/>
      <w:szCs w:val="20"/>
      <w:lang w:val="en-GB"/>
    </w:rPr>
  </w:style>
  <w:style w:type="character" w:styleId="Puslapionumeris">
    <w:name w:val="page number"/>
    <w:basedOn w:val="Numatytasispastraiposriftas"/>
    <w:uiPriority w:val="99"/>
    <w:rsid w:val="007032A1"/>
  </w:style>
  <w:style w:type="paragraph" w:styleId="Antrats">
    <w:name w:val="header"/>
    <w:basedOn w:val="prastasis"/>
    <w:link w:val="AntratsDiagrama"/>
    <w:uiPriority w:val="99"/>
    <w:unhideWhenUsed/>
    <w:rsid w:val="0093656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36563"/>
  </w:style>
  <w:style w:type="table" w:styleId="Lentelstinklelis">
    <w:name w:val="Table Grid"/>
    <w:basedOn w:val="prastojilentel"/>
    <w:rsid w:val="00E54F27"/>
    <w:pPr>
      <w:ind w:firstLine="0"/>
      <w:jc w:val="left"/>
    </w:pPr>
    <w:rPr>
      <w:rFonts w:ascii="Times New Roman" w:eastAsia="Batang" w:hAnsi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FD340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FD340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FD3405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D340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D3405"/>
    <w:rPr>
      <w:b/>
      <w:bCs/>
      <w:sz w:val="20"/>
      <w:szCs w:val="20"/>
    </w:rPr>
  </w:style>
  <w:style w:type="paragraph" w:customStyle="1" w:styleId="DiagramaDiagramaDiagrama">
    <w:name w:val="Diagrama Diagrama Diagrama"/>
    <w:basedOn w:val="prastasis"/>
    <w:rsid w:val="00640503"/>
    <w:pPr>
      <w:spacing w:after="160" w:line="240" w:lineRule="exact"/>
      <w:ind w:firstLine="0"/>
      <w:jc w:val="left"/>
    </w:pPr>
    <w:rPr>
      <w:rFonts w:ascii="Tahoma" w:eastAsia="Times New Roman" w:hAnsi="Tahoma"/>
      <w:sz w:val="20"/>
      <w:szCs w:val="20"/>
      <w:lang w:val="en-US"/>
    </w:rPr>
  </w:style>
  <w:style w:type="paragraph" w:customStyle="1" w:styleId="CharChar4">
    <w:name w:val="Char Char4"/>
    <w:basedOn w:val="prastasis"/>
    <w:rsid w:val="002B058B"/>
    <w:pPr>
      <w:spacing w:after="160" w:line="240" w:lineRule="exact"/>
      <w:ind w:firstLine="0"/>
      <w:jc w:val="left"/>
    </w:pPr>
    <w:rPr>
      <w:rFonts w:ascii="Tahoma" w:eastAsia="Batang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Palemonas" panose="02030603060206020803" pitchFamily="18" charset="0"/>
                <a:ea typeface="Palemonas" panose="02030603060206020803" pitchFamily="18" charset="0"/>
                <a:cs typeface="+mn-cs"/>
              </a:defRPr>
            </a:pPr>
            <a:r>
              <a:rPr lang="lt-LT" sz="1200" b="1">
                <a:latin typeface="Palemonas" panose="02030603060206020803" pitchFamily="18" charset="0"/>
                <a:ea typeface="Palemonas" panose="02030603060206020803" pitchFamily="18" charset="0"/>
              </a:rPr>
              <a:t>Gyventojų migracija Palangos miesto savivaldybėje</a:t>
            </a:r>
            <a:endParaRPr lang="en-US" sz="1200" b="1">
              <a:latin typeface="Palemonas" panose="02030603060206020803" pitchFamily="18" charset="0"/>
              <a:ea typeface="Palemonas" panose="02030603060206020803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Palemonas" panose="02030603060206020803" pitchFamily="18" charset="0"/>
              <a:ea typeface="Palemonas" panose="02030603060206020803" pitchFamily="18" charset="0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Lapas1!$F$89</c:f>
              <c:strCache>
                <c:ptCount val="1"/>
                <c:pt idx="0">
                  <c:v>Atvykusieji ir imigrantai</c:v>
                </c:pt>
              </c:strCache>
            </c:strRef>
          </c:tx>
          <c:spPr>
            <a:pattFill prst="narHorz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1"/>
              </a:inn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Lapas1!$E$90:$E$93</c:f>
              <c:strCache>
                <c:ptCount val="4"/>
                <c:pt idx="0">
                  <c:v>2016 m.</c:v>
                </c:pt>
                <c:pt idx="1">
                  <c:v>2017 m. </c:v>
                </c:pt>
                <c:pt idx="2">
                  <c:v>2018 m. </c:v>
                </c:pt>
                <c:pt idx="3">
                  <c:v>2019 m. </c:v>
                </c:pt>
              </c:strCache>
            </c:strRef>
          </c:cat>
          <c:val>
            <c:numRef>
              <c:f>Lapas1!$F$90:$F$93</c:f>
              <c:numCache>
                <c:formatCode>General</c:formatCode>
                <c:ptCount val="4"/>
                <c:pt idx="0">
                  <c:v>719</c:v>
                </c:pt>
                <c:pt idx="1">
                  <c:v>765</c:v>
                </c:pt>
                <c:pt idx="2">
                  <c:v>943</c:v>
                </c:pt>
                <c:pt idx="3">
                  <c:v>1082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DD1-49DE-8D78-C55A26020A44}"/>
            </c:ext>
          </c:extLst>
        </c:ser>
        <c:ser>
          <c:idx val="1"/>
          <c:order val="1"/>
          <c:tx>
            <c:strRef>
              <c:f>Lapas1!$G$89</c:f>
              <c:strCache>
                <c:ptCount val="1"/>
                <c:pt idx="0">
                  <c:v>Išvykusieji ir emigrantai</c:v>
                </c:pt>
              </c:strCache>
            </c:strRef>
          </c:tx>
          <c:spPr>
            <a:pattFill prst="narHorz">
              <a:fgClr>
                <a:schemeClr val="accent2"/>
              </a:fgClr>
              <a:bgClr>
                <a:schemeClr val="accent2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2"/>
              </a:inn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Lapas1!$E$90:$E$93</c:f>
              <c:strCache>
                <c:ptCount val="4"/>
                <c:pt idx="0">
                  <c:v>2016 m.</c:v>
                </c:pt>
                <c:pt idx="1">
                  <c:v>2017 m. </c:v>
                </c:pt>
                <c:pt idx="2">
                  <c:v>2018 m. </c:v>
                </c:pt>
                <c:pt idx="3">
                  <c:v>2019 m. </c:v>
                </c:pt>
              </c:strCache>
            </c:strRef>
          </c:cat>
          <c:val>
            <c:numRef>
              <c:f>Lapas1!$G$90:$G$93</c:f>
              <c:numCache>
                <c:formatCode>General</c:formatCode>
                <c:ptCount val="4"/>
                <c:pt idx="0">
                  <c:v>742</c:v>
                </c:pt>
                <c:pt idx="1">
                  <c:v>729</c:v>
                </c:pt>
                <c:pt idx="2">
                  <c:v>588</c:v>
                </c:pt>
                <c:pt idx="3">
                  <c:v>642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DD1-49DE-8D78-C55A26020A4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64"/>
        <c:overlap val="-22"/>
        <c:axId val="403646984"/>
        <c:axId val="403644360"/>
      </c:barChart>
      <c:catAx>
        <c:axId val="403646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3644360"/>
        <c:crosses val="autoZero"/>
        <c:auto val="1"/>
        <c:lblAlgn val="ctr"/>
        <c:lblOffset val="100"/>
        <c:noMultiLvlLbl val="0"/>
      </c:catAx>
      <c:valAx>
        <c:axId val="403644360"/>
        <c:scaling>
          <c:orientation val="minMax"/>
        </c:scaling>
        <c:delete val="0"/>
        <c:axPos val="l"/>
        <c:majorGridlines>
          <c:spPr>
            <a:ln>
              <a:solidFill>
                <a:schemeClr val="tx1">
                  <a:lumMod val="15000"/>
                  <a:lumOff val="85000"/>
                </a:schemeClr>
              </a:solidFill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36469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15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200">
                <a:latin typeface="Palemonas" panose="02030603060206020803" pitchFamily="18" charset="0"/>
                <a:ea typeface="Palemonas" panose="02030603060206020803" pitchFamily="18" charset="0"/>
              </a:rPr>
              <a:t>Palangos miesto savivaldybės gyventojų skaičius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15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Lapas1!$P$10</c:f>
              <c:strCache>
                <c:ptCount val="1"/>
                <c:pt idx="0">
                  <c:v>Deklaravusių gyvenamąją vietą Palangoje </c:v>
                </c:pt>
              </c:strCache>
            </c:strRef>
          </c:tx>
          <c:spPr>
            <a:pattFill prst="narVert">
              <a:fgClr>
                <a:schemeClr val="accent1"/>
              </a:fgClr>
              <a:bgClr>
                <a:schemeClr val="accent1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1"/>
              </a:inn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Lapas1!$O$11:$O$14</c:f>
              <c:strCache>
                <c:ptCount val="4"/>
                <c:pt idx="0">
                  <c:v>2017 m. </c:v>
                </c:pt>
                <c:pt idx="1">
                  <c:v>2018 m.</c:v>
                </c:pt>
                <c:pt idx="2">
                  <c:v>2019 m. </c:v>
                </c:pt>
                <c:pt idx="3">
                  <c:v>2020 m.</c:v>
                </c:pt>
              </c:strCache>
            </c:strRef>
          </c:cat>
          <c:val>
            <c:numRef>
              <c:f>Lapas1!$P$11:$P$14</c:f>
              <c:numCache>
                <c:formatCode>General</c:formatCode>
                <c:ptCount val="4"/>
                <c:pt idx="0">
                  <c:v>17825</c:v>
                </c:pt>
                <c:pt idx="1">
                  <c:v>17595</c:v>
                </c:pt>
                <c:pt idx="2">
                  <c:v>17651</c:v>
                </c:pt>
                <c:pt idx="3">
                  <c:v>18374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C6-48C7-8B2D-EACD94C25919}"/>
            </c:ext>
          </c:extLst>
        </c:ser>
        <c:ser>
          <c:idx val="1"/>
          <c:order val="1"/>
          <c:tx>
            <c:strRef>
              <c:f>Lapas1!$Q$10</c:f>
              <c:strCache>
                <c:ptCount val="1"/>
                <c:pt idx="0">
                  <c:v>Nuolatinių gyventojų skaičius</c:v>
                </c:pt>
              </c:strCache>
            </c:strRef>
          </c:tx>
          <c:spPr>
            <a:pattFill prst="narVert">
              <a:fgClr>
                <a:schemeClr val="accent2"/>
              </a:fgClr>
              <a:bgClr>
                <a:schemeClr val="accent2">
                  <a:lumMod val="20000"/>
                  <a:lumOff val="80000"/>
                </a:schemeClr>
              </a:bgClr>
            </a:pattFill>
            <a:ln>
              <a:noFill/>
            </a:ln>
            <a:effectLst>
              <a:innerShdw blurRad="114300">
                <a:schemeClr val="accent2"/>
              </a:inn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Lapas1!$O$11:$O$14</c:f>
              <c:strCache>
                <c:ptCount val="4"/>
                <c:pt idx="0">
                  <c:v>2017 m. </c:v>
                </c:pt>
                <c:pt idx="1">
                  <c:v>2018 m.</c:v>
                </c:pt>
                <c:pt idx="2">
                  <c:v>2019 m. </c:v>
                </c:pt>
                <c:pt idx="3">
                  <c:v>2020 m.</c:v>
                </c:pt>
              </c:strCache>
            </c:strRef>
          </c:cat>
          <c:val>
            <c:numRef>
              <c:f>Lapas1!$Q$11:$Q$14</c:f>
              <c:numCache>
                <c:formatCode>General</c:formatCode>
                <c:ptCount val="4"/>
                <c:pt idx="0">
                  <c:v>15449</c:v>
                </c:pt>
                <c:pt idx="1">
                  <c:v>15381</c:v>
                </c:pt>
                <c:pt idx="2">
                  <c:v>15664</c:v>
                </c:pt>
                <c:pt idx="3">
                  <c:v>16088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C6-48C7-8B2D-EACD94C2591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27"/>
        <c:overlap val="-48"/>
        <c:axId val="472853656"/>
        <c:axId val="472853984"/>
      </c:barChart>
      <c:catAx>
        <c:axId val="47285365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2853984"/>
        <c:crosses val="autoZero"/>
        <c:auto val="1"/>
        <c:lblAlgn val="ctr"/>
        <c:lblOffset val="100"/>
        <c:noMultiLvlLbl val="0"/>
      </c:catAx>
      <c:valAx>
        <c:axId val="47285398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728536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 sz="1200"/>
              <a:t>Vaikų  gimstamumo</a:t>
            </a:r>
            <a:r>
              <a:rPr lang="lt-LT" sz="1200" baseline="0"/>
              <a:t> skaičiai  </a:t>
            </a:r>
            <a:r>
              <a:rPr lang="lt-LT" sz="1200"/>
              <a:t> nuo 2013  m. iki 2019 m</a:t>
            </a:r>
            <a:r>
              <a:rPr lang="lt-LT"/>
              <a:t>.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Lapas1!$F$4:$F$10</c:f>
              <c:strCache>
                <c:ptCount val="7"/>
                <c:pt idx="0">
                  <c:v>2013 m.</c:v>
                </c:pt>
                <c:pt idx="1">
                  <c:v>2014 m.</c:v>
                </c:pt>
                <c:pt idx="2">
                  <c:v>2015 m. </c:v>
                </c:pt>
                <c:pt idx="3">
                  <c:v>2016 m.</c:v>
                </c:pt>
                <c:pt idx="4">
                  <c:v>2017 m.</c:v>
                </c:pt>
                <c:pt idx="5">
                  <c:v>2018 m.</c:v>
                </c:pt>
                <c:pt idx="6">
                  <c:v>2019 m. </c:v>
                </c:pt>
              </c:strCache>
            </c:strRef>
          </c:cat>
          <c:val>
            <c:numRef>
              <c:f>Lapas1!$G$4:$G$10</c:f>
              <c:numCache>
                <c:formatCode>General</c:formatCode>
                <c:ptCount val="7"/>
                <c:pt idx="0">
                  <c:v>177</c:v>
                </c:pt>
                <c:pt idx="1">
                  <c:v>154</c:v>
                </c:pt>
                <c:pt idx="2">
                  <c:v>187</c:v>
                </c:pt>
                <c:pt idx="3">
                  <c:v>180</c:v>
                </c:pt>
                <c:pt idx="4">
                  <c:v>168</c:v>
                </c:pt>
                <c:pt idx="5">
                  <c:v>188</c:v>
                </c:pt>
                <c:pt idx="6">
                  <c:v>192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E48-47EE-B8D1-991C8371ADF1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395894024"/>
        <c:axId val="395893368"/>
      </c:lineChart>
      <c:catAx>
        <c:axId val="3958940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95893368"/>
        <c:crosses val="autoZero"/>
        <c:auto val="1"/>
        <c:lblAlgn val="ctr"/>
        <c:lblOffset val="100"/>
        <c:noMultiLvlLbl val="0"/>
      </c:catAx>
      <c:valAx>
        <c:axId val="395893368"/>
        <c:scaling>
          <c:orientation val="minMax"/>
        </c:scaling>
        <c:delete val="1"/>
        <c:axPos val="l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crossAx val="3958940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narHorz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narHorz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b="1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9050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dk1"/>
    </cs:fontRef>
    <cs:spPr>
      <a:pattFill prst="narVert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narVert">
        <a:fgClr>
          <a:schemeClr val="phClr"/>
        </a:fgClr>
        <a:bgClr>
          <a:schemeClr val="phClr">
            <a:lumMod val="20000"/>
            <a:lumOff val="80000"/>
          </a:schemeClr>
        </a:bgClr>
      </a:pattFill>
      <a:effectLst>
        <a:innerShdw blurRad="114300">
          <a:schemeClr val="phClr"/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>
        <a:solidFill>
          <a:schemeClr val="tx1">
            <a:lumMod val="15000"/>
            <a:lumOff val="85000"/>
          </a:schemeClr>
        </a:solidFill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800" b="1" kern="1200" cap="all" spc="1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3363</Words>
  <Characters>19175</Characters>
  <Application>Microsoft Office Word</Application>
  <DocSecurity>4</DocSecurity>
  <Lines>159</Lines>
  <Paragraphs>44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Nijolė Vargonienė</dc:creator>
  <cp:keywords/>
  <dc:description/>
  <cp:lastModifiedBy>Gina Mosteikytė</cp:lastModifiedBy>
  <cp:revision>2</cp:revision>
  <cp:lastPrinted>2021-03-12T05:41:00Z</cp:lastPrinted>
  <dcterms:created xsi:type="dcterms:W3CDTF">2021-04-21T06:34:00Z</dcterms:created>
  <dcterms:modified xsi:type="dcterms:W3CDTF">2021-04-21T06:34:00Z</dcterms:modified>
</cp:coreProperties>
</file>